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B6ED" w14:textId="67E73728" w:rsidR="00056368" w:rsidRPr="00FA6436" w:rsidRDefault="00F00099" w:rsidP="00921769">
      <w:pPr>
        <w:pStyle w:val="p1"/>
        <w:jc w:val="right"/>
        <w:rPr>
          <w:rFonts w:ascii="Arial" w:hAnsi="Arial" w:cs="Arial"/>
          <w:b/>
          <w:bCs/>
          <w:noProof/>
          <w:sz w:val="20"/>
          <w:szCs w:val="20"/>
          <w14:ligatures w14:val="standardContextual"/>
        </w:rPr>
      </w:pPr>
      <w:r w:rsidRPr="00FA6436">
        <w:rPr>
          <w:rFonts w:ascii="Arial" w:hAnsi="Arial" w:cs="Arial"/>
          <w:b/>
          <w:bCs/>
          <w:noProof/>
          <w:sz w:val="20"/>
          <w:szCs w:val="20"/>
          <w14:ligatures w14:val="standardContextual"/>
        </w:rPr>
        <w:drawing>
          <wp:anchor distT="0" distB="0" distL="114300" distR="114300" simplePos="0" relativeHeight="251658240" behindDoc="0" locked="0" layoutInCell="1" allowOverlap="1" wp14:anchorId="3F7F8B4C" wp14:editId="1B0FBC3A">
            <wp:simplePos x="0" y="0"/>
            <wp:positionH relativeFrom="margin">
              <wp:align>left</wp:align>
            </wp:positionH>
            <wp:positionV relativeFrom="margin">
              <wp:align>top</wp:align>
            </wp:positionV>
            <wp:extent cx="1092835" cy="647065"/>
            <wp:effectExtent l="0" t="0" r="0" b="635"/>
            <wp:wrapSquare wrapText="bothSides"/>
            <wp:docPr id="2664827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82797" name="Picture 2664827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416" cy="653339"/>
                    </a:xfrm>
                    <a:prstGeom prst="rect">
                      <a:avLst/>
                    </a:prstGeom>
                  </pic:spPr>
                </pic:pic>
              </a:graphicData>
            </a:graphic>
            <wp14:sizeRelH relativeFrom="page">
              <wp14:pctWidth>0</wp14:pctWidth>
            </wp14:sizeRelH>
            <wp14:sizeRelV relativeFrom="page">
              <wp14:pctHeight>0</wp14:pctHeight>
            </wp14:sizeRelV>
          </wp:anchor>
        </w:drawing>
      </w:r>
      <w:r w:rsidR="00056368" w:rsidRPr="00FA6436">
        <w:rPr>
          <w:rFonts w:ascii="Arial" w:hAnsi="Arial" w:cs="Arial"/>
          <w:b/>
          <w:bCs/>
          <w:noProof/>
          <w:sz w:val="20"/>
          <w:szCs w:val="20"/>
        </w:rPr>
        <w:t xml:space="preserve"> </w:t>
      </w:r>
      <w:r w:rsidR="00056368" w:rsidRPr="00FA6436">
        <w:rPr>
          <w:rFonts w:ascii="Arial" w:hAnsi="Arial" w:cs="Arial"/>
          <w:b/>
          <w:bCs/>
          <w:noProof/>
          <w:sz w:val="20"/>
          <w:szCs w:val="20"/>
          <w14:ligatures w14:val="standardContextual"/>
        </w:rPr>
        <w:t>Case Reports / Case Studies</w:t>
      </w:r>
      <w:r w:rsidR="00056368" w:rsidRPr="00FA6436">
        <w:rPr>
          <w:rFonts w:ascii="Arial" w:hAnsi="Arial" w:cs="Arial"/>
          <w:b/>
          <w:bCs/>
          <w:sz w:val="20"/>
          <w:szCs w:val="20"/>
        </w:rPr>
        <w:t xml:space="preserve"> </w:t>
      </w:r>
    </w:p>
    <w:p w14:paraId="306D4880" w14:textId="075D36B9" w:rsidR="008D3082" w:rsidRPr="00FA6436" w:rsidRDefault="008D3082" w:rsidP="00921769">
      <w:pPr>
        <w:pStyle w:val="p1"/>
        <w:pBdr>
          <w:bottom w:val="single" w:sz="6" w:space="1" w:color="auto"/>
        </w:pBdr>
        <w:jc w:val="right"/>
        <w:rPr>
          <w:rFonts w:ascii="Arial" w:hAnsi="Arial" w:cs="Arial"/>
          <w:sz w:val="16"/>
          <w:szCs w:val="16"/>
        </w:rPr>
      </w:pPr>
      <w:r w:rsidRPr="00FA6436">
        <w:rPr>
          <w:rStyle w:val="Strong"/>
          <w:rFonts w:ascii="Arial" w:hAnsi="Arial" w:cs="Arial"/>
          <w:sz w:val="16"/>
          <w:szCs w:val="16"/>
        </w:rPr>
        <w:t xml:space="preserve">ISSN (Print): </w:t>
      </w:r>
      <w:r w:rsidR="009972F4" w:rsidRPr="00FA6436">
        <w:rPr>
          <w:rStyle w:val="Strong"/>
          <w:rFonts w:ascii="Arial" w:hAnsi="Arial" w:cs="Arial"/>
          <w:sz w:val="16"/>
          <w:szCs w:val="16"/>
        </w:rPr>
        <w:t>2303-1921</w:t>
      </w:r>
      <w:r w:rsidRPr="00FA6436">
        <w:rPr>
          <w:rFonts w:ascii="Arial" w:hAnsi="Arial" w:cs="Arial"/>
          <w:sz w:val="16"/>
          <w:szCs w:val="16"/>
        </w:rPr>
        <w:br/>
      </w:r>
      <w:r w:rsidRPr="00FA6436">
        <w:rPr>
          <w:rStyle w:val="Strong"/>
          <w:rFonts w:ascii="Arial" w:hAnsi="Arial" w:cs="Arial"/>
          <w:sz w:val="16"/>
          <w:szCs w:val="16"/>
        </w:rPr>
        <w:t xml:space="preserve">ISSN (Online): </w:t>
      </w:r>
      <w:r w:rsidR="009972F4" w:rsidRPr="00FA6436">
        <w:rPr>
          <w:rStyle w:val="Strong"/>
          <w:rFonts w:ascii="Arial" w:hAnsi="Arial" w:cs="Arial"/>
          <w:sz w:val="16"/>
          <w:szCs w:val="16"/>
        </w:rPr>
        <w:t>2722-0443</w:t>
      </w:r>
      <w:r w:rsidRPr="00FA6436">
        <w:rPr>
          <w:rFonts w:ascii="Arial" w:hAnsi="Arial" w:cs="Arial"/>
          <w:sz w:val="16"/>
          <w:szCs w:val="16"/>
        </w:rPr>
        <w:br/>
      </w:r>
      <w:r w:rsidRPr="00FA6436">
        <w:rPr>
          <w:rStyle w:val="Strong"/>
          <w:rFonts w:ascii="Arial" w:hAnsi="Arial" w:cs="Arial"/>
          <w:sz w:val="16"/>
          <w:szCs w:val="16"/>
        </w:rPr>
        <w:t xml:space="preserve">Volume </w:t>
      </w:r>
      <w:r w:rsidR="006E7528">
        <w:rPr>
          <w:rStyle w:val="Strong"/>
          <w:rFonts w:ascii="Arial" w:hAnsi="Arial" w:cs="Arial"/>
          <w:sz w:val="16"/>
          <w:szCs w:val="16"/>
        </w:rPr>
        <w:t>14</w:t>
      </w:r>
      <w:r w:rsidRPr="00FA6436">
        <w:rPr>
          <w:rStyle w:val="Strong"/>
          <w:rFonts w:ascii="Arial" w:hAnsi="Arial" w:cs="Arial"/>
          <w:sz w:val="16"/>
          <w:szCs w:val="16"/>
        </w:rPr>
        <w:t xml:space="preserve">, Number </w:t>
      </w:r>
      <w:r w:rsidR="006E7528">
        <w:rPr>
          <w:rStyle w:val="Strong"/>
          <w:rFonts w:ascii="Arial" w:hAnsi="Arial" w:cs="Arial"/>
          <w:sz w:val="16"/>
          <w:szCs w:val="16"/>
        </w:rPr>
        <w:t>2</w:t>
      </w:r>
      <w:r w:rsidRPr="00FA6436">
        <w:rPr>
          <w:rStyle w:val="Strong"/>
          <w:rFonts w:ascii="Arial" w:hAnsi="Arial" w:cs="Arial"/>
          <w:sz w:val="16"/>
          <w:szCs w:val="16"/>
        </w:rPr>
        <w:t xml:space="preserve">, Pages </w:t>
      </w:r>
      <w:r w:rsidR="006E7528" w:rsidRPr="006E7528">
        <w:rPr>
          <w:rStyle w:val="Strong"/>
          <w:rFonts w:ascii="Arial" w:hAnsi="Arial" w:cs="Arial"/>
          <w:sz w:val="16"/>
          <w:szCs w:val="16"/>
        </w:rPr>
        <w:t>505-510</w:t>
      </w:r>
      <w:r w:rsidRPr="00FA6436">
        <w:rPr>
          <w:rStyle w:val="Strong"/>
          <w:rFonts w:ascii="Arial" w:hAnsi="Arial" w:cs="Arial"/>
          <w:sz w:val="16"/>
          <w:szCs w:val="16"/>
        </w:rPr>
        <w:t xml:space="preserve"> (</w:t>
      </w:r>
      <w:r w:rsidR="006E7528">
        <w:rPr>
          <w:rStyle w:val="Strong"/>
          <w:rFonts w:ascii="Arial" w:hAnsi="Arial" w:cs="Arial"/>
          <w:sz w:val="16"/>
          <w:szCs w:val="16"/>
        </w:rPr>
        <w:t>2026</w:t>
      </w:r>
      <w:r w:rsidRPr="00FA6436">
        <w:rPr>
          <w:rStyle w:val="Strong"/>
          <w:rFonts w:ascii="Arial" w:hAnsi="Arial" w:cs="Arial"/>
          <w:sz w:val="16"/>
          <w:szCs w:val="16"/>
        </w:rPr>
        <w:t>)</w:t>
      </w:r>
      <w:r w:rsidRPr="00FA6436">
        <w:rPr>
          <w:rFonts w:ascii="Arial" w:hAnsi="Arial" w:cs="Arial"/>
          <w:sz w:val="16"/>
          <w:szCs w:val="16"/>
        </w:rPr>
        <w:br/>
      </w:r>
      <w:r w:rsidRPr="00FA6436">
        <w:rPr>
          <w:rStyle w:val="Strong"/>
          <w:rFonts w:ascii="Arial" w:hAnsi="Arial" w:cs="Arial"/>
          <w:sz w:val="16"/>
          <w:szCs w:val="16"/>
        </w:rPr>
        <w:t xml:space="preserve">DOI: </w:t>
      </w:r>
      <w:hyperlink r:id="rId9" w:history="1">
        <w:r w:rsidR="006E7528" w:rsidRPr="006E7528">
          <w:rPr>
            <w:rStyle w:val="Hyperlink"/>
            <w:rFonts w:ascii="Arial" w:hAnsi="Arial" w:cs="Arial"/>
            <w:color w:val="0E8987"/>
            <w:sz w:val="16"/>
            <w:szCs w:val="16"/>
            <w:u w:val="none"/>
          </w:rPr>
          <w:t>https://doi.org/10.24843/mifi.000001816</w:t>
        </w:r>
      </w:hyperlink>
      <w:r w:rsidR="00056368" w:rsidRPr="00FA6436">
        <w:rPr>
          <w:rStyle w:val="Strong"/>
          <w:rFonts w:ascii="Arial" w:hAnsi="Arial" w:cs="Arial"/>
          <w:color w:val="0E8B8A"/>
          <w:sz w:val="16"/>
          <w:szCs w:val="16"/>
        </w:rPr>
        <w:t xml:space="preserve"> </w:t>
      </w:r>
    </w:p>
    <w:p w14:paraId="6B8321F3" w14:textId="77777777" w:rsidR="008D3082" w:rsidRPr="00FA6436" w:rsidRDefault="008D3082" w:rsidP="00921769">
      <w:pPr>
        <w:rPr>
          <w:rFonts w:ascii="Arial" w:hAnsi="Arial" w:cs="Arial"/>
          <w:sz w:val="20"/>
          <w:szCs w:val="20"/>
        </w:rPr>
      </w:pPr>
    </w:p>
    <w:p w14:paraId="299F512D" w14:textId="1C12DF7B" w:rsidR="008D3082" w:rsidRPr="00FA6436" w:rsidRDefault="00F90381" w:rsidP="00921769">
      <w:pPr>
        <w:rPr>
          <w:rFonts w:ascii="Arial" w:hAnsi="Arial" w:cs="Arial"/>
          <w:b/>
          <w:bCs/>
          <w:color w:val="0E8B8A"/>
        </w:rPr>
      </w:pPr>
      <w:r w:rsidRPr="00FA6436">
        <w:rPr>
          <w:rFonts w:ascii="Arial" w:hAnsi="Arial" w:cs="Arial"/>
          <w:b/>
          <w:bCs/>
          <w:color w:val="0E8B8A"/>
        </w:rPr>
        <w:t xml:space="preserve">Phase II Cardiac Rehabilitation in NYHA Class II Heart Failure After Mitral Valve Replacement: A Case Report </w:t>
      </w:r>
    </w:p>
    <w:p w14:paraId="26105B3C" w14:textId="77777777" w:rsidR="00A16396" w:rsidRPr="00FA6436" w:rsidRDefault="00A16396" w:rsidP="00921769">
      <w:pPr>
        <w:rPr>
          <w:rFonts w:ascii="Arial" w:hAnsi="Arial" w:cs="Arial"/>
          <w:sz w:val="20"/>
          <w:szCs w:val="20"/>
        </w:rPr>
      </w:pPr>
    </w:p>
    <w:p w14:paraId="62FC7728" w14:textId="77777777" w:rsidR="006E7528" w:rsidRPr="00FB065A" w:rsidRDefault="006E7528" w:rsidP="006E7528">
      <w:pPr>
        <w:rPr>
          <w:rFonts w:ascii="Arial" w:hAnsi="Arial" w:cs="Arial"/>
          <w:b/>
          <w:bCs/>
          <w:sz w:val="20"/>
          <w:szCs w:val="20"/>
        </w:rPr>
      </w:pPr>
      <w:r w:rsidRPr="00FB065A">
        <w:rPr>
          <w:rFonts w:ascii="Arial" w:hAnsi="Arial" w:cs="Arial"/>
          <w:b/>
          <w:bCs/>
          <w:sz w:val="20"/>
          <w:szCs w:val="20"/>
        </w:rPr>
        <w:t xml:space="preserve">Fauzia </w:t>
      </w:r>
      <w:proofErr w:type="spellStart"/>
      <w:r w:rsidRPr="00FB065A">
        <w:rPr>
          <w:rFonts w:ascii="Arial" w:hAnsi="Arial" w:cs="Arial"/>
          <w:b/>
          <w:bCs/>
          <w:sz w:val="20"/>
          <w:szCs w:val="20"/>
        </w:rPr>
        <w:t>Shafa</w:t>
      </w:r>
      <w:proofErr w:type="spellEnd"/>
      <w:r w:rsidRPr="00FB065A">
        <w:rPr>
          <w:rFonts w:ascii="Arial" w:hAnsi="Arial" w:cs="Arial"/>
          <w:b/>
          <w:bCs/>
          <w:sz w:val="20"/>
          <w:szCs w:val="20"/>
        </w:rPr>
        <w:t xml:space="preserve"> Rachmania</w:t>
      </w:r>
      <w:r w:rsidRPr="00110AF2">
        <w:rPr>
          <w:rFonts w:ascii="Arial" w:hAnsi="Arial" w:cs="Arial"/>
          <w:b/>
          <w:bCs/>
          <w:sz w:val="20"/>
          <w:szCs w:val="20"/>
          <w:vertAlign w:val="superscript"/>
        </w:rPr>
        <w:t>1</w:t>
      </w:r>
      <w:r w:rsidRPr="00FB065A">
        <w:rPr>
          <w:rFonts w:ascii="Arial" w:hAnsi="Arial" w:cs="Arial"/>
          <w:b/>
          <w:bCs/>
          <w:sz w:val="20"/>
          <w:szCs w:val="20"/>
        </w:rPr>
        <w:t>, Farid Rahman</w:t>
      </w:r>
      <w:r w:rsidRPr="00110AF2">
        <w:rPr>
          <w:rFonts w:ascii="Arial" w:hAnsi="Arial" w:cs="Arial"/>
          <w:b/>
          <w:bCs/>
          <w:sz w:val="20"/>
          <w:szCs w:val="20"/>
          <w:vertAlign w:val="superscript"/>
        </w:rPr>
        <w:t>2</w:t>
      </w:r>
      <w:r w:rsidRPr="00FB065A">
        <w:rPr>
          <w:rFonts w:ascii="Arial" w:hAnsi="Arial" w:cs="Arial"/>
          <w:b/>
          <w:bCs/>
          <w:sz w:val="20"/>
          <w:szCs w:val="20"/>
        </w:rPr>
        <w:t xml:space="preserve">, </w:t>
      </w:r>
      <w:proofErr w:type="spellStart"/>
      <w:r w:rsidRPr="00FB065A">
        <w:rPr>
          <w:rFonts w:ascii="Arial" w:hAnsi="Arial" w:cs="Arial"/>
          <w:b/>
          <w:bCs/>
          <w:sz w:val="20"/>
          <w:szCs w:val="20"/>
        </w:rPr>
        <w:t>Kadek</w:t>
      </w:r>
      <w:proofErr w:type="spellEnd"/>
      <w:r w:rsidRPr="00FB065A">
        <w:rPr>
          <w:rFonts w:ascii="Arial" w:hAnsi="Arial" w:cs="Arial"/>
          <w:b/>
          <w:bCs/>
          <w:sz w:val="20"/>
          <w:szCs w:val="20"/>
        </w:rPr>
        <w:t xml:space="preserve"> </w:t>
      </w:r>
      <w:proofErr w:type="spellStart"/>
      <w:r w:rsidRPr="00FB065A">
        <w:rPr>
          <w:rFonts w:ascii="Arial" w:hAnsi="Arial" w:cs="Arial"/>
          <w:b/>
          <w:bCs/>
          <w:sz w:val="20"/>
          <w:szCs w:val="20"/>
        </w:rPr>
        <w:t>Agustini</w:t>
      </w:r>
      <w:proofErr w:type="spellEnd"/>
      <w:r w:rsidRPr="00FB065A">
        <w:rPr>
          <w:rFonts w:ascii="Arial" w:hAnsi="Arial" w:cs="Arial"/>
          <w:b/>
          <w:bCs/>
          <w:sz w:val="20"/>
          <w:szCs w:val="20"/>
        </w:rPr>
        <w:t xml:space="preserve"> Aryani</w:t>
      </w:r>
      <w:r w:rsidRPr="00110AF2">
        <w:rPr>
          <w:rFonts w:ascii="Arial" w:hAnsi="Arial" w:cs="Arial"/>
          <w:b/>
          <w:bCs/>
          <w:sz w:val="20"/>
          <w:szCs w:val="20"/>
          <w:vertAlign w:val="superscript"/>
        </w:rPr>
        <w:t>3</w:t>
      </w:r>
    </w:p>
    <w:p w14:paraId="0A7425F5" w14:textId="77777777" w:rsidR="006E7528" w:rsidRPr="00FB065A" w:rsidRDefault="006E7528" w:rsidP="006E7528">
      <w:pPr>
        <w:rPr>
          <w:rFonts w:ascii="Arial" w:hAnsi="Arial" w:cs="Arial"/>
          <w:sz w:val="20"/>
          <w:szCs w:val="20"/>
        </w:rPr>
      </w:pPr>
    </w:p>
    <w:p w14:paraId="24E0D51D" w14:textId="77777777" w:rsidR="006E7528" w:rsidRPr="00FB065A" w:rsidRDefault="006E7528" w:rsidP="006E7528">
      <w:pPr>
        <w:rPr>
          <w:rFonts w:ascii="Arial" w:eastAsia="Arial" w:hAnsi="Arial" w:cs="Arial"/>
          <w:sz w:val="16"/>
          <w:szCs w:val="16"/>
        </w:rPr>
      </w:pPr>
      <w:r w:rsidRPr="00110AF2">
        <w:rPr>
          <w:rFonts w:ascii="Arial" w:eastAsia="Arial" w:hAnsi="Arial" w:cs="Arial"/>
          <w:sz w:val="16"/>
          <w:szCs w:val="16"/>
          <w:vertAlign w:val="superscript"/>
        </w:rPr>
        <w:t>1</w:t>
      </w:r>
      <w:r w:rsidRPr="00FB065A">
        <w:rPr>
          <w:rFonts w:ascii="Arial" w:eastAsia="Arial" w:hAnsi="Arial" w:cs="Arial"/>
          <w:sz w:val="16"/>
          <w:szCs w:val="16"/>
        </w:rPr>
        <w:t>Physiotherapy Professional Program, Faculty of Health Sciences, Universitas Muhammadiyah Surakarta, Central Java, Indonesia</w:t>
      </w:r>
    </w:p>
    <w:p w14:paraId="605C7A59" w14:textId="77777777" w:rsidR="006E7528" w:rsidRPr="00FB065A" w:rsidRDefault="006E7528" w:rsidP="006E7528">
      <w:pPr>
        <w:rPr>
          <w:rFonts w:ascii="Arial" w:eastAsia="Arial" w:hAnsi="Arial" w:cs="Arial"/>
          <w:sz w:val="16"/>
          <w:szCs w:val="16"/>
        </w:rPr>
      </w:pPr>
      <w:r w:rsidRPr="00110AF2">
        <w:rPr>
          <w:rFonts w:ascii="Arial" w:eastAsia="Arial" w:hAnsi="Arial" w:cs="Arial"/>
          <w:sz w:val="16"/>
          <w:szCs w:val="16"/>
          <w:vertAlign w:val="superscript"/>
        </w:rPr>
        <w:t>2</w:t>
      </w:r>
      <w:r w:rsidRPr="00FB065A">
        <w:rPr>
          <w:rFonts w:ascii="Arial" w:eastAsia="Arial" w:hAnsi="Arial" w:cs="Arial"/>
          <w:sz w:val="16"/>
          <w:szCs w:val="16"/>
        </w:rPr>
        <w:t>Faculty of Health Sciences, Universitas Muhammadiyah Surakarta, Central Java, Indonesia</w:t>
      </w:r>
    </w:p>
    <w:p w14:paraId="56CE86BE" w14:textId="77777777" w:rsidR="006E7528" w:rsidRPr="00FB065A" w:rsidRDefault="006E7528" w:rsidP="006E7528">
      <w:pPr>
        <w:rPr>
          <w:rFonts w:ascii="Arial" w:eastAsia="Arial" w:hAnsi="Arial" w:cs="Arial"/>
          <w:sz w:val="16"/>
          <w:szCs w:val="16"/>
        </w:rPr>
      </w:pPr>
      <w:r w:rsidRPr="00110AF2">
        <w:rPr>
          <w:rFonts w:ascii="Arial" w:eastAsia="Arial" w:hAnsi="Arial" w:cs="Arial"/>
          <w:sz w:val="16"/>
          <w:szCs w:val="16"/>
          <w:vertAlign w:val="superscript"/>
        </w:rPr>
        <w:t>3</w:t>
      </w:r>
      <w:r w:rsidRPr="00FB065A">
        <w:rPr>
          <w:rFonts w:ascii="Arial" w:eastAsia="Arial" w:hAnsi="Arial" w:cs="Arial"/>
          <w:sz w:val="16"/>
          <w:szCs w:val="16"/>
        </w:rPr>
        <w:t xml:space="preserve">Integrated Cardiac Service Department, Prof. </w:t>
      </w:r>
      <w:proofErr w:type="spellStart"/>
      <w:r w:rsidRPr="00FB065A">
        <w:rPr>
          <w:rFonts w:ascii="Arial" w:eastAsia="Arial" w:hAnsi="Arial" w:cs="Arial"/>
          <w:sz w:val="16"/>
          <w:szCs w:val="16"/>
        </w:rPr>
        <w:t>dr.</w:t>
      </w:r>
      <w:proofErr w:type="spellEnd"/>
      <w:r w:rsidRPr="00FB065A">
        <w:rPr>
          <w:rFonts w:ascii="Arial" w:eastAsia="Arial" w:hAnsi="Arial" w:cs="Arial"/>
          <w:sz w:val="16"/>
          <w:szCs w:val="16"/>
        </w:rPr>
        <w:t xml:space="preserve"> I.G.N.G. </w:t>
      </w:r>
      <w:proofErr w:type="spellStart"/>
      <w:r w:rsidRPr="00FB065A">
        <w:rPr>
          <w:rFonts w:ascii="Arial" w:eastAsia="Arial" w:hAnsi="Arial" w:cs="Arial"/>
          <w:sz w:val="16"/>
          <w:szCs w:val="16"/>
        </w:rPr>
        <w:t>Ngoerah</w:t>
      </w:r>
      <w:proofErr w:type="spellEnd"/>
      <w:r w:rsidRPr="00FB065A">
        <w:rPr>
          <w:rFonts w:ascii="Arial" w:eastAsia="Arial" w:hAnsi="Arial" w:cs="Arial"/>
          <w:sz w:val="16"/>
          <w:szCs w:val="16"/>
        </w:rPr>
        <w:t xml:space="preserve"> General Hospital, Denpasar, Bali, Indonesia</w:t>
      </w:r>
    </w:p>
    <w:p w14:paraId="4C13FBC4" w14:textId="77777777" w:rsidR="006E7528" w:rsidRPr="00FB065A" w:rsidRDefault="006E7528" w:rsidP="006E7528">
      <w:pPr>
        <w:pBdr>
          <w:bottom w:val="single" w:sz="6" w:space="1" w:color="auto"/>
        </w:pBdr>
        <w:rPr>
          <w:rFonts w:ascii="Arial" w:hAnsi="Arial" w:cs="Arial"/>
          <w:sz w:val="20"/>
          <w:szCs w:val="20"/>
        </w:rPr>
      </w:pPr>
    </w:p>
    <w:p w14:paraId="35AE78C1" w14:textId="77777777" w:rsidR="006E7528" w:rsidRPr="00FB065A" w:rsidRDefault="006E7528" w:rsidP="006E7528">
      <w:pPr>
        <w:pBdr>
          <w:bottom w:val="single" w:sz="6" w:space="1" w:color="auto"/>
        </w:pBdr>
        <w:rPr>
          <w:rFonts w:ascii="Arial" w:hAnsi="Arial" w:cs="Arial"/>
          <w:color w:val="000000" w:themeColor="text1"/>
          <w:sz w:val="16"/>
          <w:szCs w:val="16"/>
        </w:rPr>
      </w:pPr>
      <w:r w:rsidRPr="00FB065A">
        <w:rPr>
          <w:rFonts w:ascii="Arial" w:hAnsi="Arial" w:cs="Arial"/>
          <w:color w:val="000000" w:themeColor="text1"/>
          <w:sz w:val="16"/>
          <w:szCs w:val="16"/>
        </w:rPr>
        <w:t xml:space="preserve">Corresponding author: </w:t>
      </w:r>
    </w:p>
    <w:p w14:paraId="015B42D5" w14:textId="77777777" w:rsidR="006E7528" w:rsidRPr="00FB065A" w:rsidRDefault="006E7528" w:rsidP="006E7528">
      <w:pPr>
        <w:pBdr>
          <w:bottom w:val="single" w:sz="6" w:space="1" w:color="auto"/>
        </w:pBdr>
        <w:rPr>
          <w:rFonts w:ascii="Arial" w:hAnsi="Arial" w:cs="Arial"/>
          <w:color w:val="000000" w:themeColor="text1"/>
          <w:sz w:val="16"/>
          <w:szCs w:val="16"/>
        </w:rPr>
      </w:pPr>
      <w:r w:rsidRPr="00FB065A">
        <w:rPr>
          <w:rFonts w:ascii="Arial" w:hAnsi="Arial" w:cs="Arial"/>
          <w:color w:val="000000" w:themeColor="text1"/>
          <w:sz w:val="16"/>
          <w:szCs w:val="16"/>
        </w:rPr>
        <w:t>Name: Farid Rahman</w:t>
      </w:r>
    </w:p>
    <w:p w14:paraId="251F9A21" w14:textId="77777777" w:rsidR="006E7528" w:rsidRPr="00FB065A" w:rsidRDefault="006E7528" w:rsidP="006E7528">
      <w:pPr>
        <w:pBdr>
          <w:bottom w:val="single" w:sz="6" w:space="1" w:color="auto"/>
        </w:pBdr>
        <w:rPr>
          <w:rFonts w:ascii="Arial" w:hAnsi="Arial" w:cs="Arial"/>
          <w:color w:val="000000" w:themeColor="text1"/>
          <w:sz w:val="16"/>
          <w:szCs w:val="16"/>
        </w:rPr>
      </w:pPr>
      <w:r w:rsidRPr="00FB065A">
        <w:rPr>
          <w:rFonts w:ascii="Arial" w:hAnsi="Arial" w:cs="Arial"/>
          <w:color w:val="000000" w:themeColor="text1"/>
          <w:sz w:val="16"/>
          <w:szCs w:val="16"/>
        </w:rPr>
        <w:t xml:space="preserve">E-mail: </w:t>
      </w:r>
      <w:hyperlink r:id="rId10" w:history="1">
        <w:r w:rsidRPr="00815B90">
          <w:rPr>
            <w:rStyle w:val="Hyperlink"/>
            <w:rFonts w:ascii="Arial" w:hAnsi="Arial" w:cs="Arial"/>
            <w:color w:val="088986"/>
            <w:sz w:val="16"/>
            <w:szCs w:val="16"/>
            <w:u w:val="none"/>
          </w:rPr>
          <w:t>fr280@ums.ac.id</w:t>
        </w:r>
      </w:hyperlink>
      <w:r w:rsidRPr="00815B90">
        <w:rPr>
          <w:rFonts w:ascii="Arial" w:hAnsi="Arial" w:cs="Arial"/>
          <w:color w:val="088986"/>
          <w:sz w:val="16"/>
          <w:szCs w:val="16"/>
        </w:rPr>
        <w:t xml:space="preserve"> </w:t>
      </w:r>
    </w:p>
    <w:p w14:paraId="2CE6D711" w14:textId="77777777" w:rsidR="00FA6436" w:rsidRPr="00FA6436" w:rsidRDefault="00FA6436" w:rsidP="00FA6436">
      <w:pPr>
        <w:pBdr>
          <w:bottom w:val="single" w:sz="6" w:space="1" w:color="auto"/>
        </w:pBdr>
        <w:rPr>
          <w:rFonts w:ascii="Arial" w:hAnsi="Arial" w:cs="Arial"/>
          <w:sz w:val="20"/>
          <w:szCs w:val="20"/>
        </w:rPr>
      </w:pPr>
    </w:p>
    <w:p w14:paraId="2ED56E22" w14:textId="77777777" w:rsidR="00FA6436" w:rsidRPr="00FA6436" w:rsidRDefault="00FA6436" w:rsidP="00FA6436">
      <w:pPr>
        <w:pBdr>
          <w:bottom w:val="single" w:sz="6" w:space="1" w:color="auto"/>
        </w:pBdr>
        <w:rPr>
          <w:rFonts w:ascii="Arial" w:hAnsi="Arial" w:cs="Arial"/>
          <w:sz w:val="14"/>
          <w:szCs w:val="14"/>
        </w:rPr>
      </w:pPr>
      <w:r w:rsidRPr="00FA6436">
        <w:rPr>
          <w:rFonts w:ascii="Arial" w:hAnsi="Arial" w:cs="Arial"/>
          <w:sz w:val="14"/>
          <w:szCs w:val="14"/>
        </w:rPr>
        <w:t>Received 14 April 2026; Revised 21 April 2026; Accepted 22 April 2026; Published 14 May 2026</w:t>
      </w:r>
    </w:p>
    <w:p w14:paraId="08FF0F35" w14:textId="38388426" w:rsidR="003C1DB6" w:rsidRPr="00FA6436" w:rsidRDefault="003C1DB6" w:rsidP="00921769">
      <w:pPr>
        <w:pBdr>
          <w:bottom w:val="single" w:sz="6" w:space="1" w:color="auto"/>
        </w:pBdr>
        <w:jc w:val="both"/>
        <w:rPr>
          <w:rFonts w:ascii="Arial" w:hAnsi="Arial" w:cs="Arial"/>
          <w:sz w:val="15"/>
          <w:szCs w:val="15"/>
        </w:rPr>
      </w:pPr>
      <w:r w:rsidRPr="00FA6436">
        <w:rPr>
          <w:rFonts w:ascii="Arial" w:hAnsi="Arial" w:cs="Arial"/>
          <w:sz w:val="15"/>
          <w:szCs w:val="15"/>
        </w:rPr>
        <w:t>©2025 The Authors. Published by the Physiotherapy Study Program, Faculty of Medicine, Udayana University, in collaboration with the Indonesian Physiotherapy Association (</w:t>
      </w:r>
      <w:proofErr w:type="spellStart"/>
      <w:r w:rsidRPr="00FA6436">
        <w:rPr>
          <w:rFonts w:ascii="Arial" w:hAnsi="Arial" w:cs="Arial"/>
          <w:sz w:val="15"/>
          <w:szCs w:val="15"/>
        </w:rPr>
        <w:t>Ikatan</w:t>
      </w:r>
      <w:proofErr w:type="spellEnd"/>
      <w:r w:rsidRPr="00FA6436">
        <w:rPr>
          <w:rFonts w:ascii="Arial" w:hAnsi="Arial" w:cs="Arial"/>
          <w:sz w:val="15"/>
          <w:szCs w:val="15"/>
        </w:rPr>
        <w:t xml:space="preserve"> </w:t>
      </w:r>
      <w:proofErr w:type="spellStart"/>
      <w:r w:rsidRPr="00FA6436">
        <w:rPr>
          <w:rFonts w:ascii="Arial" w:hAnsi="Arial" w:cs="Arial"/>
          <w:sz w:val="15"/>
          <w:szCs w:val="15"/>
        </w:rPr>
        <w:t>Fisioterapi</w:t>
      </w:r>
      <w:proofErr w:type="spellEnd"/>
      <w:r w:rsidRPr="00FA6436">
        <w:rPr>
          <w:rFonts w:ascii="Arial" w:hAnsi="Arial" w:cs="Arial"/>
          <w:sz w:val="15"/>
          <w:szCs w:val="15"/>
        </w:rPr>
        <w:t xml:space="preserve"> Indonesia).</w:t>
      </w:r>
      <w:r w:rsidR="00C32CD8" w:rsidRPr="00FA6436">
        <w:rPr>
          <w:rFonts w:ascii="Arial" w:hAnsi="Arial" w:cs="Arial"/>
          <w:sz w:val="15"/>
          <w:szCs w:val="15"/>
        </w:rPr>
        <w:t xml:space="preserve"> </w:t>
      </w:r>
      <w:r w:rsidRPr="00FA6436">
        <w:rPr>
          <w:rFonts w:ascii="Arial" w:hAnsi="Arial" w:cs="Arial"/>
          <w:sz w:val="15"/>
          <w:szCs w:val="15"/>
        </w:rPr>
        <w:t>This is an open-access article distributed under the terms of the Creative Commons Attribution (CC BY) license</w:t>
      </w:r>
      <w:r w:rsidR="0043513A" w:rsidRPr="00FA6436">
        <w:rPr>
          <w:rFonts w:ascii="Arial" w:hAnsi="Arial" w:cs="Arial"/>
          <w:sz w:val="15"/>
          <w:szCs w:val="15"/>
        </w:rPr>
        <w:t xml:space="preserve"> </w:t>
      </w:r>
      <w:r w:rsidRPr="00FA6436">
        <w:rPr>
          <w:rFonts w:ascii="Arial" w:hAnsi="Arial" w:cs="Arial"/>
          <w:sz w:val="15"/>
          <w:szCs w:val="15"/>
        </w:rPr>
        <w:t>(</w:t>
      </w:r>
      <w:hyperlink r:id="rId11" w:history="1">
        <w:r w:rsidR="00056368" w:rsidRPr="00FA6436">
          <w:rPr>
            <w:rStyle w:val="Hyperlink"/>
            <w:rFonts w:ascii="Arial" w:hAnsi="Arial" w:cs="Arial"/>
            <w:color w:val="0E8B8A"/>
            <w:sz w:val="15"/>
            <w:szCs w:val="15"/>
            <w:u w:val="none"/>
          </w:rPr>
          <w:t>http://creativecommons.org/licenses/by/4.0/</w:t>
        </w:r>
      </w:hyperlink>
      <w:r w:rsidRPr="00FA6436">
        <w:rPr>
          <w:rFonts w:ascii="Arial" w:hAnsi="Arial" w:cs="Arial"/>
          <w:color w:val="000000" w:themeColor="text1"/>
          <w:sz w:val="15"/>
          <w:szCs w:val="15"/>
        </w:rPr>
        <w:t>)</w:t>
      </w:r>
      <w:r w:rsidRPr="00FA6436">
        <w:rPr>
          <w:rFonts w:ascii="Arial" w:hAnsi="Arial" w:cs="Arial"/>
          <w:color w:val="0B8A87"/>
          <w:sz w:val="15"/>
          <w:szCs w:val="15"/>
        </w:rPr>
        <w:t>.</w:t>
      </w:r>
    </w:p>
    <w:p w14:paraId="3BF72837" w14:textId="77777777" w:rsidR="008D3082" w:rsidRPr="00FA6436" w:rsidRDefault="008D3082" w:rsidP="00F90381">
      <w:pPr>
        <w:jc w:val="both"/>
        <w:rPr>
          <w:rFonts w:ascii="Arial" w:hAnsi="Arial" w:cs="Arial"/>
          <w:b/>
          <w:bCs/>
          <w:sz w:val="18"/>
          <w:szCs w:val="18"/>
        </w:rPr>
      </w:pPr>
      <w:r w:rsidRPr="00FA6436">
        <w:rPr>
          <w:rFonts w:ascii="Arial" w:hAnsi="Arial" w:cs="Arial"/>
          <w:b/>
          <w:bCs/>
          <w:sz w:val="18"/>
          <w:szCs w:val="18"/>
        </w:rPr>
        <w:t>Abstract</w:t>
      </w:r>
    </w:p>
    <w:p w14:paraId="0CAC318B" w14:textId="778AC7C7" w:rsidR="00173B70" w:rsidRPr="00FA6436" w:rsidRDefault="00173B70" w:rsidP="00173B70">
      <w:pPr>
        <w:pStyle w:val="NormalWeb"/>
        <w:spacing w:before="0" w:beforeAutospacing="0" w:after="0" w:afterAutospacing="0"/>
        <w:jc w:val="both"/>
        <w:rPr>
          <w:rFonts w:ascii="Arial" w:hAnsi="Arial" w:cs="Arial"/>
          <w:sz w:val="18"/>
          <w:szCs w:val="18"/>
        </w:rPr>
      </w:pPr>
      <w:r w:rsidRPr="00FA6436">
        <w:rPr>
          <w:rFonts w:ascii="Arial" w:hAnsi="Arial" w:cs="Arial"/>
          <w:b/>
          <w:bCs/>
          <w:sz w:val="18"/>
          <w:szCs w:val="18"/>
        </w:rPr>
        <w:t>Background</w:t>
      </w:r>
      <w:r w:rsidRPr="00FA6436">
        <w:rPr>
          <w:rFonts w:ascii="Arial" w:hAnsi="Arial" w:cs="Arial"/>
          <w:sz w:val="18"/>
          <w:szCs w:val="18"/>
        </w:rPr>
        <w:t>: Patients with heart failure following mitral valve replacement (MVR) frequently experience reduced functional capacity and exercise intolerance. Phase II cardiac rehabilitation is recommended to improve aerobic capacity; however, evidence in post-MVR heart failure patients remains limited in real-world settings.</w:t>
      </w:r>
    </w:p>
    <w:p w14:paraId="44F5543A" w14:textId="2574CF55" w:rsidR="00173B70" w:rsidRPr="00FA6436" w:rsidRDefault="00173B70" w:rsidP="00173B70">
      <w:pPr>
        <w:pStyle w:val="NormalWeb"/>
        <w:spacing w:before="0" w:beforeAutospacing="0" w:after="0" w:afterAutospacing="0"/>
        <w:jc w:val="both"/>
        <w:rPr>
          <w:rFonts w:ascii="Arial" w:hAnsi="Arial" w:cs="Arial"/>
          <w:sz w:val="18"/>
          <w:szCs w:val="18"/>
        </w:rPr>
      </w:pPr>
      <w:r w:rsidRPr="00FA6436">
        <w:rPr>
          <w:rFonts w:ascii="Arial" w:hAnsi="Arial" w:cs="Arial"/>
          <w:b/>
          <w:bCs/>
          <w:sz w:val="18"/>
          <w:szCs w:val="18"/>
        </w:rPr>
        <w:t>Objective</w:t>
      </w:r>
      <w:r w:rsidRPr="00FA6436">
        <w:rPr>
          <w:rFonts w:ascii="Arial" w:hAnsi="Arial" w:cs="Arial"/>
          <w:sz w:val="18"/>
          <w:szCs w:val="18"/>
        </w:rPr>
        <w:t>: To evaluate the safety and effectiveness of structured phase II cardiac rehabilitation in a patient with NYHA class II heart failure following MVR.</w:t>
      </w:r>
    </w:p>
    <w:p w14:paraId="12ACFE6B" w14:textId="28FC3BF1" w:rsidR="00173B70" w:rsidRPr="00FA6436" w:rsidRDefault="00173B70" w:rsidP="00173B70">
      <w:pPr>
        <w:pStyle w:val="NormalWeb"/>
        <w:spacing w:before="0" w:beforeAutospacing="0" w:after="0" w:afterAutospacing="0"/>
        <w:jc w:val="both"/>
        <w:rPr>
          <w:rFonts w:ascii="Arial" w:hAnsi="Arial" w:cs="Arial"/>
          <w:sz w:val="18"/>
          <w:szCs w:val="18"/>
        </w:rPr>
      </w:pPr>
      <w:r w:rsidRPr="00FA6436">
        <w:rPr>
          <w:rFonts w:ascii="Arial" w:hAnsi="Arial" w:cs="Arial"/>
          <w:b/>
          <w:bCs/>
          <w:sz w:val="18"/>
          <w:szCs w:val="18"/>
        </w:rPr>
        <w:t>Methods</w:t>
      </w:r>
      <w:r w:rsidRPr="00FA6436">
        <w:rPr>
          <w:rFonts w:ascii="Arial" w:hAnsi="Arial" w:cs="Arial"/>
          <w:sz w:val="18"/>
          <w:szCs w:val="18"/>
        </w:rPr>
        <w:t xml:space="preserve">: This single-case report followed CARE guidelines. A 40-year-old female underwent baseline assessment at week 3 after post-operative stabilization and completed a 4-week supervised rehabilitation program (12 sessions, 3–5 sessions/week). The intervention consisted of FITT-based aerobic exercise (walking, treadmill, </w:t>
      </w:r>
      <w:proofErr w:type="spellStart"/>
      <w:r w:rsidRPr="00FA6436">
        <w:rPr>
          <w:rFonts w:ascii="Arial" w:hAnsi="Arial" w:cs="Arial"/>
          <w:sz w:val="18"/>
          <w:szCs w:val="18"/>
        </w:rPr>
        <w:t>ergocycle</w:t>
      </w:r>
      <w:proofErr w:type="spellEnd"/>
      <w:r w:rsidRPr="00FA6436">
        <w:rPr>
          <w:rFonts w:ascii="Arial" w:hAnsi="Arial" w:cs="Arial"/>
          <w:sz w:val="18"/>
          <w:szCs w:val="18"/>
        </w:rPr>
        <w:t>) at 60–70% HRmax. The primary outcome was the Six-Minute Walk Test (6MWT), while secondary outcomes included metabolic equivalents (METs), Borg scale, heart rate, and blood pressure.</w:t>
      </w:r>
    </w:p>
    <w:p w14:paraId="11A912C2" w14:textId="47F24C63" w:rsidR="00173B70" w:rsidRPr="00FA6436" w:rsidRDefault="00173B70" w:rsidP="00173B70">
      <w:pPr>
        <w:pStyle w:val="NormalWeb"/>
        <w:spacing w:before="0" w:beforeAutospacing="0" w:after="0" w:afterAutospacing="0"/>
        <w:jc w:val="both"/>
        <w:rPr>
          <w:rFonts w:ascii="Arial" w:hAnsi="Arial" w:cs="Arial"/>
          <w:sz w:val="18"/>
          <w:szCs w:val="18"/>
        </w:rPr>
      </w:pPr>
      <w:r w:rsidRPr="00FA6436">
        <w:rPr>
          <w:rFonts w:ascii="Arial" w:hAnsi="Arial" w:cs="Arial"/>
          <w:b/>
          <w:bCs/>
          <w:sz w:val="18"/>
          <w:szCs w:val="18"/>
        </w:rPr>
        <w:t>Results</w:t>
      </w:r>
      <w:r w:rsidRPr="00FA6436">
        <w:rPr>
          <w:rFonts w:ascii="Arial" w:hAnsi="Arial" w:cs="Arial"/>
          <w:sz w:val="18"/>
          <w:szCs w:val="18"/>
        </w:rPr>
        <w:t>: The 6MWT distance increased from 407 m to 438 m (Δ +31 m; +7.6%), approaching the minimal clinically important difference, indicating clinically meaningful improvement. METs increased from 4.6 to 4.9, and Borg scale decreased from 7 to 6, reflecting reduced perceived exertion. Hemodynamic parameters remained stable throughout the intervention, with no adverse events observed.</w:t>
      </w:r>
    </w:p>
    <w:p w14:paraId="1E4165AF" w14:textId="07577593" w:rsidR="00173B70" w:rsidRPr="00FA6436" w:rsidRDefault="00173B70" w:rsidP="00173B70">
      <w:pPr>
        <w:pStyle w:val="NormalWeb"/>
        <w:pBdr>
          <w:bottom w:val="single" w:sz="6" w:space="1" w:color="auto"/>
        </w:pBdr>
        <w:spacing w:before="0" w:beforeAutospacing="0" w:after="0" w:afterAutospacing="0"/>
        <w:jc w:val="both"/>
        <w:rPr>
          <w:rFonts w:ascii="Arial" w:hAnsi="Arial" w:cs="Arial"/>
          <w:sz w:val="18"/>
          <w:szCs w:val="18"/>
        </w:rPr>
      </w:pPr>
      <w:r w:rsidRPr="00FA6436">
        <w:rPr>
          <w:rFonts w:ascii="Arial" w:hAnsi="Arial" w:cs="Arial"/>
          <w:b/>
          <w:bCs/>
          <w:sz w:val="18"/>
          <w:szCs w:val="18"/>
        </w:rPr>
        <w:t>Conclusion</w:t>
      </w:r>
      <w:r w:rsidRPr="00FA6436">
        <w:rPr>
          <w:rFonts w:ascii="Arial" w:hAnsi="Arial" w:cs="Arial"/>
          <w:sz w:val="18"/>
          <w:szCs w:val="18"/>
        </w:rPr>
        <w:t>: Phase II cardiac rehabilitation was safe and demonstrated functional improvement in this case of post-MVR heart failure. These findings suggest potential clinical benefits, although further controlled studies are required.</w:t>
      </w:r>
    </w:p>
    <w:p w14:paraId="4B2D0126" w14:textId="3C8889EE" w:rsidR="00AA2B3F" w:rsidRPr="00FA6436" w:rsidRDefault="0052722B" w:rsidP="00F90381">
      <w:pPr>
        <w:jc w:val="both"/>
        <w:rPr>
          <w:rFonts w:ascii="Arial" w:hAnsi="Arial" w:cs="Arial"/>
          <w:b/>
          <w:bCs/>
          <w:sz w:val="18"/>
          <w:szCs w:val="18"/>
        </w:rPr>
      </w:pPr>
      <w:r w:rsidRPr="00FA6436">
        <w:rPr>
          <w:rFonts w:ascii="Arial" w:hAnsi="Arial" w:cs="Arial"/>
          <w:b/>
          <w:bCs/>
          <w:sz w:val="18"/>
          <w:szCs w:val="18"/>
        </w:rPr>
        <w:t>Keywords</w:t>
      </w:r>
    </w:p>
    <w:p w14:paraId="51340DD3" w14:textId="3570D791" w:rsidR="00F90381" w:rsidRPr="00FA6436" w:rsidRDefault="00173B70" w:rsidP="00F90381">
      <w:pPr>
        <w:pBdr>
          <w:bottom w:val="single" w:sz="6" w:space="1" w:color="auto"/>
        </w:pBdr>
        <w:jc w:val="both"/>
        <w:rPr>
          <w:rFonts w:ascii="Arial" w:hAnsi="Arial" w:cs="Arial"/>
          <w:sz w:val="18"/>
          <w:szCs w:val="18"/>
        </w:rPr>
      </w:pPr>
      <w:r w:rsidRPr="00FA6436">
        <w:rPr>
          <w:rFonts w:ascii="Arial" w:hAnsi="Arial" w:cs="Arial"/>
          <w:sz w:val="18"/>
          <w:szCs w:val="18"/>
        </w:rPr>
        <w:t>Cardiac Rehabilitation; Heart Failure; Mitral Valve Replacement; Exercise Therapy; Six-Minute Walk Test</w:t>
      </w:r>
    </w:p>
    <w:p w14:paraId="3F82B30B" w14:textId="77777777" w:rsidR="00173B70" w:rsidRPr="00FA6436" w:rsidRDefault="00173B70" w:rsidP="00F90381">
      <w:pPr>
        <w:jc w:val="both"/>
        <w:rPr>
          <w:rStyle w:val="Strong"/>
          <w:rFonts w:ascii="Arial" w:hAnsi="Arial" w:cs="Arial"/>
          <w:b w:val="0"/>
          <w:bCs w:val="0"/>
          <w:sz w:val="18"/>
          <w:szCs w:val="18"/>
        </w:rPr>
      </w:pPr>
    </w:p>
    <w:p w14:paraId="73A17D34" w14:textId="3B0D1FC6" w:rsidR="00FC344A" w:rsidRPr="00FA6436" w:rsidRDefault="00FC344A" w:rsidP="00F90381">
      <w:pPr>
        <w:pStyle w:val="NormalWeb"/>
        <w:spacing w:before="0" w:beforeAutospacing="0" w:after="0" w:afterAutospacing="0"/>
        <w:jc w:val="both"/>
        <w:rPr>
          <w:rFonts w:ascii="Arial" w:hAnsi="Arial" w:cs="Arial"/>
          <w:sz w:val="18"/>
          <w:szCs w:val="18"/>
        </w:rPr>
      </w:pPr>
      <w:r w:rsidRPr="00FA6436">
        <w:rPr>
          <w:rStyle w:val="Strong"/>
          <w:rFonts w:ascii="Arial" w:hAnsi="Arial" w:cs="Arial"/>
          <w:sz w:val="18"/>
          <w:szCs w:val="18"/>
        </w:rPr>
        <w:t>Introduction</w:t>
      </w:r>
    </w:p>
    <w:p w14:paraId="6F7866DD" w14:textId="5E3EB039" w:rsidR="00F90381" w:rsidRPr="00FA6436" w:rsidRDefault="00F90381" w:rsidP="00F90381">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Cardiovascular disease remains the leading cause of mortality worldwide, with heart failure representing a major contributor to morbidity, reduced functional capacity, and impaired quality of life.</w:t>
      </w:r>
      <w:sdt>
        <w:sdtPr>
          <w:rPr>
            <w:rFonts w:ascii="Arial" w:hAnsi="Arial" w:cs="Arial"/>
            <w:color w:val="000000"/>
            <w:sz w:val="18"/>
            <w:szCs w:val="18"/>
            <w:vertAlign w:val="superscript"/>
          </w:rPr>
          <w:tag w:val="MENDELEY_CITATION_v3_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"/>
          <w:id w:val="972253862"/>
          <w:placeholder>
            <w:docPart w:val="DefaultPlaceholder_-1854013440"/>
          </w:placeholder>
        </w:sdtPr>
        <w:sdtContent>
          <w:r w:rsidR="009616B1" w:rsidRPr="009616B1">
            <w:rPr>
              <w:rFonts w:ascii="Arial" w:hAnsi="Arial" w:cs="Arial"/>
              <w:color w:val="000000"/>
              <w:sz w:val="18"/>
              <w:szCs w:val="18"/>
              <w:vertAlign w:val="superscript"/>
            </w:rPr>
            <w:t>1</w:t>
          </w:r>
        </w:sdtContent>
      </w:sdt>
      <w:r w:rsidRPr="00FA6436">
        <w:rPr>
          <w:rFonts w:ascii="Arial" w:hAnsi="Arial" w:cs="Arial"/>
          <w:sz w:val="18"/>
          <w:szCs w:val="18"/>
        </w:rPr>
        <w:t xml:space="preserve"> Patients with heart failure commonly experience exercise intolerance due to impaired cardiac output, peripheral muscle dysfunction, and reduced oxygen utilization efficiency.</w:t>
      </w:r>
      <w:sdt>
        <w:sdtPr>
          <w:rPr>
            <w:rFonts w:ascii="Arial" w:hAnsi="Arial" w:cs="Arial"/>
            <w:color w:val="000000"/>
            <w:sz w:val="18"/>
            <w:szCs w:val="18"/>
            <w:vertAlign w:val="superscript"/>
          </w:rPr>
          <w:tag w:val="MENDELEY_CITATION_v3_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"/>
          <w:id w:val="-2048828096"/>
          <w:placeholder>
            <w:docPart w:val="DefaultPlaceholder_-1854013440"/>
          </w:placeholder>
        </w:sdtPr>
        <w:sdtContent>
          <w:r w:rsidR="009616B1" w:rsidRPr="009616B1">
            <w:rPr>
              <w:rFonts w:ascii="Arial" w:hAnsi="Arial" w:cs="Arial"/>
              <w:color w:val="000000"/>
              <w:sz w:val="18"/>
              <w:szCs w:val="18"/>
              <w:vertAlign w:val="superscript"/>
            </w:rPr>
            <w:t>2</w:t>
          </w:r>
        </w:sdtContent>
      </w:sdt>
      <w:r w:rsidRPr="00FA6436">
        <w:rPr>
          <w:rFonts w:ascii="Arial" w:hAnsi="Arial" w:cs="Arial"/>
          <w:sz w:val="18"/>
          <w:szCs w:val="18"/>
        </w:rPr>
        <w:t xml:space="preserve"> These limitations significantly affect the ability to perform daily activities and are associated with increased hospitalization and mortality rates.</w:t>
      </w:r>
    </w:p>
    <w:p w14:paraId="790F30AE" w14:textId="3DC21FC4" w:rsidR="00F90381" w:rsidRPr="00FA6436" w:rsidRDefault="00F90381" w:rsidP="00F90381">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Rheumatic heart disease continues to be a major etiological factor for valvular heart disorders in low- and middle-income countries, often leading to progressive valvular damage that requires surgical intervention such as mitral valve replacement (MVR).</w:t>
      </w:r>
      <w:sdt>
        <w:sdtPr>
          <w:rPr>
            <w:rFonts w:ascii="Arial" w:hAnsi="Arial" w:cs="Arial"/>
            <w:color w:val="000000"/>
            <w:sz w:val="18"/>
            <w:szCs w:val="18"/>
            <w:vertAlign w:val="superscript"/>
          </w:rPr>
          <w:tag w:val="MENDELEY_CITATION_v3_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"/>
          <w:id w:val="-1481146017"/>
          <w:placeholder>
            <w:docPart w:val="DefaultPlaceholder_-1854013440"/>
          </w:placeholder>
        </w:sdtPr>
        <w:sdtContent>
          <w:r w:rsidR="009616B1" w:rsidRPr="009616B1">
            <w:rPr>
              <w:rFonts w:ascii="Arial" w:hAnsi="Arial" w:cs="Arial"/>
              <w:color w:val="000000"/>
              <w:sz w:val="18"/>
              <w:szCs w:val="18"/>
              <w:vertAlign w:val="superscript"/>
            </w:rPr>
            <w:t>3</w:t>
          </w:r>
        </w:sdtContent>
      </w:sdt>
      <w:r w:rsidRPr="00FA6436">
        <w:rPr>
          <w:rFonts w:ascii="Arial" w:hAnsi="Arial" w:cs="Arial"/>
          <w:sz w:val="18"/>
          <w:szCs w:val="18"/>
        </w:rPr>
        <w:t xml:space="preserve"> Although MVR can restore valvular function and improve </w:t>
      </w:r>
      <w:proofErr w:type="spellStart"/>
      <w:r w:rsidRPr="00FA6436">
        <w:rPr>
          <w:rFonts w:ascii="Arial" w:hAnsi="Arial" w:cs="Arial"/>
          <w:sz w:val="18"/>
          <w:szCs w:val="18"/>
        </w:rPr>
        <w:t>hemodynamics</w:t>
      </w:r>
      <w:proofErr w:type="spellEnd"/>
      <w:r w:rsidRPr="00FA6436">
        <w:rPr>
          <w:rFonts w:ascii="Arial" w:hAnsi="Arial" w:cs="Arial"/>
          <w:sz w:val="18"/>
          <w:szCs w:val="18"/>
        </w:rPr>
        <w:t>, many patients continue to experience residual functional limitations due to deconditioning, altered ventricular function, and impaired peripheral adaptation following surgery.</w:t>
      </w:r>
      <w:sdt>
        <w:sdtPr>
          <w:rPr>
            <w:rFonts w:ascii="Arial" w:hAnsi="Arial" w:cs="Arial"/>
            <w:color w:val="000000"/>
            <w:sz w:val="18"/>
            <w:szCs w:val="18"/>
            <w:vertAlign w:val="superscript"/>
          </w:rPr>
          <w:tag w:val="MENDELEY_CITATION_v3_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"/>
          <w:id w:val="-130790985"/>
          <w:placeholder>
            <w:docPart w:val="DefaultPlaceholder_-1854013440"/>
          </w:placeholder>
        </w:sdtPr>
        <w:sdtContent>
          <w:r w:rsidR="009616B1" w:rsidRPr="009616B1">
            <w:rPr>
              <w:rFonts w:ascii="Arial" w:hAnsi="Arial" w:cs="Arial"/>
              <w:color w:val="000000"/>
              <w:sz w:val="18"/>
              <w:szCs w:val="18"/>
              <w:vertAlign w:val="superscript"/>
            </w:rPr>
            <w:t>4</w:t>
          </w:r>
        </w:sdtContent>
      </w:sdt>
      <w:r w:rsidRPr="00FA6436">
        <w:rPr>
          <w:rFonts w:ascii="Arial" w:hAnsi="Arial" w:cs="Arial"/>
          <w:sz w:val="18"/>
          <w:szCs w:val="18"/>
        </w:rPr>
        <w:t xml:space="preserve"> Consequently, optimizing post-operative recovery through structured rehabilitation remains a critical component of patient management.</w:t>
      </w:r>
    </w:p>
    <w:p w14:paraId="56CB81EA" w14:textId="218AFDB6" w:rsidR="00F90381" w:rsidRPr="00FA6436" w:rsidRDefault="00F90381" w:rsidP="00F90381">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Phase II cardiac rehabilitation plays a central role in improving functional capacity and cardiovascular efficiency following cardiac surgery. This phase involves supervised, structured exercise programs combined with risk factor management and patient education.</w:t>
      </w:r>
      <w:sdt>
        <w:sdtPr>
          <w:rPr>
            <w:rFonts w:ascii="Arial" w:hAnsi="Arial" w:cs="Arial"/>
            <w:color w:val="000000"/>
            <w:sz w:val="18"/>
            <w:szCs w:val="18"/>
            <w:vertAlign w:val="superscript"/>
          </w:rPr>
          <w:tag w:val="MENDELEY_CITATION_v3_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"/>
          <w:id w:val="-734549935"/>
          <w:placeholder>
            <w:docPart w:val="DefaultPlaceholder_-1854013440"/>
          </w:placeholder>
        </w:sdtPr>
        <w:sdtContent>
          <w:r w:rsidR="009616B1" w:rsidRPr="009616B1">
            <w:rPr>
              <w:rFonts w:ascii="Arial" w:hAnsi="Arial" w:cs="Arial"/>
              <w:color w:val="000000"/>
              <w:sz w:val="18"/>
              <w:szCs w:val="18"/>
              <w:vertAlign w:val="superscript"/>
            </w:rPr>
            <w:t>5,6</w:t>
          </w:r>
        </w:sdtContent>
      </w:sdt>
      <w:r w:rsidRPr="00FA6436">
        <w:rPr>
          <w:rFonts w:ascii="Arial" w:hAnsi="Arial" w:cs="Arial"/>
          <w:sz w:val="18"/>
          <w:szCs w:val="18"/>
        </w:rPr>
        <w:t xml:space="preserve"> Aerobic exercise, in particular, has been shown to improve endothelial function, enhance mitochondrial efficiency, and increase peripheral oxygen extraction, thereby contributing to improved exercise tolerance in heart failure patients.</w:t>
      </w:r>
      <w:sdt>
        <w:sdtPr>
          <w:rPr>
            <w:rFonts w:ascii="Arial" w:hAnsi="Arial" w:cs="Arial"/>
            <w:color w:val="000000"/>
            <w:sz w:val="18"/>
            <w:szCs w:val="18"/>
            <w:vertAlign w:val="superscript"/>
          </w:rPr>
          <w:tag w:val="MENDELEY_CITATION_v3_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"/>
          <w:id w:val="-1975673236"/>
          <w:placeholder>
            <w:docPart w:val="DefaultPlaceholder_-1854013440"/>
          </w:placeholder>
        </w:sdtPr>
        <w:sdtContent>
          <w:r w:rsidR="009616B1" w:rsidRPr="009616B1">
            <w:rPr>
              <w:rFonts w:ascii="Arial" w:hAnsi="Arial" w:cs="Arial"/>
              <w:color w:val="000000"/>
              <w:sz w:val="18"/>
              <w:szCs w:val="18"/>
              <w:vertAlign w:val="superscript"/>
            </w:rPr>
            <w:t>7</w:t>
          </w:r>
        </w:sdtContent>
      </w:sdt>
      <w:r w:rsidRPr="00FA6436">
        <w:rPr>
          <w:rFonts w:ascii="Arial" w:hAnsi="Arial" w:cs="Arial"/>
          <w:sz w:val="18"/>
          <w:szCs w:val="18"/>
        </w:rPr>
        <w:t xml:space="preserve"> Functional assessment tools such as the Six-Minute Walk Test (6MWT) are widely used due to their validity, reliability, and clinical relevance in evaluating submaximal aerobic capacity in cardiac populations.</w:t>
      </w:r>
      <w:sdt>
        <w:sdtPr>
          <w:rPr>
            <w:rFonts w:ascii="Arial" w:hAnsi="Arial" w:cs="Arial"/>
            <w:color w:val="000000"/>
            <w:sz w:val="18"/>
            <w:szCs w:val="18"/>
            <w:vertAlign w:val="superscript"/>
          </w:rPr>
          <w:tag w:val="MENDELEY_CITATION_v3_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"/>
          <w:id w:val="785320547"/>
          <w:placeholder>
            <w:docPart w:val="DefaultPlaceholder_-1854013440"/>
          </w:placeholder>
        </w:sdtPr>
        <w:sdtContent>
          <w:r w:rsidR="009616B1" w:rsidRPr="009616B1">
            <w:rPr>
              <w:rFonts w:ascii="Arial" w:hAnsi="Arial" w:cs="Arial"/>
              <w:color w:val="000000"/>
              <w:sz w:val="18"/>
              <w:szCs w:val="18"/>
              <w:vertAlign w:val="superscript"/>
            </w:rPr>
            <w:t>8</w:t>
          </w:r>
        </w:sdtContent>
      </w:sdt>
    </w:p>
    <w:p w14:paraId="5843CDD7" w14:textId="491285EB" w:rsidR="00F90381" w:rsidRPr="00FA6436" w:rsidRDefault="00F90381" w:rsidP="00F90381">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Despite the well-established benefits of cardiac rehabilitation, evidence specifically addressing structured phase II rehabilitation in patients with heart failure following MVR remains limited, particularly in real-world clinical settings and developing countries.</w:t>
      </w:r>
      <w:sdt>
        <w:sdtPr>
          <w:rPr>
            <w:rFonts w:ascii="Arial" w:hAnsi="Arial" w:cs="Arial"/>
            <w:color w:val="000000"/>
            <w:sz w:val="18"/>
            <w:szCs w:val="18"/>
            <w:vertAlign w:val="superscript"/>
          </w:rPr>
          <w:tag w:val="MENDELEY_CITATION_v3_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"/>
          <w:id w:val="-854499795"/>
          <w:placeholder>
            <w:docPart w:val="DefaultPlaceholder_-1854013440"/>
          </w:placeholder>
        </w:sdtPr>
        <w:sdtContent>
          <w:r w:rsidR="009616B1" w:rsidRPr="009616B1">
            <w:rPr>
              <w:rFonts w:ascii="Arial" w:hAnsi="Arial" w:cs="Arial"/>
              <w:color w:val="000000"/>
              <w:sz w:val="18"/>
              <w:szCs w:val="18"/>
              <w:vertAlign w:val="superscript"/>
            </w:rPr>
            <w:t>6,9</w:t>
          </w:r>
        </w:sdtContent>
      </w:sdt>
      <w:r w:rsidRPr="00FA6436">
        <w:rPr>
          <w:rFonts w:ascii="Arial" w:hAnsi="Arial" w:cs="Arial"/>
          <w:sz w:val="18"/>
          <w:szCs w:val="18"/>
        </w:rPr>
        <w:t xml:space="preserve"> Most existing studies focus on broader cardiac populations or coronary artery disease, with fewer reports detailing individualized rehabilitation outcomes in post-valve surgery patients.</w:t>
      </w:r>
      <w:sdt>
        <w:sdtPr>
          <w:rPr>
            <w:rFonts w:ascii="Arial" w:hAnsi="Arial" w:cs="Arial"/>
            <w:color w:val="000000"/>
            <w:sz w:val="18"/>
            <w:szCs w:val="18"/>
            <w:vertAlign w:val="superscript"/>
          </w:rPr>
          <w:tag w:val="MENDELEY_CITATION_v3_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"/>
          <w:id w:val="-1144807335"/>
          <w:placeholder>
            <w:docPart w:val="DefaultPlaceholder_-1854013440"/>
          </w:placeholder>
        </w:sdtPr>
        <w:sdtContent>
          <w:r w:rsidR="009616B1" w:rsidRPr="009616B1">
            <w:rPr>
              <w:rFonts w:ascii="Arial" w:hAnsi="Arial" w:cs="Arial"/>
              <w:color w:val="000000"/>
              <w:sz w:val="18"/>
              <w:szCs w:val="18"/>
              <w:vertAlign w:val="superscript"/>
            </w:rPr>
            <w:t>10</w:t>
          </w:r>
        </w:sdtContent>
      </w:sdt>
      <w:r w:rsidRPr="00FA6436">
        <w:rPr>
          <w:rFonts w:ascii="Arial" w:hAnsi="Arial" w:cs="Arial"/>
          <w:sz w:val="18"/>
          <w:szCs w:val="18"/>
        </w:rPr>
        <w:t xml:space="preserve"> This gap highlights the need for clinically grounded evidence that demonstrates the feasibility, safety, and functional impact of rehabilitation protocols in this specific population.</w:t>
      </w:r>
    </w:p>
    <w:p w14:paraId="3C3C9729" w14:textId="77777777" w:rsidR="00F90381" w:rsidRPr="00FA6436" w:rsidRDefault="00F90381" w:rsidP="00F90381">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This case report provides a detailed description of a structured phase II cardiac rehabilitation program in a patient with NYHA class II heart failure following MVR, emphasizing functional outcomes measured by the 6MWT and hemodynamic responses during exercise. The novelty of this report lies in its focus on a real-world clinical implementation of a FITT-based aerobic training protocol with continuous monitoring, demonstrating individualized progression and safety in a post-operative high-risk patient.</w:t>
      </w:r>
    </w:p>
    <w:p w14:paraId="7B7FC281" w14:textId="77777777" w:rsidR="00F90381" w:rsidRPr="00FA6436" w:rsidRDefault="00F90381" w:rsidP="00F90381">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Therefore, this study aims to evaluate the safety and functional effectiveness of structured phase II cardiac rehabilitation in improving aerobic capacity and activity tolerance in a patient with heart failure following mitral valve replacement.</w:t>
      </w:r>
    </w:p>
    <w:p w14:paraId="020FABAA" w14:textId="77777777" w:rsidR="0037734D" w:rsidRPr="00FA6436" w:rsidRDefault="0037734D" w:rsidP="00F90381">
      <w:pPr>
        <w:pStyle w:val="NormalWeb"/>
        <w:spacing w:before="0" w:beforeAutospacing="0" w:after="0" w:afterAutospacing="0"/>
        <w:jc w:val="both"/>
        <w:rPr>
          <w:rStyle w:val="Strong"/>
          <w:rFonts w:ascii="Arial" w:hAnsi="Arial" w:cs="Arial"/>
          <w:b w:val="0"/>
          <w:bCs w:val="0"/>
          <w:sz w:val="18"/>
          <w:szCs w:val="18"/>
        </w:rPr>
      </w:pPr>
    </w:p>
    <w:p w14:paraId="3FF41DDD" w14:textId="77777777" w:rsidR="0031156D" w:rsidRDefault="0031156D" w:rsidP="00F90381">
      <w:pPr>
        <w:pStyle w:val="NormalWeb"/>
        <w:spacing w:before="0" w:beforeAutospacing="0" w:after="0" w:afterAutospacing="0"/>
        <w:jc w:val="both"/>
        <w:rPr>
          <w:rStyle w:val="Strong"/>
          <w:rFonts w:ascii="Arial" w:hAnsi="Arial" w:cs="Arial"/>
          <w:sz w:val="18"/>
          <w:szCs w:val="18"/>
        </w:rPr>
      </w:pPr>
    </w:p>
    <w:p w14:paraId="5021AF86" w14:textId="36AA57B9" w:rsidR="00F77D81" w:rsidRPr="00FA6436" w:rsidRDefault="00F77D81" w:rsidP="00F90381">
      <w:pPr>
        <w:pStyle w:val="NormalWeb"/>
        <w:spacing w:before="0" w:beforeAutospacing="0" w:after="0" w:afterAutospacing="0"/>
        <w:jc w:val="both"/>
        <w:rPr>
          <w:rFonts w:ascii="Arial" w:hAnsi="Arial" w:cs="Arial"/>
          <w:sz w:val="18"/>
          <w:szCs w:val="18"/>
        </w:rPr>
      </w:pPr>
      <w:r w:rsidRPr="00FA6436">
        <w:rPr>
          <w:rStyle w:val="Strong"/>
          <w:rFonts w:ascii="Arial" w:hAnsi="Arial" w:cs="Arial"/>
          <w:sz w:val="18"/>
          <w:szCs w:val="18"/>
        </w:rPr>
        <w:lastRenderedPageBreak/>
        <w:t>Methods</w:t>
      </w:r>
    </w:p>
    <w:p w14:paraId="6FD32F27" w14:textId="77777777" w:rsidR="00F90381" w:rsidRPr="00FA6436" w:rsidRDefault="00F90381" w:rsidP="00F90381">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This study is a single-case report conducted in accordance with the CARE (</w:t>
      </w:r>
      <w:proofErr w:type="spellStart"/>
      <w:r w:rsidRPr="00FA6436">
        <w:rPr>
          <w:rFonts w:ascii="Arial" w:eastAsia="Times New Roman" w:hAnsi="Arial" w:cs="Arial"/>
          <w:kern w:val="0"/>
          <w:sz w:val="18"/>
          <w:szCs w:val="18"/>
          <w:lang w:eastAsia="en-GB"/>
          <w14:ligatures w14:val="none"/>
        </w:rPr>
        <w:t>CAse</w:t>
      </w:r>
      <w:proofErr w:type="spellEnd"/>
      <w:r w:rsidRPr="00FA6436">
        <w:rPr>
          <w:rFonts w:ascii="Arial" w:eastAsia="Times New Roman" w:hAnsi="Arial" w:cs="Arial"/>
          <w:kern w:val="0"/>
          <w:sz w:val="18"/>
          <w:szCs w:val="18"/>
          <w:lang w:eastAsia="en-GB"/>
          <w14:ligatures w14:val="none"/>
        </w:rPr>
        <w:t xml:space="preserve"> </w:t>
      </w:r>
      <w:proofErr w:type="spellStart"/>
      <w:r w:rsidRPr="00FA6436">
        <w:rPr>
          <w:rFonts w:ascii="Arial" w:eastAsia="Times New Roman" w:hAnsi="Arial" w:cs="Arial"/>
          <w:kern w:val="0"/>
          <w:sz w:val="18"/>
          <w:szCs w:val="18"/>
          <w:lang w:eastAsia="en-GB"/>
          <w14:ligatures w14:val="none"/>
        </w:rPr>
        <w:t>REport</w:t>
      </w:r>
      <w:proofErr w:type="spellEnd"/>
      <w:r w:rsidRPr="00FA6436">
        <w:rPr>
          <w:rFonts w:ascii="Arial" w:eastAsia="Times New Roman" w:hAnsi="Arial" w:cs="Arial"/>
          <w:kern w:val="0"/>
          <w:sz w:val="18"/>
          <w:szCs w:val="18"/>
          <w:lang w:eastAsia="en-GB"/>
          <w14:ligatures w14:val="none"/>
        </w:rPr>
        <w:t>) guidelines to ensure completeness and transparency in clinical reporting. The study aimed to evaluate the safety and effectiveness of a structured phase II cardiac rehabilitation program in a patient with heart failure following mitral valve replacement (MVR).</w:t>
      </w:r>
    </w:p>
    <w:p w14:paraId="13C4E587" w14:textId="1028C163" w:rsidR="00F90381" w:rsidRPr="00FA6436" w:rsidRDefault="00F90381" w:rsidP="00F90381">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 xml:space="preserve">The participant was a 40-year-old female diagnosed with heart failure classified as New York Heart Association (NYHA) functional class II, secondary to rheumatic heart disease and adult congenital heart disease. The patient had undergone mitral valve replacement and was clinically stable at the time of referral to phase II cardiac rehabilitation. Stability was confirmed by normal hemodynamic parameters, including blood pressure, heart rate, respiratory rate, and oxygen saturation, as well as the absence of acute symptoms such as chest pain or severe </w:t>
      </w:r>
      <w:proofErr w:type="spellStart"/>
      <w:r w:rsidRPr="00FA6436">
        <w:rPr>
          <w:rFonts w:ascii="Arial" w:eastAsia="Times New Roman" w:hAnsi="Arial" w:cs="Arial"/>
          <w:kern w:val="0"/>
          <w:sz w:val="18"/>
          <w:szCs w:val="18"/>
          <w:lang w:eastAsia="en-GB"/>
          <w14:ligatures w14:val="none"/>
        </w:rPr>
        <w:t>dyspnea</w:t>
      </w:r>
      <w:proofErr w:type="spellEnd"/>
      <w:r w:rsidRPr="00FA6436">
        <w:rPr>
          <w:rFonts w:ascii="Arial" w:eastAsia="Times New Roman" w:hAnsi="Arial" w:cs="Arial"/>
          <w:kern w:val="0"/>
          <w:sz w:val="18"/>
          <w:szCs w:val="18"/>
          <w:lang w:eastAsia="en-GB"/>
          <w14:ligatures w14:val="none"/>
        </w:rPr>
        <w:t>. Pharmacological therapy included anticoagulants, beta-blockers, angiotensin-converting enzyme inhibitors, and diuretics, which were maintained throughout the rehabilitation period. These medications were considered in exercise prescription due to their influence on heart rate response and hemodynamic adaptation.</w:t>
      </w:r>
      <w:r w:rsidR="00173B70" w:rsidRPr="00FA6436">
        <w:rPr>
          <w:rFonts w:ascii="Arial" w:eastAsia="Times New Roman" w:hAnsi="Arial" w:cs="Arial"/>
          <w:kern w:val="0"/>
          <w:sz w:val="18"/>
          <w:szCs w:val="18"/>
          <w:lang w:eastAsia="en-GB"/>
          <w14:ligatures w14:val="none"/>
        </w:rPr>
        <w:t xml:space="preserve"> Chronologically, the patient underwent mitral valve replacement at week 0, remained in a stabilization phase during the early postoperative period, and was referred for phase II cardiac rehabilitation at week 3 following confirmation of clinical stability.</w:t>
      </w:r>
    </w:p>
    <w:p w14:paraId="03A6375A" w14:textId="2C43019E" w:rsidR="00F90381" w:rsidRPr="00FA6436" w:rsidRDefault="00F90381" w:rsidP="00F90381">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Functional assessment was performed using the Six-Minute Walk Test (6MWT) as the primary outcome measure. The 6MWT is a standardized and validated tool widely used to assess submaximal aerobic capacity in patients with cardiovascular disease.</w:t>
      </w:r>
      <w:r w:rsidR="0035590A">
        <w:rPr>
          <w:rFonts w:ascii="Arial" w:eastAsia="Times New Roman" w:hAnsi="Arial" w:cs="Arial"/>
          <w:kern w:val="0"/>
          <w:sz w:val="18"/>
          <w:szCs w:val="18"/>
          <w:lang w:eastAsia="en-GB"/>
          <w14:ligatures w14:val="none"/>
        </w:rPr>
        <w:t xml:space="preserve"> </w:t>
      </w:r>
      <w:r w:rsidRPr="00FA6436">
        <w:rPr>
          <w:rFonts w:ascii="Arial" w:eastAsia="Times New Roman" w:hAnsi="Arial" w:cs="Arial"/>
          <w:kern w:val="0"/>
          <w:sz w:val="18"/>
          <w:szCs w:val="18"/>
          <w:lang w:eastAsia="en-GB"/>
          <w14:ligatures w14:val="none"/>
        </w:rPr>
        <w:t>The test has demonstrated high reliability and clinical relevance, particularly in reflecting functional exercise tolerance and prognosis in heart failure populations. Secondary outcomes included metabolic equivalents (METs), Borg Rating of Perceived Exertion (RPE), heart rate, and blood pressure. MET values were estimated based on walking performance, while perceived exertion was recorded using the Borg 6–20 scale.</w:t>
      </w:r>
      <w:r w:rsidR="00173B70" w:rsidRPr="00FA6436">
        <w:rPr>
          <w:rFonts w:ascii="Arial" w:eastAsia="Times New Roman" w:hAnsi="Arial" w:cs="Arial"/>
          <w:kern w:val="0"/>
          <w:sz w:val="18"/>
          <w:szCs w:val="18"/>
          <w:lang w:eastAsia="en-GB"/>
          <w14:ligatures w14:val="none"/>
        </w:rPr>
        <w:t xml:space="preserve"> </w:t>
      </w:r>
    </w:p>
    <w:p w14:paraId="3334187E" w14:textId="06D8989B" w:rsidR="00173B70" w:rsidRPr="00FA6436" w:rsidRDefault="00173B70" w:rsidP="00F90381">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If the patient exhibited signs of exercise intolerance, alternative strategies were prepared, including temporary reduction of exercise intensity, interval-based training, or incorporation of breathing exercises to maintain safe participation while preventing excessive cardiovascular strain.</w:t>
      </w:r>
    </w:p>
    <w:p w14:paraId="1AA619DD" w14:textId="77777777" w:rsidR="00F90381" w:rsidRPr="00FA6436" w:rsidRDefault="00F90381" w:rsidP="00F90381">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 xml:space="preserve">The rehabilitation program was designed based on the Frequency, Intensity, Time, and Type (FITT) principle. Exercise intensity was prescribed at 60–70% of maximum heart rate (HRmax), calculated using the formula HRmax = 220 − age. The program consisted of supervised aerobic exercises, including track walking, treadmill training, and </w:t>
      </w:r>
      <w:proofErr w:type="spellStart"/>
      <w:r w:rsidRPr="00FA6436">
        <w:rPr>
          <w:rFonts w:ascii="Arial" w:eastAsia="Times New Roman" w:hAnsi="Arial" w:cs="Arial"/>
          <w:kern w:val="0"/>
          <w:sz w:val="18"/>
          <w:szCs w:val="18"/>
          <w:lang w:eastAsia="en-GB"/>
          <w14:ligatures w14:val="none"/>
        </w:rPr>
        <w:t>ergocycle</w:t>
      </w:r>
      <w:proofErr w:type="spellEnd"/>
      <w:r w:rsidRPr="00FA6436">
        <w:rPr>
          <w:rFonts w:ascii="Arial" w:eastAsia="Times New Roman" w:hAnsi="Arial" w:cs="Arial"/>
          <w:kern w:val="0"/>
          <w:sz w:val="18"/>
          <w:szCs w:val="18"/>
          <w:lang w:eastAsia="en-GB"/>
          <w14:ligatures w14:val="none"/>
        </w:rPr>
        <w:t xml:space="preserve"> exercise. Each session lasted between 30 and 60 minutes and was conducted 3–5 times per week over a total of 12 sessions. Exercise progression was performed gradually, with an increase of approximately 0.5–1 METs based on patient tolerance and absence of adverse responses.</w:t>
      </w:r>
    </w:p>
    <w:p w14:paraId="713B0687" w14:textId="77777777" w:rsidR="00F90381" w:rsidRPr="00FA6436" w:rsidRDefault="00F90381" w:rsidP="00F90381">
      <w:pPr>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For clarity and reproducibility, the structured exercise prescription is summarized below.</w:t>
      </w:r>
    </w:p>
    <w:p w14:paraId="17708BAB" w14:textId="77777777" w:rsidR="00F90381" w:rsidRPr="00FA6436" w:rsidRDefault="00F90381" w:rsidP="00F90381">
      <w:pPr>
        <w:jc w:val="both"/>
        <w:rPr>
          <w:rFonts w:ascii="Arial" w:eastAsia="Times New Roman" w:hAnsi="Arial" w:cs="Arial"/>
          <w:b/>
          <w:bCs/>
          <w:kern w:val="0"/>
          <w:sz w:val="18"/>
          <w:szCs w:val="18"/>
          <w:lang w:eastAsia="en-GB"/>
          <w14:ligatures w14:val="none"/>
        </w:rPr>
      </w:pPr>
    </w:p>
    <w:p w14:paraId="007661AF" w14:textId="31B8BE7D" w:rsidR="00F90381" w:rsidRPr="00FA6436" w:rsidRDefault="00F90381" w:rsidP="00F90381">
      <w:pPr>
        <w:jc w:val="both"/>
        <w:rPr>
          <w:rFonts w:ascii="Arial" w:eastAsia="Times New Roman" w:hAnsi="Arial" w:cs="Arial"/>
          <w:kern w:val="0"/>
          <w:sz w:val="18"/>
          <w:szCs w:val="18"/>
          <w:lang w:eastAsia="en-GB"/>
          <w14:ligatures w14:val="none"/>
        </w:rPr>
      </w:pPr>
      <w:r w:rsidRPr="00FA6436">
        <w:rPr>
          <w:rFonts w:ascii="Arial" w:eastAsia="Times New Roman" w:hAnsi="Arial" w:cs="Arial"/>
          <w:b/>
          <w:bCs/>
          <w:kern w:val="0"/>
          <w:sz w:val="18"/>
          <w:szCs w:val="18"/>
          <w:lang w:eastAsia="en-GB"/>
          <w14:ligatures w14:val="none"/>
        </w:rPr>
        <w:t>Table 1.</w:t>
      </w:r>
      <w:r w:rsidRPr="00FA6436">
        <w:rPr>
          <w:rFonts w:ascii="Arial" w:eastAsia="Times New Roman" w:hAnsi="Arial" w:cs="Arial"/>
          <w:kern w:val="0"/>
          <w:sz w:val="18"/>
          <w:szCs w:val="18"/>
          <w:lang w:eastAsia="en-GB"/>
          <w14:ligatures w14:val="none"/>
        </w:rPr>
        <w:t xml:space="preserve"> Exercise Prescription Based on FITT Principle</w:t>
      </w:r>
    </w:p>
    <w:tbl>
      <w:tblPr>
        <w:tblStyle w:val="PlainTable2"/>
        <w:tblW w:w="0" w:type="auto"/>
        <w:tblLook w:val="04A0" w:firstRow="1" w:lastRow="0" w:firstColumn="1" w:lastColumn="0" w:noHBand="0" w:noVBand="1"/>
      </w:tblPr>
      <w:tblGrid>
        <w:gridCol w:w="1147"/>
        <w:gridCol w:w="3968"/>
      </w:tblGrid>
      <w:tr w:rsidR="00F90381" w:rsidRPr="006E7528" w14:paraId="4087E8D1" w14:textId="77777777" w:rsidTr="00F90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8E149F"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Component</w:t>
            </w:r>
          </w:p>
        </w:tc>
        <w:tc>
          <w:tcPr>
            <w:tcW w:w="0" w:type="auto"/>
            <w:hideMark/>
          </w:tcPr>
          <w:p w14:paraId="5DB9EB62" w14:textId="77777777" w:rsidR="00F90381" w:rsidRPr="006E7528" w:rsidRDefault="00F90381" w:rsidP="00F9038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6E7528">
              <w:rPr>
                <w:rFonts w:ascii="Arial" w:hAnsi="Arial" w:cs="Arial"/>
                <w:b w:val="0"/>
                <w:bCs w:val="0"/>
                <w:sz w:val="18"/>
                <w:szCs w:val="18"/>
                <w:lang w:eastAsia="en-GB"/>
              </w:rPr>
              <w:t>Description</w:t>
            </w:r>
          </w:p>
        </w:tc>
      </w:tr>
      <w:tr w:rsidR="00F90381" w:rsidRPr="006E7528" w14:paraId="380D9ED2" w14:textId="77777777" w:rsidTr="00F90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FB6814"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Frequency</w:t>
            </w:r>
          </w:p>
        </w:tc>
        <w:tc>
          <w:tcPr>
            <w:tcW w:w="0" w:type="auto"/>
            <w:hideMark/>
          </w:tcPr>
          <w:p w14:paraId="1FD48C0D"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3–5 sessions per week</w:t>
            </w:r>
          </w:p>
        </w:tc>
      </w:tr>
      <w:tr w:rsidR="00F90381" w:rsidRPr="006E7528" w14:paraId="1C114C21" w14:textId="77777777" w:rsidTr="00F90381">
        <w:tc>
          <w:tcPr>
            <w:cnfStyle w:val="001000000000" w:firstRow="0" w:lastRow="0" w:firstColumn="1" w:lastColumn="0" w:oddVBand="0" w:evenVBand="0" w:oddHBand="0" w:evenHBand="0" w:firstRowFirstColumn="0" w:firstRowLastColumn="0" w:lastRowFirstColumn="0" w:lastRowLastColumn="0"/>
            <w:tcW w:w="0" w:type="auto"/>
            <w:hideMark/>
          </w:tcPr>
          <w:p w14:paraId="7D92BECB"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Intensity</w:t>
            </w:r>
          </w:p>
        </w:tc>
        <w:tc>
          <w:tcPr>
            <w:tcW w:w="0" w:type="auto"/>
            <w:hideMark/>
          </w:tcPr>
          <w:p w14:paraId="01AE7027" w14:textId="77777777" w:rsidR="00F90381" w:rsidRPr="006E7528" w:rsidRDefault="00F90381" w:rsidP="00F9038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60–70% HRmax (Borg 11–13)</w:t>
            </w:r>
          </w:p>
        </w:tc>
      </w:tr>
      <w:tr w:rsidR="00F90381" w:rsidRPr="006E7528" w14:paraId="1722B2BB" w14:textId="77777777" w:rsidTr="00F90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A25E2A"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Time</w:t>
            </w:r>
          </w:p>
        </w:tc>
        <w:tc>
          <w:tcPr>
            <w:tcW w:w="0" w:type="auto"/>
            <w:hideMark/>
          </w:tcPr>
          <w:p w14:paraId="16034960"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30–60 minutes per session</w:t>
            </w:r>
          </w:p>
        </w:tc>
      </w:tr>
      <w:tr w:rsidR="00F90381" w:rsidRPr="006E7528" w14:paraId="1B6853A0" w14:textId="77777777" w:rsidTr="00F90381">
        <w:tc>
          <w:tcPr>
            <w:cnfStyle w:val="001000000000" w:firstRow="0" w:lastRow="0" w:firstColumn="1" w:lastColumn="0" w:oddVBand="0" w:evenVBand="0" w:oddHBand="0" w:evenHBand="0" w:firstRowFirstColumn="0" w:firstRowLastColumn="0" w:lastRowFirstColumn="0" w:lastRowLastColumn="0"/>
            <w:tcW w:w="0" w:type="auto"/>
            <w:hideMark/>
          </w:tcPr>
          <w:p w14:paraId="292F7505"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Type</w:t>
            </w:r>
          </w:p>
        </w:tc>
        <w:tc>
          <w:tcPr>
            <w:tcW w:w="0" w:type="auto"/>
            <w:hideMark/>
          </w:tcPr>
          <w:p w14:paraId="1CA9066D" w14:textId="77777777" w:rsidR="00F90381" w:rsidRPr="006E7528" w:rsidRDefault="00F90381" w:rsidP="00F9038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 xml:space="preserve">Aerobic exercise (walking, treadmill, </w:t>
            </w:r>
            <w:proofErr w:type="spellStart"/>
            <w:r w:rsidRPr="006E7528">
              <w:rPr>
                <w:rFonts w:ascii="Arial" w:hAnsi="Arial" w:cs="Arial"/>
                <w:sz w:val="18"/>
                <w:szCs w:val="18"/>
                <w:lang w:eastAsia="en-GB"/>
              </w:rPr>
              <w:t>ergocycle</w:t>
            </w:r>
            <w:proofErr w:type="spellEnd"/>
            <w:r w:rsidRPr="006E7528">
              <w:rPr>
                <w:rFonts w:ascii="Arial" w:hAnsi="Arial" w:cs="Arial"/>
                <w:sz w:val="18"/>
                <w:szCs w:val="18"/>
                <w:lang w:eastAsia="en-GB"/>
              </w:rPr>
              <w:t>)</w:t>
            </w:r>
          </w:p>
        </w:tc>
      </w:tr>
    </w:tbl>
    <w:p w14:paraId="0C5CD44E" w14:textId="77777777" w:rsidR="00F90381" w:rsidRPr="00FA6436" w:rsidRDefault="00F90381" w:rsidP="00F90381">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 xml:space="preserve">All exercise sessions were conducted under direct supervision by a physiotherapist and monitored using telemetry. Hemodynamic parameters, including heart rate, blood pressure, and oxygen saturation, were assessed before, during, and after each session. Exercise was immediately terminated if the patient exhibited signs of intolerance, such as chest pain, severe </w:t>
      </w:r>
      <w:proofErr w:type="spellStart"/>
      <w:r w:rsidRPr="00FA6436">
        <w:rPr>
          <w:rFonts w:ascii="Arial" w:eastAsia="Times New Roman" w:hAnsi="Arial" w:cs="Arial"/>
          <w:kern w:val="0"/>
          <w:sz w:val="18"/>
          <w:szCs w:val="18"/>
          <w:lang w:eastAsia="en-GB"/>
          <w14:ligatures w14:val="none"/>
        </w:rPr>
        <w:t>dyspnea</w:t>
      </w:r>
      <w:proofErr w:type="spellEnd"/>
      <w:r w:rsidRPr="00FA6436">
        <w:rPr>
          <w:rFonts w:ascii="Arial" w:eastAsia="Times New Roman" w:hAnsi="Arial" w:cs="Arial"/>
          <w:kern w:val="0"/>
          <w:sz w:val="18"/>
          <w:szCs w:val="18"/>
          <w:lang w:eastAsia="en-GB"/>
          <w14:ligatures w14:val="none"/>
        </w:rPr>
        <w:t>, dizziness, oxygen saturation below 90%, or abnormal blood pressure responses. Emergency equipment, including oxygen supply and defibrillator, was available during all sessions to ensure patient safety.</w:t>
      </w:r>
    </w:p>
    <w:p w14:paraId="3259BF60" w14:textId="77777777" w:rsidR="00F90381" w:rsidRPr="00FA6436" w:rsidRDefault="00F90381" w:rsidP="00F90381">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To enhance clarity and reproducibility, the procedural flow of the intervention is presented in a structured timeline format. This table summarizes the sequence of clinical phases, assessments, and rehabilitation progression, allowing for easier interpretation and potential conversion into a visual flowchart.</w:t>
      </w:r>
    </w:p>
    <w:p w14:paraId="558D104B" w14:textId="77777777" w:rsidR="00F90381" w:rsidRPr="00FA6436" w:rsidRDefault="00F90381" w:rsidP="00F90381">
      <w:pPr>
        <w:jc w:val="both"/>
        <w:rPr>
          <w:rFonts w:ascii="Arial" w:eastAsia="Times New Roman" w:hAnsi="Arial" w:cs="Arial"/>
          <w:b/>
          <w:bCs/>
          <w:kern w:val="0"/>
          <w:sz w:val="18"/>
          <w:szCs w:val="18"/>
          <w:lang w:eastAsia="en-GB"/>
          <w14:ligatures w14:val="none"/>
        </w:rPr>
      </w:pPr>
    </w:p>
    <w:p w14:paraId="380F99F2" w14:textId="0995DEB2" w:rsidR="00F90381" w:rsidRPr="00FA6436" w:rsidRDefault="00F90381" w:rsidP="00F90381">
      <w:pPr>
        <w:jc w:val="both"/>
        <w:rPr>
          <w:rFonts w:ascii="Arial" w:eastAsia="Times New Roman" w:hAnsi="Arial" w:cs="Arial"/>
          <w:kern w:val="0"/>
          <w:sz w:val="18"/>
          <w:szCs w:val="18"/>
          <w:lang w:eastAsia="en-GB"/>
          <w14:ligatures w14:val="none"/>
        </w:rPr>
      </w:pPr>
      <w:r w:rsidRPr="00FA6436">
        <w:rPr>
          <w:rFonts w:ascii="Arial" w:eastAsia="Times New Roman" w:hAnsi="Arial" w:cs="Arial"/>
          <w:b/>
          <w:bCs/>
          <w:kern w:val="0"/>
          <w:sz w:val="18"/>
          <w:szCs w:val="18"/>
          <w:lang w:eastAsia="en-GB"/>
          <w14:ligatures w14:val="none"/>
        </w:rPr>
        <w:t xml:space="preserve">Table 2. </w:t>
      </w:r>
      <w:r w:rsidRPr="00FA6436">
        <w:rPr>
          <w:rFonts w:ascii="Arial" w:eastAsia="Times New Roman" w:hAnsi="Arial" w:cs="Arial"/>
          <w:kern w:val="0"/>
          <w:sz w:val="18"/>
          <w:szCs w:val="18"/>
          <w:lang w:eastAsia="en-GB"/>
          <w14:ligatures w14:val="none"/>
        </w:rPr>
        <w:t>Timeline of Intervention and Evaluation</w:t>
      </w:r>
    </w:p>
    <w:tbl>
      <w:tblPr>
        <w:tblStyle w:val="PlainTable2"/>
        <w:tblW w:w="0" w:type="auto"/>
        <w:tblLook w:val="04A0" w:firstRow="1" w:lastRow="0" w:firstColumn="1" w:lastColumn="0" w:noHBand="0" w:noVBand="1"/>
      </w:tblPr>
      <w:tblGrid>
        <w:gridCol w:w="1047"/>
        <w:gridCol w:w="1926"/>
        <w:gridCol w:w="7493"/>
      </w:tblGrid>
      <w:tr w:rsidR="00F90381" w:rsidRPr="006E7528" w14:paraId="2A578CC4" w14:textId="77777777" w:rsidTr="00F90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91AB1C"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Time Point</w:t>
            </w:r>
          </w:p>
        </w:tc>
        <w:tc>
          <w:tcPr>
            <w:tcW w:w="0" w:type="auto"/>
            <w:hideMark/>
          </w:tcPr>
          <w:p w14:paraId="745E34F9" w14:textId="77777777" w:rsidR="00F90381" w:rsidRPr="006E7528" w:rsidRDefault="00F90381" w:rsidP="00F9038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6E7528">
              <w:rPr>
                <w:rFonts w:ascii="Arial" w:hAnsi="Arial" w:cs="Arial"/>
                <w:b w:val="0"/>
                <w:bCs w:val="0"/>
                <w:sz w:val="18"/>
                <w:szCs w:val="18"/>
                <w:lang w:eastAsia="en-GB"/>
              </w:rPr>
              <w:t>Phase</w:t>
            </w:r>
          </w:p>
        </w:tc>
        <w:tc>
          <w:tcPr>
            <w:tcW w:w="0" w:type="auto"/>
            <w:hideMark/>
          </w:tcPr>
          <w:p w14:paraId="5D23328F" w14:textId="77777777" w:rsidR="00F90381" w:rsidRPr="006E7528" w:rsidRDefault="00F90381" w:rsidP="00F9038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6E7528">
              <w:rPr>
                <w:rFonts w:ascii="Arial" w:hAnsi="Arial" w:cs="Arial"/>
                <w:b w:val="0"/>
                <w:bCs w:val="0"/>
                <w:sz w:val="18"/>
                <w:szCs w:val="18"/>
                <w:lang w:eastAsia="en-GB"/>
              </w:rPr>
              <w:t>Description</w:t>
            </w:r>
          </w:p>
        </w:tc>
      </w:tr>
      <w:tr w:rsidR="00F90381" w:rsidRPr="006E7528" w14:paraId="40F23752" w14:textId="77777777" w:rsidTr="00F90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BFF57E"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Week 0</w:t>
            </w:r>
          </w:p>
        </w:tc>
        <w:tc>
          <w:tcPr>
            <w:tcW w:w="0" w:type="auto"/>
            <w:hideMark/>
          </w:tcPr>
          <w:p w14:paraId="0E39EF1E"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Post-operative phase</w:t>
            </w:r>
          </w:p>
        </w:tc>
        <w:tc>
          <w:tcPr>
            <w:tcW w:w="0" w:type="auto"/>
            <w:hideMark/>
          </w:tcPr>
          <w:p w14:paraId="5F970D9D"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Hemodynamic stabilization following mitral valve replacement (MVR); no structured exercise initiated</w:t>
            </w:r>
          </w:p>
        </w:tc>
      </w:tr>
      <w:tr w:rsidR="00F90381" w:rsidRPr="006E7528" w14:paraId="674F2E96" w14:textId="77777777" w:rsidTr="00F90381">
        <w:tc>
          <w:tcPr>
            <w:cnfStyle w:val="001000000000" w:firstRow="0" w:lastRow="0" w:firstColumn="1" w:lastColumn="0" w:oddVBand="0" w:evenVBand="0" w:oddHBand="0" w:evenHBand="0" w:firstRowFirstColumn="0" w:firstRowLastColumn="0" w:lastRowFirstColumn="0" w:lastRowLastColumn="0"/>
            <w:tcW w:w="0" w:type="auto"/>
            <w:hideMark/>
          </w:tcPr>
          <w:p w14:paraId="27412539"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Week 3</w:t>
            </w:r>
          </w:p>
        </w:tc>
        <w:tc>
          <w:tcPr>
            <w:tcW w:w="0" w:type="auto"/>
            <w:hideMark/>
          </w:tcPr>
          <w:p w14:paraId="093DCCC8" w14:textId="77777777" w:rsidR="00F90381" w:rsidRPr="006E7528" w:rsidRDefault="00F90381" w:rsidP="00F9038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Baseline assessment</w:t>
            </w:r>
          </w:p>
        </w:tc>
        <w:tc>
          <w:tcPr>
            <w:tcW w:w="0" w:type="auto"/>
            <w:hideMark/>
          </w:tcPr>
          <w:p w14:paraId="22E5DCAA" w14:textId="77777777" w:rsidR="00F90381" w:rsidRPr="006E7528" w:rsidRDefault="00F90381" w:rsidP="00F9038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Initial evaluation including vital signs, Six-Minute Walk Test (6MWT), metabolic equivalents (METs), and Borg Rating of Perceived Exertion</w:t>
            </w:r>
          </w:p>
        </w:tc>
      </w:tr>
      <w:tr w:rsidR="00F90381" w:rsidRPr="006E7528" w14:paraId="119ED0D9" w14:textId="77777777" w:rsidTr="00F90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BB1F9C"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Weeks 4–7</w:t>
            </w:r>
          </w:p>
        </w:tc>
        <w:tc>
          <w:tcPr>
            <w:tcW w:w="0" w:type="auto"/>
            <w:hideMark/>
          </w:tcPr>
          <w:p w14:paraId="1CB88BD3"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Initial rehabilitation phase</w:t>
            </w:r>
          </w:p>
        </w:tc>
        <w:tc>
          <w:tcPr>
            <w:tcW w:w="0" w:type="auto"/>
            <w:hideMark/>
          </w:tcPr>
          <w:p w14:paraId="6ED8E38F"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 xml:space="preserve">Introduction of phase II cardiac rehabilitation with low-to-moderate intensity aerobic exercise (walking, treadmill, </w:t>
            </w:r>
            <w:proofErr w:type="spellStart"/>
            <w:r w:rsidRPr="006E7528">
              <w:rPr>
                <w:rFonts w:ascii="Arial" w:hAnsi="Arial" w:cs="Arial"/>
                <w:sz w:val="18"/>
                <w:szCs w:val="18"/>
                <w:lang w:eastAsia="en-GB"/>
              </w:rPr>
              <w:t>ergocycle</w:t>
            </w:r>
            <w:proofErr w:type="spellEnd"/>
            <w:r w:rsidRPr="006E7528">
              <w:rPr>
                <w:rFonts w:ascii="Arial" w:hAnsi="Arial" w:cs="Arial"/>
                <w:sz w:val="18"/>
                <w:szCs w:val="18"/>
                <w:lang w:eastAsia="en-GB"/>
              </w:rPr>
              <w:t>)</w:t>
            </w:r>
          </w:p>
        </w:tc>
      </w:tr>
      <w:tr w:rsidR="00F90381" w:rsidRPr="006E7528" w14:paraId="4D5C179D" w14:textId="77777777" w:rsidTr="00F90381">
        <w:tc>
          <w:tcPr>
            <w:cnfStyle w:val="001000000000" w:firstRow="0" w:lastRow="0" w:firstColumn="1" w:lastColumn="0" w:oddVBand="0" w:evenVBand="0" w:oddHBand="0" w:evenHBand="0" w:firstRowFirstColumn="0" w:firstRowLastColumn="0" w:lastRowFirstColumn="0" w:lastRowLastColumn="0"/>
            <w:tcW w:w="0" w:type="auto"/>
            <w:hideMark/>
          </w:tcPr>
          <w:p w14:paraId="14BEDDE4"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Weeks 8–11</w:t>
            </w:r>
          </w:p>
        </w:tc>
        <w:tc>
          <w:tcPr>
            <w:tcW w:w="0" w:type="auto"/>
            <w:hideMark/>
          </w:tcPr>
          <w:p w14:paraId="79532B1F" w14:textId="77777777" w:rsidR="00F90381" w:rsidRPr="006E7528" w:rsidRDefault="00F90381" w:rsidP="00F9038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Progressive training phase</w:t>
            </w:r>
          </w:p>
        </w:tc>
        <w:tc>
          <w:tcPr>
            <w:tcW w:w="0" w:type="auto"/>
            <w:hideMark/>
          </w:tcPr>
          <w:p w14:paraId="06AA466A" w14:textId="77777777" w:rsidR="00F90381" w:rsidRPr="006E7528" w:rsidRDefault="00F90381" w:rsidP="00F9038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Gradual increase in exercise intensity and duration based on patient tolerance and physiological response</w:t>
            </w:r>
          </w:p>
        </w:tc>
      </w:tr>
      <w:tr w:rsidR="00F90381" w:rsidRPr="006E7528" w14:paraId="342A5E1C" w14:textId="77777777" w:rsidTr="00F90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02CA55"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Week 12</w:t>
            </w:r>
          </w:p>
        </w:tc>
        <w:tc>
          <w:tcPr>
            <w:tcW w:w="0" w:type="auto"/>
            <w:hideMark/>
          </w:tcPr>
          <w:p w14:paraId="43191916"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Final evaluation</w:t>
            </w:r>
          </w:p>
        </w:tc>
        <w:tc>
          <w:tcPr>
            <w:tcW w:w="0" w:type="auto"/>
            <w:hideMark/>
          </w:tcPr>
          <w:p w14:paraId="34E444A6"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Post-intervention assessment including repeat 6MWT and physiological parameters</w:t>
            </w:r>
          </w:p>
        </w:tc>
      </w:tr>
    </w:tbl>
    <w:p w14:paraId="476478F3" w14:textId="266074B6" w:rsidR="00F90381" w:rsidRPr="00FA6436" w:rsidRDefault="00F90381" w:rsidP="00F90381">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 xml:space="preserve">Data analysis was conducted using descriptive methods. Absolute changes (Δ) and percentage changes (%) were calculated for all outcome variables to evaluate clinical improvement. The primary outcome (6MWT distance) was interpreted in relation to the minimal clinically important difference to assess clinical relevance. No inferential statistical analysis was performed due to the single-case </w:t>
      </w:r>
      <w:proofErr w:type="spellStart"/>
      <w:proofErr w:type="gramStart"/>
      <w:r w:rsidRPr="00FA6436">
        <w:rPr>
          <w:rFonts w:ascii="Arial" w:eastAsia="Times New Roman" w:hAnsi="Arial" w:cs="Arial"/>
          <w:kern w:val="0"/>
          <w:sz w:val="18"/>
          <w:szCs w:val="18"/>
          <w:lang w:eastAsia="en-GB"/>
          <w14:ligatures w14:val="none"/>
        </w:rPr>
        <w:t>design.From</w:t>
      </w:r>
      <w:proofErr w:type="spellEnd"/>
      <w:proofErr w:type="gramEnd"/>
      <w:r w:rsidRPr="00FA6436">
        <w:rPr>
          <w:rFonts w:ascii="Arial" w:eastAsia="Times New Roman" w:hAnsi="Arial" w:cs="Arial"/>
          <w:kern w:val="0"/>
          <w:sz w:val="18"/>
          <w:szCs w:val="18"/>
          <w:lang w:eastAsia="en-GB"/>
          <w14:ligatures w14:val="none"/>
        </w:rPr>
        <w:t xml:space="preserve"> a diagnostic perspective, differential considerations included reduced functional capacity due to deconditioning versus progression of heart failure. Clinical stability, preserved left ventricular ejection fraction, and absence of worsening symptoms supported the interpretation that reduced capacity was primarily related to deconditioning rather than disease progression.</w:t>
      </w:r>
    </w:p>
    <w:p w14:paraId="0D52CA8A" w14:textId="69601708" w:rsidR="00F90381" w:rsidRPr="00FA6436" w:rsidRDefault="00F90381" w:rsidP="00F90381">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 xml:space="preserve">One limitation in diagnostic assessment was related to echocardiographic evaluation of diastolic function, which could not be accurately assessed due to the presence of a prosthetic valve, potentially affecting waveform </w:t>
      </w:r>
      <w:proofErr w:type="spellStart"/>
      <w:proofErr w:type="gramStart"/>
      <w:r w:rsidRPr="00FA6436">
        <w:rPr>
          <w:rFonts w:ascii="Arial" w:eastAsia="Times New Roman" w:hAnsi="Arial" w:cs="Arial"/>
          <w:kern w:val="0"/>
          <w:sz w:val="18"/>
          <w:szCs w:val="18"/>
          <w:lang w:eastAsia="en-GB"/>
          <w14:ligatures w14:val="none"/>
        </w:rPr>
        <w:t>interpretation.Ethical</w:t>
      </w:r>
      <w:proofErr w:type="spellEnd"/>
      <w:proofErr w:type="gramEnd"/>
      <w:r w:rsidRPr="00FA6436">
        <w:rPr>
          <w:rFonts w:ascii="Arial" w:eastAsia="Times New Roman" w:hAnsi="Arial" w:cs="Arial"/>
          <w:kern w:val="0"/>
          <w:sz w:val="18"/>
          <w:szCs w:val="18"/>
          <w:lang w:eastAsia="en-GB"/>
          <w14:ligatures w14:val="none"/>
        </w:rPr>
        <w:t xml:space="preserve"> approval was obtained from the Health Research Ethics Committee (No.1633/KEPK-FIK/XI/2025). Written informed consent was obtained from the patient prior to participation. All procedures were conducted in accordance with the principles of the Declaration of Helsinki.</w:t>
      </w:r>
    </w:p>
    <w:p w14:paraId="51D3A61E" w14:textId="77777777" w:rsidR="0037734D" w:rsidRPr="00FA6436" w:rsidRDefault="0037734D" w:rsidP="00F90381">
      <w:pPr>
        <w:pStyle w:val="NormalWeb"/>
        <w:spacing w:before="0" w:beforeAutospacing="0" w:after="0" w:afterAutospacing="0"/>
        <w:jc w:val="both"/>
        <w:rPr>
          <w:rStyle w:val="Strong"/>
          <w:rFonts w:ascii="Arial" w:hAnsi="Arial" w:cs="Arial"/>
          <w:b w:val="0"/>
          <w:bCs w:val="0"/>
          <w:sz w:val="18"/>
          <w:szCs w:val="18"/>
        </w:rPr>
      </w:pPr>
    </w:p>
    <w:p w14:paraId="0EE1540A" w14:textId="77777777" w:rsidR="009616B1" w:rsidRDefault="009616B1" w:rsidP="00F90381">
      <w:pPr>
        <w:pStyle w:val="NormalWeb"/>
        <w:spacing w:before="0" w:beforeAutospacing="0" w:after="0" w:afterAutospacing="0"/>
        <w:jc w:val="both"/>
        <w:rPr>
          <w:rStyle w:val="Strong"/>
          <w:rFonts w:ascii="Arial" w:hAnsi="Arial" w:cs="Arial"/>
          <w:sz w:val="18"/>
          <w:szCs w:val="18"/>
        </w:rPr>
      </w:pPr>
    </w:p>
    <w:p w14:paraId="42832E4E" w14:textId="77777777" w:rsidR="009616B1" w:rsidRDefault="009616B1" w:rsidP="00F90381">
      <w:pPr>
        <w:pStyle w:val="NormalWeb"/>
        <w:spacing w:before="0" w:beforeAutospacing="0" w:after="0" w:afterAutospacing="0"/>
        <w:jc w:val="both"/>
        <w:rPr>
          <w:rStyle w:val="Strong"/>
          <w:rFonts w:ascii="Arial" w:hAnsi="Arial" w:cs="Arial"/>
          <w:sz w:val="18"/>
          <w:szCs w:val="18"/>
        </w:rPr>
      </w:pPr>
    </w:p>
    <w:p w14:paraId="7DFE3288" w14:textId="77777777" w:rsidR="009616B1" w:rsidRDefault="009616B1" w:rsidP="00F90381">
      <w:pPr>
        <w:pStyle w:val="NormalWeb"/>
        <w:spacing w:before="0" w:beforeAutospacing="0" w:after="0" w:afterAutospacing="0"/>
        <w:jc w:val="both"/>
        <w:rPr>
          <w:rStyle w:val="Strong"/>
          <w:rFonts w:ascii="Arial" w:hAnsi="Arial" w:cs="Arial"/>
          <w:sz w:val="18"/>
          <w:szCs w:val="18"/>
        </w:rPr>
      </w:pPr>
    </w:p>
    <w:p w14:paraId="330674FF" w14:textId="1BE57848" w:rsidR="00B65828" w:rsidRPr="00FA6436" w:rsidRDefault="00B65828" w:rsidP="00F90381">
      <w:pPr>
        <w:pStyle w:val="NormalWeb"/>
        <w:spacing w:before="0" w:beforeAutospacing="0" w:after="0" w:afterAutospacing="0"/>
        <w:jc w:val="both"/>
        <w:rPr>
          <w:rFonts w:ascii="Arial" w:hAnsi="Arial" w:cs="Arial"/>
          <w:sz w:val="18"/>
          <w:szCs w:val="18"/>
        </w:rPr>
      </w:pPr>
      <w:r w:rsidRPr="00FA6436">
        <w:rPr>
          <w:rStyle w:val="Strong"/>
          <w:rFonts w:ascii="Arial" w:hAnsi="Arial" w:cs="Arial"/>
          <w:sz w:val="18"/>
          <w:szCs w:val="18"/>
        </w:rPr>
        <w:lastRenderedPageBreak/>
        <w:t>Results</w:t>
      </w:r>
    </w:p>
    <w:p w14:paraId="4CF8A76F" w14:textId="78D86577" w:rsidR="00F90381" w:rsidRPr="00FA6436" w:rsidRDefault="00F90381" w:rsidP="00F90381">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The results are presented to describe changes in functional capacity, hemodynamic responses, and exercise tolerance following a structured phase II cardiac rehabilitation program. The primary focus is on pre–post comparisons aligned with the study objective. To provide a clear summary of functional outcomes, the main results are presented in Table 3.</w:t>
      </w:r>
    </w:p>
    <w:p w14:paraId="7FA9E075" w14:textId="77777777" w:rsidR="00F90381" w:rsidRPr="00FA6436" w:rsidRDefault="00F90381" w:rsidP="00F90381">
      <w:pPr>
        <w:jc w:val="both"/>
        <w:rPr>
          <w:rFonts w:ascii="Arial" w:eastAsia="Times New Roman" w:hAnsi="Arial" w:cs="Arial"/>
          <w:b/>
          <w:bCs/>
          <w:kern w:val="0"/>
          <w:sz w:val="18"/>
          <w:szCs w:val="18"/>
          <w:lang w:eastAsia="en-GB"/>
          <w14:ligatures w14:val="none"/>
        </w:rPr>
      </w:pPr>
    </w:p>
    <w:p w14:paraId="7A3C1A0C" w14:textId="6FF75CA4" w:rsidR="00F90381" w:rsidRPr="00FA6436" w:rsidRDefault="00F90381" w:rsidP="00F90381">
      <w:pPr>
        <w:jc w:val="both"/>
        <w:rPr>
          <w:rFonts w:ascii="Arial" w:eastAsia="Times New Roman" w:hAnsi="Arial" w:cs="Arial"/>
          <w:kern w:val="0"/>
          <w:sz w:val="18"/>
          <w:szCs w:val="18"/>
          <w:lang w:eastAsia="en-GB"/>
          <w14:ligatures w14:val="none"/>
        </w:rPr>
      </w:pPr>
      <w:r w:rsidRPr="00FA6436">
        <w:rPr>
          <w:rFonts w:ascii="Arial" w:eastAsia="Times New Roman" w:hAnsi="Arial" w:cs="Arial"/>
          <w:b/>
          <w:bCs/>
          <w:kern w:val="0"/>
          <w:sz w:val="18"/>
          <w:szCs w:val="18"/>
          <w:lang w:eastAsia="en-GB"/>
          <w14:ligatures w14:val="none"/>
        </w:rPr>
        <w:t>Table 3.</w:t>
      </w:r>
      <w:r w:rsidRPr="00FA6436">
        <w:rPr>
          <w:rFonts w:ascii="Arial" w:eastAsia="Times New Roman" w:hAnsi="Arial" w:cs="Arial"/>
          <w:kern w:val="0"/>
          <w:sz w:val="18"/>
          <w:szCs w:val="18"/>
          <w:lang w:eastAsia="en-GB"/>
          <w14:ligatures w14:val="none"/>
        </w:rPr>
        <w:t xml:space="preserve"> Pre–Post Functional Outcomes</w:t>
      </w:r>
    </w:p>
    <w:tbl>
      <w:tblPr>
        <w:tblStyle w:val="PlainTable2"/>
        <w:tblW w:w="0" w:type="auto"/>
        <w:tblLook w:val="04A0" w:firstRow="1" w:lastRow="0" w:firstColumn="1" w:lastColumn="0" w:noHBand="0" w:noVBand="1"/>
      </w:tblPr>
      <w:tblGrid>
        <w:gridCol w:w="1667"/>
        <w:gridCol w:w="907"/>
        <w:gridCol w:w="1567"/>
        <w:gridCol w:w="1888"/>
        <w:gridCol w:w="2148"/>
      </w:tblGrid>
      <w:tr w:rsidR="00F90381" w:rsidRPr="006E7528" w14:paraId="3314C7F7" w14:textId="77777777" w:rsidTr="00F90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C03E8F"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Parameter</w:t>
            </w:r>
          </w:p>
        </w:tc>
        <w:tc>
          <w:tcPr>
            <w:tcW w:w="0" w:type="auto"/>
            <w:hideMark/>
          </w:tcPr>
          <w:p w14:paraId="602CEC0F" w14:textId="77777777" w:rsidR="00F90381" w:rsidRPr="006E7528" w:rsidRDefault="00F90381" w:rsidP="00F9038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6E7528">
              <w:rPr>
                <w:rFonts w:ascii="Arial" w:hAnsi="Arial" w:cs="Arial"/>
                <w:b w:val="0"/>
                <w:bCs w:val="0"/>
                <w:sz w:val="18"/>
                <w:szCs w:val="18"/>
                <w:lang w:eastAsia="en-GB"/>
              </w:rPr>
              <w:t>Baseline</w:t>
            </w:r>
          </w:p>
        </w:tc>
        <w:tc>
          <w:tcPr>
            <w:tcW w:w="0" w:type="auto"/>
            <w:hideMark/>
          </w:tcPr>
          <w:p w14:paraId="3668DBE2" w14:textId="77777777" w:rsidR="00F90381" w:rsidRPr="006E7528" w:rsidRDefault="00F90381" w:rsidP="00F9038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6E7528">
              <w:rPr>
                <w:rFonts w:ascii="Arial" w:hAnsi="Arial" w:cs="Arial"/>
                <w:b w:val="0"/>
                <w:bCs w:val="0"/>
                <w:sz w:val="18"/>
                <w:szCs w:val="18"/>
                <w:lang w:eastAsia="en-GB"/>
              </w:rPr>
              <w:t>Post-intervention</w:t>
            </w:r>
          </w:p>
        </w:tc>
        <w:tc>
          <w:tcPr>
            <w:tcW w:w="0" w:type="auto"/>
            <w:hideMark/>
          </w:tcPr>
          <w:p w14:paraId="6FC83E2C" w14:textId="77777777" w:rsidR="00F90381" w:rsidRPr="006E7528" w:rsidRDefault="00F90381" w:rsidP="00F9038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6E7528">
              <w:rPr>
                <w:rFonts w:ascii="Arial" w:hAnsi="Arial" w:cs="Arial"/>
                <w:b w:val="0"/>
                <w:bCs w:val="0"/>
                <w:sz w:val="18"/>
                <w:szCs w:val="18"/>
                <w:lang w:eastAsia="en-GB"/>
              </w:rPr>
              <w:t>Absolute Change (Δ)</w:t>
            </w:r>
          </w:p>
        </w:tc>
        <w:tc>
          <w:tcPr>
            <w:tcW w:w="0" w:type="auto"/>
            <w:hideMark/>
          </w:tcPr>
          <w:p w14:paraId="70060C5A" w14:textId="77777777" w:rsidR="00F90381" w:rsidRPr="006E7528" w:rsidRDefault="00F90381" w:rsidP="00F9038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6E7528">
              <w:rPr>
                <w:rFonts w:ascii="Arial" w:hAnsi="Arial" w:cs="Arial"/>
                <w:b w:val="0"/>
                <w:bCs w:val="0"/>
                <w:sz w:val="18"/>
                <w:szCs w:val="18"/>
                <w:lang w:eastAsia="en-GB"/>
              </w:rPr>
              <w:t>Percentage Change (%)</w:t>
            </w:r>
          </w:p>
        </w:tc>
      </w:tr>
      <w:tr w:rsidR="00F90381" w:rsidRPr="006E7528" w14:paraId="30A9B6B5" w14:textId="77777777" w:rsidTr="00F90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481E88"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6MWT (m)</w:t>
            </w:r>
          </w:p>
        </w:tc>
        <w:tc>
          <w:tcPr>
            <w:tcW w:w="0" w:type="auto"/>
            <w:hideMark/>
          </w:tcPr>
          <w:p w14:paraId="4CC80C0A"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407</w:t>
            </w:r>
          </w:p>
        </w:tc>
        <w:tc>
          <w:tcPr>
            <w:tcW w:w="0" w:type="auto"/>
            <w:hideMark/>
          </w:tcPr>
          <w:p w14:paraId="3182C429"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438</w:t>
            </w:r>
          </w:p>
        </w:tc>
        <w:tc>
          <w:tcPr>
            <w:tcW w:w="0" w:type="auto"/>
            <w:hideMark/>
          </w:tcPr>
          <w:p w14:paraId="00AC1B49"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+31</w:t>
            </w:r>
          </w:p>
        </w:tc>
        <w:tc>
          <w:tcPr>
            <w:tcW w:w="0" w:type="auto"/>
            <w:hideMark/>
          </w:tcPr>
          <w:p w14:paraId="659F7072"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+7.6%</w:t>
            </w:r>
          </w:p>
        </w:tc>
      </w:tr>
      <w:tr w:rsidR="00F90381" w:rsidRPr="006E7528" w14:paraId="0B56A2D4" w14:textId="77777777" w:rsidTr="00F90381">
        <w:tc>
          <w:tcPr>
            <w:cnfStyle w:val="001000000000" w:firstRow="0" w:lastRow="0" w:firstColumn="1" w:lastColumn="0" w:oddVBand="0" w:evenVBand="0" w:oddHBand="0" w:evenHBand="0" w:firstRowFirstColumn="0" w:firstRowLastColumn="0" w:lastRowFirstColumn="0" w:lastRowLastColumn="0"/>
            <w:tcW w:w="0" w:type="auto"/>
            <w:hideMark/>
          </w:tcPr>
          <w:p w14:paraId="79D31544"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METs</w:t>
            </w:r>
          </w:p>
        </w:tc>
        <w:tc>
          <w:tcPr>
            <w:tcW w:w="0" w:type="auto"/>
            <w:hideMark/>
          </w:tcPr>
          <w:p w14:paraId="31E3D7E7" w14:textId="77777777" w:rsidR="00F90381" w:rsidRPr="006E7528" w:rsidRDefault="00F90381" w:rsidP="00F9038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4.6</w:t>
            </w:r>
          </w:p>
        </w:tc>
        <w:tc>
          <w:tcPr>
            <w:tcW w:w="0" w:type="auto"/>
            <w:hideMark/>
          </w:tcPr>
          <w:p w14:paraId="0CDE78AF" w14:textId="77777777" w:rsidR="00F90381" w:rsidRPr="006E7528" w:rsidRDefault="00F90381" w:rsidP="00F9038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4.9</w:t>
            </w:r>
          </w:p>
        </w:tc>
        <w:tc>
          <w:tcPr>
            <w:tcW w:w="0" w:type="auto"/>
            <w:hideMark/>
          </w:tcPr>
          <w:p w14:paraId="4DC89B27" w14:textId="77777777" w:rsidR="00F90381" w:rsidRPr="006E7528" w:rsidRDefault="00F90381" w:rsidP="00F9038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+0.3</w:t>
            </w:r>
          </w:p>
        </w:tc>
        <w:tc>
          <w:tcPr>
            <w:tcW w:w="0" w:type="auto"/>
            <w:hideMark/>
          </w:tcPr>
          <w:p w14:paraId="23F50F3F" w14:textId="77777777" w:rsidR="00F90381" w:rsidRPr="006E7528" w:rsidRDefault="00F90381" w:rsidP="00F9038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+6.5%</w:t>
            </w:r>
          </w:p>
        </w:tc>
      </w:tr>
      <w:tr w:rsidR="00F90381" w:rsidRPr="006E7528" w14:paraId="70FB37F5" w14:textId="77777777" w:rsidTr="00F90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B168AC" w14:textId="77777777" w:rsidR="00F90381" w:rsidRPr="006E7528" w:rsidRDefault="00F90381" w:rsidP="00F90381">
            <w:pPr>
              <w:jc w:val="both"/>
              <w:rPr>
                <w:rFonts w:ascii="Arial" w:hAnsi="Arial" w:cs="Arial"/>
                <w:b w:val="0"/>
                <w:bCs w:val="0"/>
                <w:sz w:val="18"/>
                <w:szCs w:val="18"/>
                <w:lang w:eastAsia="en-GB"/>
              </w:rPr>
            </w:pPr>
            <w:r w:rsidRPr="006E7528">
              <w:rPr>
                <w:rFonts w:ascii="Arial" w:hAnsi="Arial" w:cs="Arial"/>
                <w:b w:val="0"/>
                <w:bCs w:val="0"/>
                <w:sz w:val="18"/>
                <w:szCs w:val="18"/>
                <w:lang w:eastAsia="en-GB"/>
              </w:rPr>
              <w:t>Borg Scale (6–20)</w:t>
            </w:r>
          </w:p>
        </w:tc>
        <w:tc>
          <w:tcPr>
            <w:tcW w:w="0" w:type="auto"/>
            <w:hideMark/>
          </w:tcPr>
          <w:p w14:paraId="5209572A"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7</w:t>
            </w:r>
          </w:p>
        </w:tc>
        <w:tc>
          <w:tcPr>
            <w:tcW w:w="0" w:type="auto"/>
            <w:hideMark/>
          </w:tcPr>
          <w:p w14:paraId="4B61C770"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6</w:t>
            </w:r>
          </w:p>
        </w:tc>
        <w:tc>
          <w:tcPr>
            <w:tcW w:w="0" w:type="auto"/>
            <w:hideMark/>
          </w:tcPr>
          <w:p w14:paraId="012D0416"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−1</w:t>
            </w:r>
          </w:p>
        </w:tc>
        <w:tc>
          <w:tcPr>
            <w:tcW w:w="0" w:type="auto"/>
            <w:hideMark/>
          </w:tcPr>
          <w:p w14:paraId="37025ECA" w14:textId="77777777" w:rsidR="00F90381" w:rsidRPr="006E7528" w:rsidRDefault="00F90381" w:rsidP="00F9038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−14.3%</w:t>
            </w:r>
          </w:p>
        </w:tc>
      </w:tr>
    </w:tbl>
    <w:p w14:paraId="1C06DE17" w14:textId="77777777" w:rsidR="00173B70" w:rsidRPr="00FA6436" w:rsidRDefault="00173B70" w:rsidP="00173B70">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The 6MWT distance increased from 407 m to 438 m after 12 sessions</w:t>
      </w:r>
      <w:r w:rsidR="00F90381" w:rsidRPr="00FA6436">
        <w:rPr>
          <w:rFonts w:ascii="Arial" w:eastAsia="Times New Roman" w:hAnsi="Arial" w:cs="Arial"/>
          <w:kern w:val="0"/>
          <w:sz w:val="18"/>
          <w:szCs w:val="18"/>
          <w:lang w:eastAsia="en-GB"/>
          <w14:ligatures w14:val="none"/>
        </w:rPr>
        <w:t>, representing an increase of 31 m (7.6%). This improvement approaches the minimal clinically important difference (MCID) commonly reported for patients with cardiovascular conditions, suggesting clinically meaningful functional gains. Secondary outcomes also demonstrated improvement, with METs increasing from 4.6 to 4.9 and Borg scale decreasing from 7 to 6, indicating enhanced aerobic capacity and reduced perceived exertion during activity.</w:t>
      </w:r>
      <w:r w:rsidRPr="00FA6436">
        <w:rPr>
          <w:rFonts w:ascii="Arial" w:eastAsia="Times New Roman" w:hAnsi="Arial" w:cs="Arial"/>
          <w:kern w:val="0"/>
          <w:sz w:val="18"/>
          <w:szCs w:val="18"/>
          <w:lang w:eastAsia="en-GB"/>
          <w14:ligatures w14:val="none"/>
        </w:rPr>
        <w:t xml:space="preserve"> To further illustrate the changes in physiological responses and functional capacity throughout the rehabilitation program, graphical representations are provided. These figures complement the tabulated data by presenting trends and patterns that may not be fully captured through numerical summaries alone.</w:t>
      </w:r>
    </w:p>
    <w:p w14:paraId="4E82E754" w14:textId="77777777" w:rsidR="00173B70" w:rsidRPr="00FA6436" w:rsidRDefault="00173B70" w:rsidP="00173B70">
      <w:pPr>
        <w:ind w:firstLine="720"/>
        <w:jc w:val="both"/>
        <w:rPr>
          <w:rFonts w:ascii="Arial" w:eastAsia="Times New Roman" w:hAnsi="Arial" w:cs="Arial"/>
          <w:kern w:val="0"/>
          <w:sz w:val="18"/>
          <w:szCs w:val="18"/>
          <w:lang w:eastAsia="en-GB"/>
          <w14:ligatures w14:val="none"/>
        </w:rPr>
      </w:pPr>
    </w:p>
    <w:p w14:paraId="0EF16C97" w14:textId="77777777" w:rsidR="00173B70" w:rsidRPr="00FA6436" w:rsidRDefault="00173B70" w:rsidP="00173B70">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Figure 1 presents the longitudinal changes in key physiological parameters, including heart rate, blood pressure, and oxygen saturation, across the 12 rehabilitation sessions. This visualization highlights the patient’s hemodynamic responses and the progressive cardiovascular adaptation to structured aerobic exercise.</w:t>
      </w:r>
    </w:p>
    <w:p w14:paraId="0482FFDD" w14:textId="24F1F4BC" w:rsidR="00173B70" w:rsidRPr="00FA6436" w:rsidRDefault="00DB0B6E" w:rsidP="00DB0B6E">
      <w:pPr>
        <w:jc w:val="both"/>
        <w:rPr>
          <w:rFonts w:ascii="Arial" w:eastAsia="Times New Roman" w:hAnsi="Arial" w:cs="Arial"/>
          <w:kern w:val="0"/>
          <w:sz w:val="18"/>
          <w:szCs w:val="18"/>
          <w:lang w:eastAsia="en-GB"/>
          <w14:ligatures w14:val="none"/>
        </w:rPr>
      </w:pPr>
      <w:r w:rsidRPr="00FA6436">
        <w:rPr>
          <w:rFonts w:ascii="Arial" w:eastAsia="Times New Roman" w:hAnsi="Arial" w:cs="Arial"/>
          <w:noProof/>
          <w:kern w:val="0"/>
          <w:sz w:val="18"/>
          <w:szCs w:val="18"/>
          <w:lang w:eastAsia="en-GB"/>
        </w:rPr>
        <w:drawing>
          <wp:inline distT="0" distB="0" distL="0" distR="0" wp14:anchorId="7146A39D" wp14:editId="09DAA1F0">
            <wp:extent cx="3839633" cy="2556452"/>
            <wp:effectExtent l="0" t="0" r="0" b="0"/>
            <wp:docPr id="604459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59164" name="Picture 604459164"/>
                    <pic:cNvPicPr/>
                  </pic:nvPicPr>
                  <pic:blipFill rotWithShape="1">
                    <a:blip r:embed="rId12">
                      <a:extLst>
                        <a:ext uri="{28A0092B-C50C-407E-A947-70E740481C1C}">
                          <a14:useLocalDpi xmlns:a14="http://schemas.microsoft.com/office/drawing/2010/main" val="0"/>
                        </a:ext>
                      </a:extLst>
                    </a:blip>
                    <a:srcRect t="11226"/>
                    <a:stretch/>
                  </pic:blipFill>
                  <pic:spPr bwMode="auto">
                    <a:xfrm>
                      <a:off x="0" y="0"/>
                      <a:ext cx="3840000" cy="2556696"/>
                    </a:xfrm>
                    <a:prstGeom prst="rect">
                      <a:avLst/>
                    </a:prstGeom>
                    <a:ln>
                      <a:noFill/>
                    </a:ln>
                    <a:extLst>
                      <a:ext uri="{53640926-AAD7-44D8-BBD7-CCE9431645EC}">
                        <a14:shadowObscured xmlns:a14="http://schemas.microsoft.com/office/drawing/2010/main"/>
                      </a:ext>
                    </a:extLst>
                  </pic:spPr>
                </pic:pic>
              </a:graphicData>
            </a:graphic>
          </wp:inline>
        </w:drawing>
      </w:r>
    </w:p>
    <w:p w14:paraId="57240541" w14:textId="61A70BD4" w:rsidR="00173B70" w:rsidRPr="00FA6436" w:rsidRDefault="00173B70" w:rsidP="00DB0B6E">
      <w:pPr>
        <w:jc w:val="both"/>
        <w:rPr>
          <w:rFonts w:ascii="Arial" w:eastAsia="Times New Roman" w:hAnsi="Arial" w:cs="Arial"/>
          <w:kern w:val="0"/>
          <w:sz w:val="18"/>
          <w:szCs w:val="18"/>
          <w:lang w:eastAsia="en-GB"/>
          <w14:ligatures w14:val="none"/>
        </w:rPr>
      </w:pPr>
      <w:r w:rsidRPr="00FA6436">
        <w:rPr>
          <w:rFonts w:ascii="Arial" w:eastAsia="Times New Roman" w:hAnsi="Arial" w:cs="Arial"/>
          <w:b/>
          <w:bCs/>
          <w:kern w:val="0"/>
          <w:sz w:val="18"/>
          <w:szCs w:val="18"/>
          <w:lang w:eastAsia="en-GB"/>
          <w14:ligatures w14:val="none"/>
        </w:rPr>
        <w:t>Figure 1</w:t>
      </w:r>
      <w:r w:rsidR="00DB0B6E" w:rsidRPr="00FA6436">
        <w:rPr>
          <w:rFonts w:ascii="Arial" w:eastAsia="Times New Roman" w:hAnsi="Arial" w:cs="Arial"/>
          <w:b/>
          <w:bCs/>
          <w:kern w:val="0"/>
          <w:sz w:val="18"/>
          <w:szCs w:val="18"/>
          <w:lang w:eastAsia="en-GB"/>
          <w14:ligatures w14:val="none"/>
        </w:rPr>
        <w:t>.</w:t>
      </w:r>
      <w:r w:rsidRPr="00FA6436">
        <w:rPr>
          <w:rFonts w:ascii="Arial" w:eastAsia="Times New Roman" w:hAnsi="Arial" w:cs="Arial"/>
          <w:kern w:val="0"/>
          <w:sz w:val="18"/>
          <w:szCs w:val="18"/>
          <w:lang w:eastAsia="en-GB"/>
          <w14:ligatures w14:val="none"/>
        </w:rPr>
        <w:t xml:space="preserve"> Change in 6MWT Distance Pre–Post Intervention</w:t>
      </w:r>
    </w:p>
    <w:p w14:paraId="673CA7A0" w14:textId="77777777" w:rsidR="00F60287" w:rsidRPr="00FA6436" w:rsidRDefault="00F60287" w:rsidP="00F60287">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Figure 2 depicts the pre–post comparison of functional capacity outcomes, particularly the Six-Minute Walk Test (6MWT) distance and estimated metabolic equivalents (METs). This figure aims to clearly demonstrate the magnitude of improvement following the intervention.</w:t>
      </w:r>
    </w:p>
    <w:p w14:paraId="6627AB2D" w14:textId="77777777" w:rsidR="00DB0B6E" w:rsidRPr="00FA6436" w:rsidRDefault="00DB0B6E" w:rsidP="00DB0B6E">
      <w:pPr>
        <w:jc w:val="both"/>
        <w:rPr>
          <w:rFonts w:ascii="Arial" w:eastAsia="Times New Roman" w:hAnsi="Arial" w:cs="Arial"/>
          <w:kern w:val="0"/>
          <w:sz w:val="18"/>
          <w:szCs w:val="18"/>
          <w:lang w:eastAsia="en-GB"/>
          <w14:ligatures w14:val="none"/>
        </w:rPr>
      </w:pPr>
      <w:r w:rsidRPr="00FA6436">
        <w:rPr>
          <w:rFonts w:ascii="Arial" w:eastAsia="Times New Roman" w:hAnsi="Arial" w:cs="Arial"/>
          <w:noProof/>
          <w:kern w:val="0"/>
          <w:sz w:val="18"/>
          <w:szCs w:val="18"/>
          <w:lang w:eastAsia="en-GB"/>
        </w:rPr>
        <w:drawing>
          <wp:inline distT="0" distB="0" distL="0" distR="0" wp14:anchorId="3B5E4E5A" wp14:editId="1D6C61EA">
            <wp:extent cx="3839633" cy="2565689"/>
            <wp:effectExtent l="0" t="0" r="0" b="0"/>
            <wp:docPr id="9417794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79401" name="Picture 941779401"/>
                    <pic:cNvPicPr/>
                  </pic:nvPicPr>
                  <pic:blipFill rotWithShape="1">
                    <a:blip r:embed="rId13">
                      <a:extLst>
                        <a:ext uri="{28A0092B-C50C-407E-A947-70E740481C1C}">
                          <a14:useLocalDpi xmlns:a14="http://schemas.microsoft.com/office/drawing/2010/main" val="0"/>
                        </a:ext>
                      </a:extLst>
                    </a:blip>
                    <a:srcRect t="10905"/>
                    <a:stretch/>
                  </pic:blipFill>
                  <pic:spPr bwMode="auto">
                    <a:xfrm>
                      <a:off x="0" y="0"/>
                      <a:ext cx="3840000" cy="2565934"/>
                    </a:xfrm>
                    <a:prstGeom prst="rect">
                      <a:avLst/>
                    </a:prstGeom>
                    <a:ln>
                      <a:noFill/>
                    </a:ln>
                    <a:extLst>
                      <a:ext uri="{53640926-AAD7-44D8-BBD7-CCE9431645EC}">
                        <a14:shadowObscured xmlns:a14="http://schemas.microsoft.com/office/drawing/2010/main"/>
                      </a:ext>
                    </a:extLst>
                  </pic:spPr>
                </pic:pic>
              </a:graphicData>
            </a:graphic>
          </wp:inline>
        </w:drawing>
      </w:r>
    </w:p>
    <w:p w14:paraId="6C6E25CB" w14:textId="4E292BB6" w:rsidR="00173B70" w:rsidRPr="00FA6436" w:rsidRDefault="00173B70" w:rsidP="00DB0B6E">
      <w:pPr>
        <w:jc w:val="both"/>
        <w:rPr>
          <w:rFonts w:ascii="Arial" w:eastAsia="Times New Roman" w:hAnsi="Arial" w:cs="Arial"/>
          <w:kern w:val="0"/>
          <w:sz w:val="18"/>
          <w:szCs w:val="18"/>
          <w:lang w:eastAsia="en-GB"/>
          <w14:ligatures w14:val="none"/>
        </w:rPr>
      </w:pPr>
      <w:r w:rsidRPr="00FA6436">
        <w:rPr>
          <w:rFonts w:ascii="Arial" w:eastAsia="Times New Roman" w:hAnsi="Arial" w:cs="Arial"/>
          <w:b/>
          <w:bCs/>
          <w:kern w:val="0"/>
          <w:sz w:val="18"/>
          <w:szCs w:val="18"/>
          <w:lang w:eastAsia="en-GB"/>
          <w14:ligatures w14:val="none"/>
        </w:rPr>
        <w:t>Figure 2</w:t>
      </w:r>
      <w:r w:rsidR="00DB0B6E" w:rsidRPr="00FA6436">
        <w:rPr>
          <w:rFonts w:ascii="Arial" w:eastAsia="Times New Roman" w:hAnsi="Arial" w:cs="Arial"/>
          <w:b/>
          <w:bCs/>
          <w:kern w:val="0"/>
          <w:sz w:val="18"/>
          <w:szCs w:val="18"/>
          <w:lang w:eastAsia="en-GB"/>
          <w14:ligatures w14:val="none"/>
        </w:rPr>
        <w:t>.</w:t>
      </w:r>
      <w:r w:rsidRPr="00FA6436">
        <w:rPr>
          <w:rFonts w:ascii="Arial" w:eastAsia="Times New Roman" w:hAnsi="Arial" w:cs="Arial"/>
          <w:kern w:val="0"/>
          <w:sz w:val="18"/>
          <w:szCs w:val="18"/>
          <w:lang w:eastAsia="en-GB"/>
          <w14:ligatures w14:val="none"/>
        </w:rPr>
        <w:t xml:space="preserve"> Trend of Heart Rate and Blood Pressure During Rehabilitation</w:t>
      </w:r>
    </w:p>
    <w:p w14:paraId="422B32B5" w14:textId="77777777" w:rsidR="009101F8"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 xml:space="preserve">In addition to functional outcomes, physiological responses during the rehabilitation program were monitored to assess safety and adaptation. The following narrative summarizes the trend of key hemodynamic parameters throughout the intervention period. During the 12-session rehabilitation program, heart rate increased appropriately during exercise, ranging from 90 bpm at rest to approximately 110 bpm during activity, reflecting a normal chronotropic response. Blood pressure remained stable, with no abnormal hypertensive or hypotensive responses observed. Oxygen saturation was consistently maintained at 98%, indicating preserved ventilatory and perfusion efficiency. Although minor fluctuations in heart rate and blood pressure were observed during </w:t>
      </w:r>
      <w:r w:rsidRPr="00FA6436">
        <w:rPr>
          <w:rFonts w:ascii="Arial" w:hAnsi="Arial" w:cs="Arial"/>
          <w:sz w:val="18"/>
          <w:szCs w:val="18"/>
        </w:rPr>
        <w:lastRenderedPageBreak/>
        <w:t xml:space="preserve">certain sessions, these variations were transient and remained within physiological limits, suggesting progressive cardiovascular adaptation to exercise. </w:t>
      </w:r>
    </w:p>
    <w:p w14:paraId="2093A2F8" w14:textId="26E1DEC0" w:rsidR="009101F8" w:rsidRPr="00FA6436" w:rsidRDefault="009101F8"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To improve clarity and ensure reproducibility of the intervention, the progression of the rehabilitation program and outcome assessment across sessions is summarized in Table 3. This structured presentation facilitates systematic interpretation of exercise progression and allows straightforward conversion into a visual flowchart if required.</w:t>
      </w:r>
    </w:p>
    <w:p w14:paraId="6F76427E" w14:textId="77777777" w:rsidR="009101F8" w:rsidRPr="00FA6436" w:rsidRDefault="009101F8" w:rsidP="009101F8">
      <w:pPr>
        <w:pStyle w:val="NormalWeb"/>
        <w:spacing w:before="0" w:beforeAutospacing="0" w:after="0" w:afterAutospacing="0"/>
        <w:ind w:firstLine="720"/>
        <w:jc w:val="both"/>
        <w:rPr>
          <w:rFonts w:ascii="Arial" w:hAnsi="Arial" w:cs="Arial"/>
          <w:sz w:val="18"/>
          <w:szCs w:val="18"/>
        </w:rPr>
      </w:pPr>
    </w:p>
    <w:p w14:paraId="5ADFC20F" w14:textId="77777777" w:rsidR="009101F8" w:rsidRPr="00FA6436" w:rsidRDefault="009101F8" w:rsidP="009101F8">
      <w:pPr>
        <w:jc w:val="both"/>
        <w:rPr>
          <w:rFonts w:ascii="Arial" w:eastAsia="Times New Roman" w:hAnsi="Arial" w:cs="Arial"/>
          <w:kern w:val="0"/>
          <w:sz w:val="18"/>
          <w:szCs w:val="18"/>
          <w:lang w:eastAsia="en-GB"/>
          <w14:ligatures w14:val="none"/>
        </w:rPr>
      </w:pPr>
      <w:r w:rsidRPr="00FA6436">
        <w:rPr>
          <w:rFonts w:ascii="Arial" w:eastAsia="Times New Roman" w:hAnsi="Arial" w:cs="Arial"/>
          <w:b/>
          <w:bCs/>
          <w:kern w:val="0"/>
          <w:sz w:val="18"/>
          <w:szCs w:val="18"/>
          <w:lang w:eastAsia="en-GB"/>
          <w14:ligatures w14:val="none"/>
        </w:rPr>
        <w:t xml:space="preserve">Table 3. </w:t>
      </w:r>
      <w:r w:rsidRPr="00FA6436">
        <w:rPr>
          <w:rFonts w:ascii="Arial" w:eastAsia="Times New Roman" w:hAnsi="Arial" w:cs="Arial"/>
          <w:kern w:val="0"/>
          <w:sz w:val="18"/>
          <w:szCs w:val="18"/>
          <w:lang w:eastAsia="en-GB"/>
          <w14:ligatures w14:val="none"/>
        </w:rPr>
        <w:t>Session-Based Progression of Cardiac Rehabilitation Program</w:t>
      </w:r>
    </w:p>
    <w:tbl>
      <w:tblPr>
        <w:tblStyle w:val="PlainTable2"/>
        <w:tblW w:w="0" w:type="auto"/>
        <w:tblLook w:val="04A0" w:firstRow="1" w:lastRow="0" w:firstColumn="1" w:lastColumn="0" w:noHBand="0" w:noVBand="1"/>
      </w:tblPr>
      <w:tblGrid>
        <w:gridCol w:w="1229"/>
        <w:gridCol w:w="1988"/>
        <w:gridCol w:w="7249"/>
      </w:tblGrid>
      <w:tr w:rsidR="009101F8" w:rsidRPr="006E7528" w14:paraId="5F0AB28D" w14:textId="77777777" w:rsidTr="009101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249B9B" w14:textId="77777777" w:rsidR="009101F8" w:rsidRPr="006E7528" w:rsidRDefault="009101F8" w:rsidP="009101F8">
            <w:pPr>
              <w:jc w:val="both"/>
              <w:rPr>
                <w:rFonts w:ascii="Arial" w:hAnsi="Arial" w:cs="Arial"/>
                <w:b w:val="0"/>
                <w:bCs w:val="0"/>
                <w:sz w:val="18"/>
                <w:szCs w:val="18"/>
                <w:lang w:eastAsia="en-GB"/>
              </w:rPr>
            </w:pPr>
            <w:r w:rsidRPr="006E7528">
              <w:rPr>
                <w:rFonts w:ascii="Arial" w:hAnsi="Arial" w:cs="Arial"/>
                <w:b w:val="0"/>
                <w:bCs w:val="0"/>
                <w:sz w:val="18"/>
                <w:szCs w:val="18"/>
                <w:lang w:eastAsia="en-GB"/>
              </w:rPr>
              <w:t>Session Range</w:t>
            </w:r>
          </w:p>
        </w:tc>
        <w:tc>
          <w:tcPr>
            <w:tcW w:w="0" w:type="auto"/>
            <w:hideMark/>
          </w:tcPr>
          <w:p w14:paraId="78726132" w14:textId="77777777" w:rsidR="009101F8" w:rsidRPr="006E7528" w:rsidRDefault="009101F8" w:rsidP="009101F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6E7528">
              <w:rPr>
                <w:rFonts w:ascii="Arial" w:hAnsi="Arial" w:cs="Arial"/>
                <w:b w:val="0"/>
                <w:bCs w:val="0"/>
                <w:sz w:val="18"/>
                <w:szCs w:val="18"/>
                <w:lang w:eastAsia="en-GB"/>
              </w:rPr>
              <w:t>Phase</w:t>
            </w:r>
          </w:p>
        </w:tc>
        <w:tc>
          <w:tcPr>
            <w:tcW w:w="0" w:type="auto"/>
            <w:hideMark/>
          </w:tcPr>
          <w:p w14:paraId="5707BDD7" w14:textId="77777777" w:rsidR="009101F8" w:rsidRPr="006E7528" w:rsidRDefault="009101F8" w:rsidP="009101F8">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6E7528">
              <w:rPr>
                <w:rFonts w:ascii="Arial" w:hAnsi="Arial" w:cs="Arial"/>
                <w:b w:val="0"/>
                <w:bCs w:val="0"/>
                <w:sz w:val="18"/>
                <w:szCs w:val="18"/>
                <w:lang w:eastAsia="en-GB"/>
              </w:rPr>
              <w:t>Description</w:t>
            </w:r>
          </w:p>
        </w:tc>
      </w:tr>
      <w:tr w:rsidR="009101F8" w:rsidRPr="006E7528" w14:paraId="2A3012F1" w14:textId="77777777" w:rsidTr="009101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70B612" w14:textId="77777777" w:rsidR="009101F8" w:rsidRPr="006E7528" w:rsidRDefault="009101F8" w:rsidP="009101F8">
            <w:pPr>
              <w:jc w:val="both"/>
              <w:rPr>
                <w:rFonts w:ascii="Arial" w:hAnsi="Arial" w:cs="Arial"/>
                <w:b w:val="0"/>
                <w:bCs w:val="0"/>
                <w:sz w:val="18"/>
                <w:szCs w:val="18"/>
                <w:lang w:eastAsia="en-GB"/>
              </w:rPr>
            </w:pPr>
            <w:r w:rsidRPr="006E7528">
              <w:rPr>
                <w:rFonts w:ascii="Arial" w:hAnsi="Arial" w:cs="Arial"/>
                <w:b w:val="0"/>
                <w:bCs w:val="0"/>
                <w:sz w:val="18"/>
                <w:szCs w:val="18"/>
                <w:lang w:eastAsia="en-GB"/>
              </w:rPr>
              <w:t>Sessions 1–3</w:t>
            </w:r>
          </w:p>
        </w:tc>
        <w:tc>
          <w:tcPr>
            <w:tcW w:w="0" w:type="auto"/>
            <w:hideMark/>
          </w:tcPr>
          <w:p w14:paraId="5705AB20" w14:textId="77777777" w:rsidR="009101F8" w:rsidRPr="006E7528" w:rsidRDefault="009101F8" w:rsidP="009101F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Initial adaptation phase</w:t>
            </w:r>
          </w:p>
        </w:tc>
        <w:tc>
          <w:tcPr>
            <w:tcW w:w="0" w:type="auto"/>
            <w:hideMark/>
          </w:tcPr>
          <w:p w14:paraId="0F82DB9F" w14:textId="77777777" w:rsidR="009101F8" w:rsidRPr="006E7528" w:rsidRDefault="009101F8" w:rsidP="009101F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 xml:space="preserve">Low-intensity aerobic exercise focusing on patient familiarization and tolerance (walking, </w:t>
            </w:r>
            <w:proofErr w:type="spellStart"/>
            <w:r w:rsidRPr="006E7528">
              <w:rPr>
                <w:rFonts w:ascii="Arial" w:hAnsi="Arial" w:cs="Arial"/>
                <w:sz w:val="18"/>
                <w:szCs w:val="18"/>
                <w:lang w:eastAsia="en-GB"/>
              </w:rPr>
              <w:t>ergocycle</w:t>
            </w:r>
            <w:proofErr w:type="spellEnd"/>
            <w:r w:rsidRPr="006E7528">
              <w:rPr>
                <w:rFonts w:ascii="Arial" w:hAnsi="Arial" w:cs="Arial"/>
                <w:sz w:val="18"/>
                <w:szCs w:val="18"/>
                <w:lang w:eastAsia="en-GB"/>
              </w:rPr>
              <w:t>, treadmill)</w:t>
            </w:r>
          </w:p>
        </w:tc>
      </w:tr>
      <w:tr w:rsidR="009101F8" w:rsidRPr="006E7528" w14:paraId="6503FD43" w14:textId="77777777" w:rsidTr="009101F8">
        <w:tc>
          <w:tcPr>
            <w:cnfStyle w:val="001000000000" w:firstRow="0" w:lastRow="0" w:firstColumn="1" w:lastColumn="0" w:oddVBand="0" w:evenVBand="0" w:oddHBand="0" w:evenHBand="0" w:firstRowFirstColumn="0" w:firstRowLastColumn="0" w:lastRowFirstColumn="0" w:lastRowLastColumn="0"/>
            <w:tcW w:w="0" w:type="auto"/>
            <w:hideMark/>
          </w:tcPr>
          <w:p w14:paraId="11537987" w14:textId="77777777" w:rsidR="009101F8" w:rsidRPr="006E7528" w:rsidRDefault="009101F8" w:rsidP="009101F8">
            <w:pPr>
              <w:jc w:val="both"/>
              <w:rPr>
                <w:rFonts w:ascii="Arial" w:hAnsi="Arial" w:cs="Arial"/>
                <w:b w:val="0"/>
                <w:bCs w:val="0"/>
                <w:sz w:val="18"/>
                <w:szCs w:val="18"/>
                <w:lang w:eastAsia="en-GB"/>
              </w:rPr>
            </w:pPr>
            <w:r w:rsidRPr="006E7528">
              <w:rPr>
                <w:rFonts w:ascii="Arial" w:hAnsi="Arial" w:cs="Arial"/>
                <w:b w:val="0"/>
                <w:bCs w:val="0"/>
                <w:sz w:val="18"/>
                <w:szCs w:val="18"/>
                <w:lang w:eastAsia="en-GB"/>
              </w:rPr>
              <w:t>Sessions 4–8</w:t>
            </w:r>
          </w:p>
        </w:tc>
        <w:tc>
          <w:tcPr>
            <w:tcW w:w="0" w:type="auto"/>
            <w:hideMark/>
          </w:tcPr>
          <w:p w14:paraId="4A69D894" w14:textId="77777777" w:rsidR="009101F8" w:rsidRPr="006E7528" w:rsidRDefault="009101F8" w:rsidP="009101F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Progressive adaptation phase</w:t>
            </w:r>
          </w:p>
        </w:tc>
        <w:tc>
          <w:tcPr>
            <w:tcW w:w="0" w:type="auto"/>
            <w:hideMark/>
          </w:tcPr>
          <w:p w14:paraId="59A689DE" w14:textId="77777777" w:rsidR="009101F8" w:rsidRPr="006E7528" w:rsidRDefault="009101F8" w:rsidP="009101F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Gradual increase in exercise duration and intensity based on individual tolerance and physiological response</w:t>
            </w:r>
          </w:p>
        </w:tc>
      </w:tr>
      <w:tr w:rsidR="009101F8" w:rsidRPr="006E7528" w14:paraId="7749B9AE" w14:textId="77777777" w:rsidTr="009101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17D798" w14:textId="77777777" w:rsidR="009101F8" w:rsidRPr="006E7528" w:rsidRDefault="009101F8" w:rsidP="009101F8">
            <w:pPr>
              <w:jc w:val="both"/>
              <w:rPr>
                <w:rFonts w:ascii="Arial" w:hAnsi="Arial" w:cs="Arial"/>
                <w:b w:val="0"/>
                <w:bCs w:val="0"/>
                <w:sz w:val="18"/>
                <w:szCs w:val="18"/>
                <w:lang w:eastAsia="en-GB"/>
              </w:rPr>
            </w:pPr>
            <w:r w:rsidRPr="006E7528">
              <w:rPr>
                <w:rFonts w:ascii="Arial" w:hAnsi="Arial" w:cs="Arial"/>
                <w:b w:val="0"/>
                <w:bCs w:val="0"/>
                <w:sz w:val="18"/>
                <w:szCs w:val="18"/>
                <w:lang w:eastAsia="en-GB"/>
              </w:rPr>
              <w:t>Sessions 9–12</w:t>
            </w:r>
          </w:p>
        </w:tc>
        <w:tc>
          <w:tcPr>
            <w:tcW w:w="0" w:type="auto"/>
            <w:hideMark/>
          </w:tcPr>
          <w:p w14:paraId="5EB6BD68" w14:textId="77777777" w:rsidR="009101F8" w:rsidRPr="006E7528" w:rsidRDefault="009101F8" w:rsidP="009101F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Progressive training phase</w:t>
            </w:r>
          </w:p>
        </w:tc>
        <w:tc>
          <w:tcPr>
            <w:tcW w:w="0" w:type="auto"/>
            <w:hideMark/>
          </w:tcPr>
          <w:p w14:paraId="238D1ACC" w14:textId="77777777" w:rsidR="009101F8" w:rsidRPr="006E7528" w:rsidRDefault="009101F8" w:rsidP="009101F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Moderate-intensity aerobic exercise targeting 60–70% of maximum heart rate (HRmax) with improved endurance capacity</w:t>
            </w:r>
          </w:p>
        </w:tc>
      </w:tr>
      <w:tr w:rsidR="009101F8" w:rsidRPr="006E7528" w14:paraId="33B8187E" w14:textId="77777777" w:rsidTr="009101F8">
        <w:tc>
          <w:tcPr>
            <w:cnfStyle w:val="001000000000" w:firstRow="0" w:lastRow="0" w:firstColumn="1" w:lastColumn="0" w:oddVBand="0" w:evenVBand="0" w:oddHBand="0" w:evenHBand="0" w:firstRowFirstColumn="0" w:firstRowLastColumn="0" w:lastRowFirstColumn="0" w:lastRowLastColumn="0"/>
            <w:tcW w:w="0" w:type="auto"/>
            <w:hideMark/>
          </w:tcPr>
          <w:p w14:paraId="6265438B" w14:textId="77777777" w:rsidR="009101F8" w:rsidRPr="006E7528" w:rsidRDefault="009101F8" w:rsidP="009101F8">
            <w:pPr>
              <w:jc w:val="both"/>
              <w:rPr>
                <w:rFonts w:ascii="Arial" w:hAnsi="Arial" w:cs="Arial"/>
                <w:b w:val="0"/>
                <w:bCs w:val="0"/>
                <w:sz w:val="18"/>
                <w:szCs w:val="18"/>
                <w:lang w:eastAsia="en-GB"/>
              </w:rPr>
            </w:pPr>
            <w:r w:rsidRPr="006E7528">
              <w:rPr>
                <w:rFonts w:ascii="Arial" w:hAnsi="Arial" w:cs="Arial"/>
                <w:b w:val="0"/>
                <w:bCs w:val="0"/>
                <w:sz w:val="18"/>
                <w:szCs w:val="18"/>
                <w:lang w:eastAsia="en-GB"/>
              </w:rPr>
              <w:t>Final session</w:t>
            </w:r>
          </w:p>
        </w:tc>
        <w:tc>
          <w:tcPr>
            <w:tcW w:w="0" w:type="auto"/>
            <w:hideMark/>
          </w:tcPr>
          <w:p w14:paraId="61DD0496" w14:textId="77777777" w:rsidR="009101F8" w:rsidRPr="006E7528" w:rsidRDefault="009101F8" w:rsidP="009101F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Outcome evaluation</w:t>
            </w:r>
          </w:p>
        </w:tc>
        <w:tc>
          <w:tcPr>
            <w:tcW w:w="0" w:type="auto"/>
            <w:hideMark/>
          </w:tcPr>
          <w:p w14:paraId="7705C734" w14:textId="77777777" w:rsidR="009101F8" w:rsidRPr="006E7528" w:rsidRDefault="009101F8" w:rsidP="009101F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6E7528">
              <w:rPr>
                <w:rFonts w:ascii="Arial" w:hAnsi="Arial" w:cs="Arial"/>
                <w:sz w:val="18"/>
                <w:szCs w:val="18"/>
                <w:lang w:eastAsia="en-GB"/>
              </w:rPr>
              <w:t>Post-intervention assessment using Six-Minute Walk Test (6MWT) and physiological parameters (METs, Borg scale, heart rate, blood pressure)</w:t>
            </w:r>
          </w:p>
        </w:tc>
      </w:tr>
    </w:tbl>
    <w:p w14:paraId="6E498C6F" w14:textId="38906454"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 xml:space="preserve">All rehabilitation sessions were completed as planned, with full adherence (12/12 sessions). No adverse events, including chest pain, severe </w:t>
      </w:r>
      <w:proofErr w:type="spellStart"/>
      <w:r w:rsidRPr="00FA6436">
        <w:rPr>
          <w:rFonts w:ascii="Arial" w:hAnsi="Arial" w:cs="Arial"/>
          <w:sz w:val="18"/>
          <w:szCs w:val="18"/>
        </w:rPr>
        <w:t>dyspnea</w:t>
      </w:r>
      <w:proofErr w:type="spellEnd"/>
      <w:r w:rsidRPr="00FA6436">
        <w:rPr>
          <w:rFonts w:ascii="Arial" w:hAnsi="Arial" w:cs="Arial"/>
          <w:sz w:val="18"/>
          <w:szCs w:val="18"/>
        </w:rPr>
        <w:t>, arrhythmia, syncope, or oxygen desaturation, were observed throughout the program. This finding indicates that the intervention was well tolerated and safe under supervised conditions.</w:t>
      </w:r>
    </w:p>
    <w:p w14:paraId="169D7191" w14:textId="77777777" w:rsidR="00F90381" w:rsidRPr="00FA6436" w:rsidRDefault="00F90381" w:rsidP="006E7528">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 xml:space="preserve">In terms of functional impact, the patient reported improved tolerance to daily activities, including walking longer distances and performing household tasks with reduced fatigue. Symptoms such as exertional </w:t>
      </w:r>
      <w:proofErr w:type="spellStart"/>
      <w:r w:rsidRPr="00FA6436">
        <w:rPr>
          <w:rFonts w:ascii="Arial" w:eastAsia="Times New Roman" w:hAnsi="Arial" w:cs="Arial"/>
          <w:kern w:val="0"/>
          <w:sz w:val="18"/>
          <w:szCs w:val="18"/>
          <w:lang w:eastAsia="en-GB"/>
          <w14:ligatures w14:val="none"/>
        </w:rPr>
        <w:t>dyspnea</w:t>
      </w:r>
      <w:proofErr w:type="spellEnd"/>
      <w:r w:rsidRPr="00FA6436">
        <w:rPr>
          <w:rFonts w:ascii="Arial" w:eastAsia="Times New Roman" w:hAnsi="Arial" w:cs="Arial"/>
          <w:kern w:val="0"/>
          <w:sz w:val="18"/>
          <w:szCs w:val="18"/>
          <w:lang w:eastAsia="en-GB"/>
          <w14:ligatures w14:val="none"/>
        </w:rPr>
        <w:t xml:space="preserve"> and early fatigue, previously experienced during moderate activity, were significantly reduced following the intervention.</w:t>
      </w:r>
    </w:p>
    <w:p w14:paraId="311A8917" w14:textId="77777777" w:rsidR="00F90381" w:rsidRPr="00FA6436" w:rsidRDefault="00F90381" w:rsidP="006E7528">
      <w:pPr>
        <w:ind w:firstLine="720"/>
        <w:jc w:val="both"/>
        <w:rPr>
          <w:rFonts w:ascii="Arial" w:eastAsia="Times New Roman" w:hAnsi="Arial" w:cs="Arial"/>
          <w:kern w:val="0"/>
          <w:sz w:val="18"/>
          <w:szCs w:val="18"/>
          <w:lang w:eastAsia="en-GB"/>
          <w14:ligatures w14:val="none"/>
        </w:rPr>
      </w:pPr>
      <w:r w:rsidRPr="00FA6436">
        <w:rPr>
          <w:rFonts w:ascii="Arial" w:eastAsia="Times New Roman" w:hAnsi="Arial" w:cs="Arial"/>
          <w:kern w:val="0"/>
          <w:sz w:val="18"/>
          <w:szCs w:val="18"/>
          <w:lang w:eastAsia="en-GB"/>
          <w14:ligatures w14:val="none"/>
        </w:rPr>
        <w:t>Overall, the findings demonstrate that structured phase II cardiac rehabilitation resulted in measurable improvements in functional capacity and exercise tolerance, while maintaining hemodynamic stability and safety throughout the intervention period.</w:t>
      </w:r>
    </w:p>
    <w:p w14:paraId="136692CD" w14:textId="77777777" w:rsidR="0037734D" w:rsidRPr="00FA6436" w:rsidRDefault="0037734D" w:rsidP="009101F8">
      <w:pPr>
        <w:pStyle w:val="NormalWeb"/>
        <w:spacing w:before="0" w:beforeAutospacing="0" w:after="0" w:afterAutospacing="0"/>
        <w:jc w:val="both"/>
        <w:rPr>
          <w:rStyle w:val="Strong"/>
          <w:rFonts w:ascii="Arial" w:hAnsi="Arial" w:cs="Arial"/>
          <w:b w:val="0"/>
          <w:bCs w:val="0"/>
          <w:sz w:val="18"/>
          <w:szCs w:val="18"/>
        </w:rPr>
      </w:pPr>
    </w:p>
    <w:p w14:paraId="46D13EF8" w14:textId="0EC06A7D" w:rsidR="002F05F4" w:rsidRPr="00FA6436" w:rsidRDefault="00FC344A" w:rsidP="009101F8">
      <w:pPr>
        <w:pStyle w:val="NormalWeb"/>
        <w:spacing w:before="0" w:beforeAutospacing="0" w:after="0" w:afterAutospacing="0"/>
        <w:jc w:val="both"/>
        <w:rPr>
          <w:rFonts w:ascii="Arial" w:hAnsi="Arial" w:cs="Arial"/>
          <w:sz w:val="18"/>
          <w:szCs w:val="18"/>
        </w:rPr>
      </w:pPr>
      <w:r w:rsidRPr="00FA6436">
        <w:rPr>
          <w:rStyle w:val="Strong"/>
          <w:rFonts w:ascii="Arial" w:hAnsi="Arial" w:cs="Arial"/>
          <w:sz w:val="18"/>
          <w:szCs w:val="18"/>
        </w:rPr>
        <w:t>Discussion</w:t>
      </w:r>
    </w:p>
    <w:p w14:paraId="4508F3A0" w14:textId="5F2E30BB"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This case report demonstrates that a structured phase II cardiac rehabilitation program was associated with measurable improvements in functional capacity and exercise tolerance in a patient with NYHA class II heart failure following mitral valve replacement (MVR). The increase in 6MWT distance by 31 meters, accompanied by improvements in METs and Borg scale, indicates a positive physiological adaptation to aerobic training. Although the magnitude of improvement approached the minimal clinically important difference (MCID), it remains clinically relevant in the context of a single-case design and early rehabilitation phase.</w:t>
      </w:r>
      <w:sdt>
        <w:sdtPr>
          <w:rPr>
            <w:rFonts w:ascii="Arial" w:hAnsi="Arial" w:cs="Arial"/>
            <w:color w:val="000000"/>
            <w:sz w:val="18"/>
            <w:szCs w:val="18"/>
            <w:vertAlign w:val="superscript"/>
          </w:rPr>
          <w:tag w:val="MENDELEY_CITATION_v3_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"/>
          <w:id w:val="-931040453"/>
          <w:placeholder>
            <w:docPart w:val="DefaultPlaceholder_-1854013440"/>
          </w:placeholder>
        </w:sdtPr>
        <w:sdtContent>
          <w:r w:rsidR="009616B1" w:rsidRPr="009616B1">
            <w:rPr>
              <w:rFonts w:ascii="Arial" w:hAnsi="Arial" w:cs="Arial"/>
              <w:color w:val="000000"/>
              <w:sz w:val="18"/>
              <w:szCs w:val="18"/>
              <w:vertAlign w:val="superscript"/>
            </w:rPr>
            <w:t>11</w:t>
          </w:r>
        </w:sdtContent>
      </w:sdt>
    </w:p>
    <w:p w14:paraId="03771A85" w14:textId="1935D456"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From a physiological perspective, the observed improvements can be explained by multiple interrelated mechanisms. Aerobic exercise is known to enhance peripheral adaptations, including increased capillary density, improved mitochondrial efficiency, and enhanced oxidative enzyme activity in skeletal muscle.</w:t>
      </w:r>
      <w:sdt>
        <w:sdtPr>
          <w:rPr>
            <w:rFonts w:ascii="Arial" w:hAnsi="Arial" w:cs="Arial"/>
            <w:color w:val="000000"/>
            <w:sz w:val="18"/>
            <w:szCs w:val="18"/>
            <w:vertAlign w:val="superscript"/>
          </w:rPr>
          <w:tag w:val="MENDELEY_CITATION_v3_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"/>
          <w:id w:val="1738664428"/>
          <w:placeholder>
            <w:docPart w:val="DefaultPlaceholder_-1854013440"/>
          </w:placeholder>
        </w:sdtPr>
        <w:sdtContent>
          <w:r w:rsidR="009616B1" w:rsidRPr="009616B1">
            <w:rPr>
              <w:rFonts w:ascii="Arial" w:hAnsi="Arial" w:cs="Arial"/>
              <w:color w:val="000000"/>
              <w:sz w:val="18"/>
              <w:szCs w:val="18"/>
              <w:vertAlign w:val="superscript"/>
            </w:rPr>
            <w:t>6</w:t>
          </w:r>
        </w:sdtContent>
      </w:sdt>
      <w:r w:rsidRPr="00FA6436">
        <w:rPr>
          <w:rFonts w:ascii="Arial" w:hAnsi="Arial" w:cs="Arial"/>
          <w:sz w:val="18"/>
          <w:szCs w:val="18"/>
        </w:rPr>
        <w:t xml:space="preserve"> These adaptations facilitate greater oxygen extraction at the muscular level, thereby reducing the burden on cardiac output during submaximal exercise. In addition, exercise training improves endothelial function, leading to better vasodilation and reduced afterload, which collectively contribute to improved cardiovascular efficiency.</w:t>
      </w:r>
      <w:sdt>
        <w:sdtPr>
          <w:rPr>
            <w:rFonts w:ascii="Arial" w:hAnsi="Arial" w:cs="Arial"/>
            <w:color w:val="000000"/>
            <w:sz w:val="18"/>
            <w:szCs w:val="18"/>
            <w:vertAlign w:val="superscript"/>
          </w:rPr>
          <w:tag w:val="MENDELEY_CITATION_v3_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"/>
          <w:id w:val="558744649"/>
          <w:placeholder>
            <w:docPart w:val="DefaultPlaceholder_-1854013440"/>
          </w:placeholder>
        </w:sdtPr>
        <w:sdtContent>
          <w:r w:rsidR="009616B1" w:rsidRPr="009616B1">
            <w:rPr>
              <w:rFonts w:ascii="Arial" w:hAnsi="Arial" w:cs="Arial"/>
              <w:color w:val="000000"/>
              <w:sz w:val="18"/>
              <w:szCs w:val="18"/>
              <w:vertAlign w:val="superscript"/>
            </w:rPr>
            <w:t>4,12</w:t>
          </w:r>
        </w:sdtContent>
      </w:sdt>
      <w:r w:rsidRPr="00FA6436">
        <w:rPr>
          <w:rFonts w:ascii="Arial" w:hAnsi="Arial" w:cs="Arial"/>
          <w:sz w:val="18"/>
          <w:szCs w:val="18"/>
        </w:rPr>
        <w:t xml:space="preserve"> The reduction in perceived exertion, as indicated by the decrease in Borg scale, further suggests improved neuromuscular coordination and psychological adaptation to physical activity.</w:t>
      </w:r>
      <w:sdt>
        <w:sdtPr>
          <w:rPr>
            <w:rFonts w:ascii="Arial" w:hAnsi="Arial" w:cs="Arial"/>
            <w:color w:val="000000"/>
            <w:sz w:val="18"/>
            <w:szCs w:val="18"/>
            <w:vertAlign w:val="superscript"/>
          </w:rPr>
          <w:tag w:val="MENDELEY_CITATION_v3_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"/>
          <w:id w:val="-1099793224"/>
          <w:placeholder>
            <w:docPart w:val="DefaultPlaceholder_-1854013440"/>
          </w:placeholder>
        </w:sdtPr>
        <w:sdtContent>
          <w:r w:rsidR="009616B1" w:rsidRPr="009616B1">
            <w:rPr>
              <w:rFonts w:ascii="Arial" w:hAnsi="Arial" w:cs="Arial"/>
              <w:color w:val="000000"/>
              <w:sz w:val="18"/>
              <w:szCs w:val="18"/>
              <w:vertAlign w:val="superscript"/>
            </w:rPr>
            <w:t>13</w:t>
          </w:r>
        </w:sdtContent>
      </w:sdt>
    </w:p>
    <w:p w14:paraId="0B41082F" w14:textId="79712627"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The findings of this case are consistent with previous studies demonstrating the benefits of cardiac rehabilitation in improving functional outcomes in cardiac patients.</w:t>
      </w:r>
      <w:sdt>
        <w:sdtPr>
          <w:rPr>
            <w:rFonts w:ascii="Arial" w:hAnsi="Arial" w:cs="Arial"/>
            <w:color w:val="000000"/>
            <w:sz w:val="18"/>
            <w:szCs w:val="18"/>
            <w:vertAlign w:val="superscript"/>
          </w:rPr>
          <w:tag w:val="MENDELEY_CITATION_v3_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"/>
          <w:id w:val="-276111201"/>
          <w:placeholder>
            <w:docPart w:val="DefaultPlaceholder_-1854013440"/>
          </w:placeholder>
        </w:sdtPr>
        <w:sdtContent>
          <w:r w:rsidR="009616B1" w:rsidRPr="009616B1">
            <w:rPr>
              <w:rFonts w:ascii="Arial" w:hAnsi="Arial" w:cs="Arial"/>
              <w:color w:val="000000"/>
              <w:sz w:val="18"/>
              <w:szCs w:val="18"/>
              <w:vertAlign w:val="superscript"/>
            </w:rPr>
            <w:t>6,10</w:t>
          </w:r>
        </w:sdtContent>
      </w:sdt>
      <w:r w:rsidRPr="00FA6436">
        <w:rPr>
          <w:rFonts w:ascii="Arial" w:hAnsi="Arial" w:cs="Arial"/>
          <w:sz w:val="18"/>
          <w:szCs w:val="18"/>
        </w:rPr>
        <w:t xml:space="preserve"> For instance, exercise-based cardiac rehabilitation has been shown to significantly increase exercise capacity and reduce hospital readmission rates in patients with cardiovascular disease.</w:t>
      </w:r>
      <w:sdt>
        <w:sdtPr>
          <w:rPr>
            <w:rFonts w:ascii="Arial" w:hAnsi="Arial" w:cs="Arial"/>
            <w:color w:val="000000"/>
            <w:sz w:val="18"/>
            <w:szCs w:val="18"/>
            <w:vertAlign w:val="superscript"/>
          </w:rPr>
          <w:tag w:val="MENDELEY_CITATION_v3_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"/>
          <w:id w:val="1811679415"/>
          <w:placeholder>
            <w:docPart w:val="DefaultPlaceholder_-1854013440"/>
          </w:placeholder>
        </w:sdtPr>
        <w:sdtContent>
          <w:r w:rsidR="009616B1" w:rsidRPr="009616B1">
            <w:rPr>
              <w:rFonts w:ascii="Arial" w:hAnsi="Arial" w:cs="Arial"/>
              <w:color w:val="000000"/>
              <w:sz w:val="18"/>
              <w:szCs w:val="18"/>
              <w:vertAlign w:val="superscript"/>
            </w:rPr>
            <w:t>5,14</w:t>
          </w:r>
        </w:sdtContent>
      </w:sdt>
      <w:r w:rsidRPr="00FA6436">
        <w:rPr>
          <w:rFonts w:ascii="Arial" w:hAnsi="Arial" w:cs="Arial"/>
          <w:sz w:val="18"/>
          <w:szCs w:val="18"/>
        </w:rPr>
        <w:t xml:space="preserve"> However, most of these studies have focused on coronary artery disease populations, whereas evidence specific to patients undergoing valve surgery, particularly MVR, remains comparatively limited.</w:t>
      </w:r>
      <w:sdt>
        <w:sdtPr>
          <w:rPr>
            <w:rFonts w:ascii="Arial" w:hAnsi="Arial" w:cs="Arial"/>
            <w:color w:val="000000"/>
            <w:sz w:val="18"/>
            <w:szCs w:val="18"/>
            <w:vertAlign w:val="superscript"/>
          </w:rPr>
          <w:tag w:val="MENDELEY_CITATION_v3_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"/>
          <w:id w:val="1692177754"/>
          <w:placeholder>
            <w:docPart w:val="DefaultPlaceholder_-1854013440"/>
          </w:placeholder>
        </w:sdtPr>
        <w:sdtContent>
          <w:r w:rsidR="009616B1" w:rsidRPr="009616B1">
            <w:rPr>
              <w:rFonts w:ascii="Arial" w:hAnsi="Arial" w:cs="Arial"/>
              <w:color w:val="000000"/>
              <w:sz w:val="18"/>
              <w:szCs w:val="18"/>
              <w:vertAlign w:val="superscript"/>
            </w:rPr>
            <w:t>10</w:t>
          </w:r>
        </w:sdtContent>
      </w:sdt>
      <w:r w:rsidRPr="00FA6436">
        <w:rPr>
          <w:rFonts w:ascii="Arial" w:hAnsi="Arial" w:cs="Arial"/>
          <w:sz w:val="18"/>
          <w:szCs w:val="18"/>
        </w:rPr>
        <w:t xml:space="preserve"> This distinction is important because post-valve surgery patients may present with different hemodynamic and functional characteristics compared to other cardiac populations.</w:t>
      </w:r>
      <w:sdt>
        <w:sdtPr>
          <w:rPr>
            <w:rFonts w:ascii="Arial" w:hAnsi="Arial" w:cs="Arial"/>
            <w:color w:val="000000"/>
            <w:sz w:val="18"/>
            <w:szCs w:val="18"/>
            <w:vertAlign w:val="superscript"/>
          </w:rPr>
          <w:tag w:val="MENDELEY_CITATION_v3_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"/>
          <w:id w:val="-183209496"/>
          <w:placeholder>
            <w:docPart w:val="DefaultPlaceholder_-1854013440"/>
          </w:placeholder>
        </w:sdtPr>
        <w:sdtContent>
          <w:r w:rsidR="009616B1" w:rsidRPr="009616B1">
            <w:rPr>
              <w:rFonts w:ascii="Arial" w:hAnsi="Arial" w:cs="Arial"/>
              <w:color w:val="000000"/>
              <w:sz w:val="18"/>
              <w:szCs w:val="18"/>
              <w:vertAlign w:val="superscript"/>
            </w:rPr>
            <w:t>15</w:t>
          </w:r>
        </w:sdtContent>
      </w:sdt>
    </w:p>
    <w:p w14:paraId="58E39876" w14:textId="2F1B4902"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Compared with existing literature, the present case highlights the feasibility of implementing a structured FITT-based aerobic training protocol in a real-world clinical setting. Unlike controlled trials with standardized populations, this report provides insight into individualized progression based on patient tolerance and continuous monitoring.</w:t>
      </w:r>
      <w:sdt>
        <w:sdtPr>
          <w:rPr>
            <w:rFonts w:ascii="Arial" w:hAnsi="Arial" w:cs="Arial"/>
            <w:color w:val="000000"/>
            <w:sz w:val="18"/>
            <w:szCs w:val="18"/>
            <w:vertAlign w:val="superscript"/>
          </w:rPr>
          <w:tag w:val="MENDELEY_CITATION_v3_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"/>
          <w:id w:val="-1324508205"/>
          <w:placeholder>
            <w:docPart w:val="DefaultPlaceholder_-1854013440"/>
          </w:placeholder>
        </w:sdtPr>
        <w:sdtContent>
          <w:r w:rsidR="009616B1" w:rsidRPr="009616B1">
            <w:rPr>
              <w:rFonts w:ascii="Arial" w:hAnsi="Arial" w:cs="Arial"/>
              <w:color w:val="000000"/>
              <w:sz w:val="18"/>
              <w:szCs w:val="18"/>
              <w:vertAlign w:val="superscript"/>
            </w:rPr>
            <w:t>9</w:t>
          </w:r>
        </w:sdtContent>
      </w:sdt>
      <w:r w:rsidRPr="00FA6436">
        <w:rPr>
          <w:rFonts w:ascii="Arial" w:hAnsi="Arial" w:cs="Arial"/>
          <w:sz w:val="18"/>
          <w:szCs w:val="18"/>
        </w:rPr>
        <w:t xml:space="preserve"> The absence of adverse events throughout the 12-session program further supports the safety of supervised rehabilitation in clinically stable patients. These findings align with recent evidence indicating that early initiation of cardiac rehabilitation following valve surgery can improve functional capacity without increasing the risk of adverse cardiovascular events.</w:t>
      </w:r>
      <w:sdt>
        <w:sdtPr>
          <w:rPr>
            <w:rFonts w:ascii="Arial" w:hAnsi="Arial" w:cs="Arial"/>
            <w:color w:val="000000"/>
            <w:sz w:val="18"/>
            <w:szCs w:val="18"/>
            <w:vertAlign w:val="superscript"/>
          </w:rPr>
          <w:tag w:val="MENDELEY_CITATION_v3_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"/>
          <w:id w:val="-1950851093"/>
          <w:placeholder>
            <w:docPart w:val="DefaultPlaceholder_-1854013440"/>
          </w:placeholder>
        </w:sdtPr>
        <w:sdtContent>
          <w:r w:rsidR="009616B1" w:rsidRPr="009616B1">
            <w:rPr>
              <w:rFonts w:ascii="Arial" w:hAnsi="Arial" w:cs="Arial"/>
              <w:color w:val="000000"/>
              <w:sz w:val="18"/>
              <w:szCs w:val="18"/>
              <w:vertAlign w:val="superscript"/>
            </w:rPr>
            <w:t>7,9,14</w:t>
          </w:r>
        </w:sdtContent>
      </w:sdt>
    </w:p>
    <w:p w14:paraId="2E5CD936" w14:textId="64564C0A"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From a hemodynamic standpoint, the stable blood pressure and appropriate increase in heart rate during exercise indicate a normal chronotropic response and preserved autonomic regulation.</w:t>
      </w:r>
      <w:sdt>
        <w:sdtPr>
          <w:rPr>
            <w:rFonts w:ascii="Arial" w:hAnsi="Arial" w:cs="Arial"/>
            <w:color w:val="000000"/>
            <w:sz w:val="18"/>
            <w:szCs w:val="18"/>
            <w:vertAlign w:val="superscript"/>
          </w:rPr>
          <w:tag w:val="MENDELEY_CITATION_v3_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"/>
          <w:id w:val="-50068900"/>
          <w:placeholder>
            <w:docPart w:val="DefaultPlaceholder_-1854013440"/>
          </w:placeholder>
        </w:sdtPr>
        <w:sdtContent>
          <w:r w:rsidR="009616B1" w:rsidRPr="009616B1">
            <w:rPr>
              <w:rFonts w:ascii="Arial" w:hAnsi="Arial" w:cs="Arial"/>
              <w:color w:val="000000"/>
              <w:sz w:val="18"/>
              <w:szCs w:val="18"/>
              <w:vertAlign w:val="superscript"/>
            </w:rPr>
            <w:t>16</w:t>
          </w:r>
        </w:sdtContent>
      </w:sdt>
      <w:r w:rsidRPr="00FA6436">
        <w:rPr>
          <w:rFonts w:ascii="Arial" w:hAnsi="Arial" w:cs="Arial"/>
          <w:sz w:val="18"/>
          <w:szCs w:val="18"/>
        </w:rPr>
        <w:t xml:space="preserve"> The maintenance of oxygen saturation throughout the intervention suggests that ventilatory and perfusion functions were not compromised during exercise.</w:t>
      </w:r>
      <w:sdt>
        <w:sdtPr>
          <w:rPr>
            <w:rFonts w:ascii="Arial" w:hAnsi="Arial" w:cs="Arial"/>
            <w:color w:val="000000"/>
            <w:sz w:val="18"/>
            <w:szCs w:val="18"/>
            <w:vertAlign w:val="superscript"/>
          </w:rPr>
          <w:tag w:val="MENDELEY_CITATION_v3_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"/>
          <w:id w:val="-1435669009"/>
          <w:placeholder>
            <w:docPart w:val="DefaultPlaceholder_-1854013440"/>
          </w:placeholder>
        </w:sdtPr>
        <w:sdtContent>
          <w:r w:rsidR="009616B1" w:rsidRPr="009616B1">
            <w:rPr>
              <w:rFonts w:ascii="Arial" w:hAnsi="Arial" w:cs="Arial"/>
              <w:color w:val="000000"/>
              <w:sz w:val="18"/>
              <w:szCs w:val="18"/>
              <w:vertAlign w:val="superscript"/>
            </w:rPr>
            <w:t>12</w:t>
          </w:r>
        </w:sdtContent>
      </w:sdt>
      <w:r w:rsidRPr="00FA6436">
        <w:rPr>
          <w:rFonts w:ascii="Arial" w:hAnsi="Arial" w:cs="Arial"/>
          <w:sz w:val="18"/>
          <w:szCs w:val="18"/>
        </w:rPr>
        <w:t xml:space="preserve"> This stability is particularly relevant in post-MVR patients, who may be at risk of hemodynamic instability due to altered cardiac structure and function.</w:t>
      </w:r>
      <w:sdt>
        <w:sdtPr>
          <w:rPr>
            <w:rFonts w:ascii="Arial" w:hAnsi="Arial" w:cs="Arial"/>
            <w:color w:val="000000"/>
            <w:sz w:val="18"/>
            <w:szCs w:val="18"/>
            <w:vertAlign w:val="superscript"/>
          </w:rPr>
          <w:tag w:val="MENDELEY_CITATION_v3_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"/>
          <w:id w:val="-154767913"/>
          <w:placeholder>
            <w:docPart w:val="DefaultPlaceholder_-1854013440"/>
          </w:placeholder>
        </w:sdtPr>
        <w:sdtContent>
          <w:r w:rsidR="009616B1" w:rsidRPr="009616B1">
            <w:rPr>
              <w:rFonts w:ascii="Arial" w:hAnsi="Arial" w:cs="Arial"/>
              <w:color w:val="000000"/>
              <w:sz w:val="18"/>
              <w:szCs w:val="18"/>
              <w:vertAlign w:val="superscript"/>
            </w:rPr>
            <w:t>17</w:t>
          </w:r>
        </w:sdtContent>
      </w:sdt>
      <w:r w:rsidRPr="00FA6436">
        <w:rPr>
          <w:rFonts w:ascii="Arial" w:hAnsi="Arial" w:cs="Arial"/>
          <w:sz w:val="18"/>
          <w:szCs w:val="18"/>
        </w:rPr>
        <w:t xml:space="preserve"> The preserved ejection fraction observed in this patient further supports the capacity to tolerate moderate-intensity aerobic exercise.</w:t>
      </w:r>
      <w:sdt>
        <w:sdtPr>
          <w:rPr>
            <w:rFonts w:ascii="Arial" w:hAnsi="Arial" w:cs="Arial"/>
            <w:color w:val="000000"/>
            <w:sz w:val="18"/>
            <w:szCs w:val="18"/>
            <w:vertAlign w:val="superscript"/>
          </w:rPr>
          <w:tag w:val="MENDELEY_CITATION_v3_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"/>
          <w:id w:val="1860234570"/>
          <w:placeholder>
            <w:docPart w:val="DefaultPlaceholder_-1854013440"/>
          </w:placeholder>
        </w:sdtPr>
        <w:sdtContent>
          <w:r w:rsidR="009616B1" w:rsidRPr="009616B1">
            <w:rPr>
              <w:rFonts w:ascii="Arial" w:hAnsi="Arial" w:cs="Arial"/>
              <w:color w:val="000000"/>
              <w:sz w:val="18"/>
              <w:szCs w:val="18"/>
              <w:vertAlign w:val="superscript"/>
            </w:rPr>
            <w:t>11</w:t>
          </w:r>
        </w:sdtContent>
      </w:sdt>
    </w:p>
    <w:p w14:paraId="3B05A723" w14:textId="1D338634"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An important aspect of this case is the differentiation between reduced functional capacity due to deconditioning and potential progression of heart failure.</w:t>
      </w:r>
      <w:sdt>
        <w:sdtPr>
          <w:rPr>
            <w:rFonts w:ascii="Arial" w:hAnsi="Arial" w:cs="Arial"/>
            <w:color w:val="000000"/>
            <w:sz w:val="18"/>
            <w:szCs w:val="18"/>
            <w:vertAlign w:val="superscript"/>
          </w:rPr>
          <w:tag w:val="MENDELEY_CITATION_v3_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"/>
          <w:id w:val="-839003920"/>
          <w:placeholder>
            <w:docPart w:val="DefaultPlaceholder_-1854013440"/>
          </w:placeholder>
        </w:sdtPr>
        <w:sdtContent>
          <w:r w:rsidR="009616B1" w:rsidRPr="009616B1">
            <w:rPr>
              <w:rFonts w:ascii="Arial" w:hAnsi="Arial" w:cs="Arial"/>
              <w:color w:val="000000"/>
              <w:sz w:val="18"/>
              <w:szCs w:val="18"/>
              <w:vertAlign w:val="superscript"/>
            </w:rPr>
            <w:t>18</w:t>
          </w:r>
        </w:sdtContent>
      </w:sdt>
      <w:r w:rsidRPr="00FA6436">
        <w:rPr>
          <w:rFonts w:ascii="Arial" w:hAnsi="Arial" w:cs="Arial"/>
          <w:sz w:val="18"/>
          <w:szCs w:val="18"/>
        </w:rPr>
        <w:t xml:space="preserve"> The observed improvements in functional outcomes, combined with stable clinical parameters and absence of worsening symptoms, support the interpretation that the initial limitations were primarily related to deconditioning rather than disease progression.</w:t>
      </w:r>
      <w:sdt>
        <w:sdtPr>
          <w:rPr>
            <w:rFonts w:ascii="Arial" w:hAnsi="Arial" w:cs="Arial"/>
            <w:color w:val="000000"/>
            <w:sz w:val="18"/>
            <w:szCs w:val="18"/>
            <w:vertAlign w:val="superscript"/>
          </w:rPr>
          <w:tag w:val="MENDELEY_CITATION_v3_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"/>
          <w:id w:val="303127461"/>
          <w:placeholder>
            <w:docPart w:val="DefaultPlaceholder_-1854013440"/>
          </w:placeholder>
        </w:sdtPr>
        <w:sdtContent>
          <w:r w:rsidR="009616B1" w:rsidRPr="009616B1">
            <w:rPr>
              <w:rFonts w:ascii="Arial" w:hAnsi="Arial" w:cs="Arial"/>
              <w:color w:val="000000"/>
              <w:sz w:val="18"/>
              <w:szCs w:val="18"/>
              <w:vertAlign w:val="superscript"/>
            </w:rPr>
            <w:t>19</w:t>
          </w:r>
        </w:sdtContent>
      </w:sdt>
      <w:r w:rsidRPr="00FA6436">
        <w:rPr>
          <w:rFonts w:ascii="Arial" w:hAnsi="Arial" w:cs="Arial"/>
          <w:sz w:val="18"/>
          <w:szCs w:val="18"/>
        </w:rPr>
        <w:t xml:space="preserve"> This distinction has practical implications for rehabilitation planning, as it emphasizes the potential reversibility of functional impairment through structured exercise interventions.</w:t>
      </w:r>
      <w:sdt>
        <w:sdtPr>
          <w:rPr>
            <w:rFonts w:ascii="Arial" w:hAnsi="Arial" w:cs="Arial"/>
            <w:color w:val="000000"/>
            <w:sz w:val="18"/>
            <w:szCs w:val="18"/>
            <w:vertAlign w:val="superscript"/>
          </w:rPr>
          <w:tag w:val="MENDELEY_CITATION_v3_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"/>
          <w:id w:val="-563330597"/>
          <w:placeholder>
            <w:docPart w:val="DefaultPlaceholder_-1854013440"/>
          </w:placeholder>
        </w:sdtPr>
        <w:sdtContent>
          <w:r w:rsidR="009616B1" w:rsidRPr="009616B1">
            <w:rPr>
              <w:rFonts w:ascii="Arial" w:hAnsi="Arial" w:cs="Arial"/>
              <w:color w:val="000000"/>
              <w:sz w:val="18"/>
              <w:szCs w:val="18"/>
              <w:vertAlign w:val="superscript"/>
            </w:rPr>
            <w:t>20</w:t>
          </w:r>
        </w:sdtContent>
      </w:sdt>
    </w:p>
    <w:p w14:paraId="62E9BE3B" w14:textId="629DD7F8"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In terms of clinical implications, this case underscores the importance of implementing individualized, supervised cardiac rehabilitation programs in patients following MVR. The use of objective outcome measures such as the 6MWT allows clinicians to monitor progress and adjust exercise prescriptions accordingly.</w:t>
      </w:r>
      <w:sdt>
        <w:sdtPr>
          <w:rPr>
            <w:rFonts w:ascii="Arial" w:hAnsi="Arial" w:cs="Arial"/>
            <w:color w:val="000000"/>
            <w:sz w:val="18"/>
            <w:szCs w:val="18"/>
            <w:vertAlign w:val="superscript"/>
          </w:rPr>
          <w:tag w:val="MENDELEY_CITATION_v3_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"/>
          <w:id w:val="1780681534"/>
          <w:placeholder>
            <w:docPart w:val="DefaultPlaceholder_-1854013440"/>
          </w:placeholder>
        </w:sdtPr>
        <w:sdtContent>
          <w:r w:rsidR="009616B1" w:rsidRPr="009616B1">
            <w:rPr>
              <w:rFonts w:ascii="Arial" w:hAnsi="Arial" w:cs="Arial"/>
              <w:color w:val="000000"/>
              <w:sz w:val="18"/>
              <w:szCs w:val="18"/>
              <w:vertAlign w:val="superscript"/>
            </w:rPr>
            <w:t>10</w:t>
          </w:r>
        </w:sdtContent>
      </w:sdt>
      <w:r w:rsidRPr="00FA6436">
        <w:rPr>
          <w:rFonts w:ascii="Arial" w:hAnsi="Arial" w:cs="Arial"/>
          <w:sz w:val="18"/>
          <w:szCs w:val="18"/>
        </w:rPr>
        <w:t xml:space="preserve"> Furthermore, adherence to the FITT principle and continuous monitoring using telemetry contribute to both the effectiveness and safety of the intervention.</w:t>
      </w:r>
      <w:sdt>
        <w:sdtPr>
          <w:rPr>
            <w:rFonts w:ascii="Arial" w:hAnsi="Arial" w:cs="Arial"/>
            <w:color w:val="000000"/>
            <w:sz w:val="18"/>
            <w:szCs w:val="18"/>
            <w:vertAlign w:val="superscript"/>
          </w:rPr>
          <w:tag w:val="MENDELEY_CITATION_v3_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"/>
          <w:id w:val="66467996"/>
          <w:placeholder>
            <w:docPart w:val="DefaultPlaceholder_-1854013440"/>
          </w:placeholder>
        </w:sdtPr>
        <w:sdtContent>
          <w:r w:rsidR="009616B1" w:rsidRPr="009616B1">
            <w:rPr>
              <w:rFonts w:ascii="Arial" w:hAnsi="Arial" w:cs="Arial"/>
              <w:color w:val="000000"/>
              <w:sz w:val="18"/>
              <w:szCs w:val="18"/>
              <w:vertAlign w:val="superscript"/>
            </w:rPr>
            <w:t>21</w:t>
          </w:r>
        </w:sdtContent>
      </w:sdt>
      <w:r w:rsidRPr="00FA6436">
        <w:rPr>
          <w:rFonts w:ascii="Arial" w:hAnsi="Arial" w:cs="Arial"/>
          <w:sz w:val="18"/>
          <w:szCs w:val="18"/>
        </w:rPr>
        <w:t xml:space="preserve"> For physiotherapists, these findings highlight the feasibility of integrating structured aerobic training into routine clinical practice, even in patients with complex cardiac histories.</w:t>
      </w:r>
      <w:sdt>
        <w:sdtPr>
          <w:rPr>
            <w:rFonts w:ascii="Arial" w:hAnsi="Arial" w:cs="Arial"/>
            <w:color w:val="000000"/>
            <w:sz w:val="18"/>
            <w:szCs w:val="18"/>
            <w:vertAlign w:val="superscript"/>
          </w:rPr>
          <w:tag w:val="MENDELEY_CITATION_v3_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"/>
          <w:id w:val="-1072272943"/>
          <w:placeholder>
            <w:docPart w:val="DefaultPlaceholder_-1854013440"/>
          </w:placeholder>
        </w:sdtPr>
        <w:sdtContent>
          <w:r w:rsidR="009616B1" w:rsidRPr="009616B1">
            <w:rPr>
              <w:rFonts w:ascii="Arial" w:hAnsi="Arial" w:cs="Arial"/>
              <w:color w:val="000000"/>
              <w:sz w:val="18"/>
              <w:szCs w:val="18"/>
              <w:vertAlign w:val="superscript"/>
            </w:rPr>
            <w:t>22</w:t>
          </w:r>
        </w:sdtContent>
      </w:sdt>
    </w:p>
    <w:p w14:paraId="3C33D971" w14:textId="77777777"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 xml:space="preserve">Despite these strengths, several limitations should be acknowledged. As a single-case report, the findings cannot be generalized to the broader population of patients with heart failure or post-MVR conditions. The absence of a control group limits the ability to attribute improvements solely to the intervention, as natural recovery or placebo effects cannot be excluded. In addition, the </w:t>
      </w:r>
      <w:r w:rsidRPr="00FA6436">
        <w:rPr>
          <w:rFonts w:ascii="Arial" w:hAnsi="Arial" w:cs="Arial"/>
          <w:sz w:val="18"/>
          <w:szCs w:val="18"/>
        </w:rPr>
        <w:lastRenderedPageBreak/>
        <w:t>lack of long-term follow-up prevents assessment of the sustainability of functional gains. Potential sources of bias, including selection bias and observer bias, should also be considered when interpreting the results.</w:t>
      </w:r>
    </w:p>
    <w:p w14:paraId="2C298F21" w14:textId="77777777"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Nevertheless, this case contributes to the existing body of knowledge by providing detailed, clinically applicable evidence on the implementation of phase II cardiac rehabilitation in a post-MVR patient. The integration of structured exercise, continuous monitoring, and individualized progression represents a comprehensive approach that aligns with current recommendations for cardiac rehabilitation.</w:t>
      </w:r>
    </w:p>
    <w:p w14:paraId="5164BEFA" w14:textId="44314DE7"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Future research should focus on larger cohort studies or randomized controlled trials to validate these findings and establish standardized protocols for post-valve surgery rehabilitation. In addition, long-term follow-up studies are needed to evaluate the durability of functional improvements and their impact on quality of life and clinical outcomes.</w:t>
      </w:r>
      <w:r w:rsidR="00173B70" w:rsidRPr="00FA6436">
        <w:rPr>
          <w:rFonts w:ascii="Arial" w:hAnsi="Arial" w:cs="Arial"/>
          <w:sz w:val="18"/>
          <w:szCs w:val="18"/>
        </w:rPr>
        <w:t xml:space="preserve"> The patient reported a noticeable reduction in fatigue during daily activities and an improved ability to perform functional tasks such as walking longer distances and completing household activities without significant </w:t>
      </w:r>
      <w:proofErr w:type="spellStart"/>
      <w:r w:rsidR="00173B70" w:rsidRPr="00FA6436">
        <w:rPr>
          <w:rFonts w:ascii="Arial" w:hAnsi="Arial" w:cs="Arial"/>
          <w:sz w:val="18"/>
          <w:szCs w:val="18"/>
        </w:rPr>
        <w:t>dyspnea</w:t>
      </w:r>
      <w:proofErr w:type="spellEnd"/>
      <w:r w:rsidR="00173B70" w:rsidRPr="00FA6436">
        <w:rPr>
          <w:rFonts w:ascii="Arial" w:hAnsi="Arial" w:cs="Arial"/>
          <w:sz w:val="18"/>
          <w:szCs w:val="18"/>
        </w:rPr>
        <w:t>. The patient also expressed increased confidence in engaging in physical activity and perceived the supervised rehabilitation program as safe and beneficial. Family support and continuous guidance from the physiotherapist were identified as key factors contributing to adherence and motivation throughout the program.</w:t>
      </w:r>
    </w:p>
    <w:p w14:paraId="7164FBC7" w14:textId="77777777" w:rsidR="0037734D" w:rsidRPr="00FA6436" w:rsidRDefault="0037734D" w:rsidP="00F90381">
      <w:pPr>
        <w:pStyle w:val="NormalWeb"/>
        <w:spacing w:before="0" w:beforeAutospacing="0" w:after="0" w:afterAutospacing="0"/>
        <w:jc w:val="both"/>
        <w:rPr>
          <w:rStyle w:val="Strong"/>
          <w:rFonts w:ascii="Arial" w:hAnsi="Arial" w:cs="Arial"/>
          <w:b w:val="0"/>
          <w:bCs w:val="0"/>
          <w:sz w:val="18"/>
          <w:szCs w:val="18"/>
        </w:rPr>
      </w:pPr>
    </w:p>
    <w:p w14:paraId="4F57A0A0" w14:textId="2FC0C838" w:rsidR="00FC344A" w:rsidRPr="00FA6436" w:rsidRDefault="00FC344A" w:rsidP="00F90381">
      <w:pPr>
        <w:pStyle w:val="NormalWeb"/>
        <w:spacing w:before="0" w:beforeAutospacing="0" w:after="0" w:afterAutospacing="0"/>
        <w:jc w:val="both"/>
        <w:rPr>
          <w:rFonts w:ascii="Arial" w:hAnsi="Arial" w:cs="Arial"/>
          <w:sz w:val="18"/>
          <w:szCs w:val="18"/>
        </w:rPr>
      </w:pPr>
      <w:r w:rsidRPr="00FA6436">
        <w:rPr>
          <w:rStyle w:val="Strong"/>
          <w:rFonts w:ascii="Arial" w:hAnsi="Arial" w:cs="Arial"/>
          <w:sz w:val="18"/>
          <w:szCs w:val="18"/>
        </w:rPr>
        <w:t>Conclusion</w:t>
      </w:r>
    </w:p>
    <w:p w14:paraId="11186DBA" w14:textId="77777777"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This case report demonstrates that structured phase II cardiac rehabilitation was safe and associated with improved functional capacity in a patient with NYHA class II heart failure following mitral valve replacement. The observed increase in 6MWT distance, along with improvements in aerobic capacity and reduced perceived exertion, indicates a positive response to supervised aerobic training.</w:t>
      </w:r>
    </w:p>
    <w:p w14:paraId="7136406D" w14:textId="77777777"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From a clinical perspective, these findings support the implementation of individualized, FITT-based rehabilitation programs with close monitoring to optimize recovery in post-MVR patients. The use of objective functional measures such as the 6MWT is essential to guide progression and evaluate outcomes in clinical practice.</w:t>
      </w:r>
    </w:p>
    <w:p w14:paraId="495276DB" w14:textId="77777777"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However, given the single-case design, these results should be interpreted cautiously. Further research, particularly randomized controlled trials and long-term follow-up studies, is needed to confirm the effectiveness and generalizability of phase II cardiac rehabilitation in this population.</w:t>
      </w:r>
    </w:p>
    <w:p w14:paraId="6AEB76B1" w14:textId="77777777" w:rsidR="0037734D" w:rsidRPr="00FA6436" w:rsidRDefault="0037734D" w:rsidP="00F90381">
      <w:pPr>
        <w:jc w:val="both"/>
        <w:rPr>
          <w:rFonts w:ascii="Arial" w:hAnsi="Arial" w:cs="Arial"/>
          <w:sz w:val="18"/>
          <w:szCs w:val="18"/>
        </w:rPr>
      </w:pPr>
    </w:p>
    <w:p w14:paraId="7C0A2662" w14:textId="51502D63" w:rsidR="00FA10DD" w:rsidRPr="00FA6436" w:rsidRDefault="00091B8E" w:rsidP="00F90381">
      <w:pPr>
        <w:jc w:val="both"/>
        <w:rPr>
          <w:rFonts w:ascii="Arial" w:hAnsi="Arial" w:cs="Arial"/>
          <w:b/>
          <w:bCs/>
          <w:sz w:val="18"/>
          <w:szCs w:val="18"/>
        </w:rPr>
      </w:pPr>
      <w:r w:rsidRPr="00FA6436">
        <w:rPr>
          <w:rFonts w:ascii="Arial" w:hAnsi="Arial" w:cs="Arial"/>
          <w:b/>
          <w:bCs/>
          <w:sz w:val="18"/>
          <w:szCs w:val="18"/>
        </w:rPr>
        <w:t xml:space="preserve">Author </w:t>
      </w:r>
      <w:r w:rsidR="00352DA1" w:rsidRPr="00FA6436">
        <w:rPr>
          <w:rFonts w:ascii="Arial" w:hAnsi="Arial" w:cs="Arial"/>
          <w:b/>
          <w:bCs/>
          <w:sz w:val="18"/>
          <w:szCs w:val="18"/>
        </w:rPr>
        <w:t>Contribution</w:t>
      </w:r>
      <w:r w:rsidRPr="00FA6436">
        <w:rPr>
          <w:rFonts w:ascii="Arial" w:hAnsi="Arial" w:cs="Arial"/>
          <w:b/>
          <w:bCs/>
          <w:sz w:val="18"/>
          <w:szCs w:val="18"/>
        </w:rPr>
        <w:t xml:space="preserve"> </w:t>
      </w:r>
    </w:p>
    <w:p w14:paraId="3E72BFAC" w14:textId="77777777" w:rsidR="00FA6436" w:rsidRPr="00FA6436" w:rsidRDefault="00FA6436" w:rsidP="00FA6436">
      <w:pPr>
        <w:jc w:val="both"/>
        <w:rPr>
          <w:rFonts w:ascii="Arial" w:hAnsi="Arial" w:cs="Arial"/>
          <w:sz w:val="18"/>
          <w:szCs w:val="18"/>
        </w:rPr>
      </w:pPr>
      <w:r w:rsidRPr="00FA6436">
        <w:rPr>
          <w:rFonts w:ascii="Arial" w:hAnsi="Arial" w:cs="Arial"/>
          <w:sz w:val="18"/>
          <w:szCs w:val="18"/>
        </w:rPr>
        <w:t xml:space="preserve">Fauzia </w:t>
      </w:r>
      <w:proofErr w:type="spellStart"/>
      <w:r w:rsidRPr="00FA6436">
        <w:rPr>
          <w:rFonts w:ascii="Arial" w:hAnsi="Arial" w:cs="Arial"/>
          <w:sz w:val="18"/>
          <w:szCs w:val="18"/>
        </w:rPr>
        <w:t>Shafa</w:t>
      </w:r>
      <w:proofErr w:type="spellEnd"/>
      <w:r w:rsidRPr="00FA6436">
        <w:rPr>
          <w:rFonts w:ascii="Arial" w:hAnsi="Arial" w:cs="Arial"/>
          <w:sz w:val="18"/>
          <w:szCs w:val="18"/>
        </w:rPr>
        <w:t xml:space="preserve"> </w:t>
      </w:r>
      <w:proofErr w:type="spellStart"/>
      <w:r w:rsidRPr="00FA6436">
        <w:rPr>
          <w:rFonts w:ascii="Arial" w:hAnsi="Arial" w:cs="Arial"/>
          <w:sz w:val="18"/>
          <w:szCs w:val="18"/>
        </w:rPr>
        <w:t>Rachmania</w:t>
      </w:r>
      <w:proofErr w:type="spellEnd"/>
      <w:r w:rsidRPr="00FA6436">
        <w:rPr>
          <w:rFonts w:ascii="Arial" w:hAnsi="Arial" w:cs="Arial"/>
          <w:sz w:val="18"/>
          <w:szCs w:val="18"/>
        </w:rPr>
        <w:t>: Conceptualization, Methodology, Investigation, Data Curation, Formal Analysis, Writing Original Draft, Writing Review and Editing.</w:t>
      </w:r>
    </w:p>
    <w:p w14:paraId="532FED25" w14:textId="77777777" w:rsidR="00FA6436" w:rsidRPr="00FA6436" w:rsidRDefault="00FA6436" w:rsidP="00FA6436">
      <w:pPr>
        <w:jc w:val="both"/>
        <w:rPr>
          <w:rFonts w:ascii="Arial" w:hAnsi="Arial" w:cs="Arial"/>
          <w:sz w:val="18"/>
          <w:szCs w:val="18"/>
        </w:rPr>
      </w:pPr>
      <w:r w:rsidRPr="00FA6436">
        <w:rPr>
          <w:rFonts w:ascii="Arial" w:hAnsi="Arial" w:cs="Arial"/>
          <w:sz w:val="18"/>
          <w:szCs w:val="18"/>
        </w:rPr>
        <w:t>Farid Rahman: Supervision, Methodology, Validation, Writing Review and Editing, Project Administration.</w:t>
      </w:r>
    </w:p>
    <w:p w14:paraId="70A97F1A" w14:textId="77777777" w:rsidR="00FA6436" w:rsidRPr="00FA6436" w:rsidRDefault="00FA6436" w:rsidP="00FA6436">
      <w:pPr>
        <w:jc w:val="both"/>
        <w:rPr>
          <w:rFonts w:ascii="Arial" w:hAnsi="Arial" w:cs="Arial"/>
          <w:sz w:val="18"/>
          <w:szCs w:val="18"/>
        </w:rPr>
      </w:pPr>
      <w:proofErr w:type="spellStart"/>
      <w:r w:rsidRPr="00FA6436">
        <w:rPr>
          <w:rFonts w:ascii="Arial" w:hAnsi="Arial" w:cs="Arial"/>
          <w:sz w:val="18"/>
          <w:szCs w:val="18"/>
        </w:rPr>
        <w:t>Kadek</w:t>
      </w:r>
      <w:proofErr w:type="spellEnd"/>
      <w:r w:rsidRPr="00FA6436">
        <w:rPr>
          <w:rFonts w:ascii="Arial" w:hAnsi="Arial" w:cs="Arial"/>
          <w:sz w:val="18"/>
          <w:szCs w:val="18"/>
        </w:rPr>
        <w:t xml:space="preserve"> </w:t>
      </w:r>
      <w:proofErr w:type="spellStart"/>
      <w:r w:rsidRPr="00FA6436">
        <w:rPr>
          <w:rFonts w:ascii="Arial" w:hAnsi="Arial" w:cs="Arial"/>
          <w:sz w:val="18"/>
          <w:szCs w:val="18"/>
        </w:rPr>
        <w:t>Agustini</w:t>
      </w:r>
      <w:proofErr w:type="spellEnd"/>
      <w:r w:rsidRPr="00FA6436">
        <w:rPr>
          <w:rFonts w:ascii="Arial" w:hAnsi="Arial" w:cs="Arial"/>
          <w:sz w:val="18"/>
          <w:szCs w:val="18"/>
        </w:rPr>
        <w:t xml:space="preserve"> </w:t>
      </w:r>
      <w:proofErr w:type="spellStart"/>
      <w:r w:rsidRPr="00FA6436">
        <w:rPr>
          <w:rFonts w:ascii="Arial" w:hAnsi="Arial" w:cs="Arial"/>
          <w:sz w:val="18"/>
          <w:szCs w:val="18"/>
        </w:rPr>
        <w:t>Aryani</w:t>
      </w:r>
      <w:proofErr w:type="spellEnd"/>
      <w:r w:rsidRPr="00FA6436">
        <w:rPr>
          <w:rFonts w:ascii="Arial" w:hAnsi="Arial" w:cs="Arial"/>
          <w:sz w:val="18"/>
          <w:szCs w:val="18"/>
        </w:rPr>
        <w:t>: Resources, Investigation, Data Interpretation, Writing Review and Editing, Validation.</w:t>
      </w:r>
    </w:p>
    <w:p w14:paraId="10F3D94E" w14:textId="77777777" w:rsidR="0037734D" w:rsidRPr="00FA6436" w:rsidRDefault="0037734D" w:rsidP="00F90381">
      <w:pPr>
        <w:jc w:val="both"/>
        <w:rPr>
          <w:rFonts w:ascii="Arial" w:hAnsi="Arial" w:cs="Arial"/>
          <w:sz w:val="18"/>
          <w:szCs w:val="18"/>
        </w:rPr>
      </w:pPr>
    </w:p>
    <w:p w14:paraId="23CA3995" w14:textId="77777777" w:rsidR="0037734D" w:rsidRPr="00FA6436" w:rsidRDefault="00091B8E" w:rsidP="00F90381">
      <w:pPr>
        <w:jc w:val="both"/>
        <w:rPr>
          <w:rFonts w:ascii="Arial" w:hAnsi="Arial" w:cs="Arial"/>
          <w:b/>
          <w:bCs/>
          <w:sz w:val="18"/>
          <w:szCs w:val="18"/>
        </w:rPr>
      </w:pPr>
      <w:r w:rsidRPr="00FA6436">
        <w:rPr>
          <w:rFonts w:ascii="Arial" w:hAnsi="Arial" w:cs="Arial"/>
          <w:b/>
          <w:bCs/>
          <w:sz w:val="18"/>
          <w:szCs w:val="18"/>
        </w:rPr>
        <w:t>Acknowledgments</w:t>
      </w:r>
    </w:p>
    <w:p w14:paraId="10CE9986" w14:textId="6008AA12" w:rsidR="0037734D" w:rsidRPr="00FA6436" w:rsidRDefault="00F90381" w:rsidP="009101F8">
      <w:pPr>
        <w:ind w:firstLine="720"/>
        <w:jc w:val="both"/>
        <w:rPr>
          <w:rFonts w:ascii="Arial" w:hAnsi="Arial" w:cs="Arial"/>
          <w:sz w:val="18"/>
          <w:szCs w:val="18"/>
        </w:rPr>
      </w:pPr>
      <w:r w:rsidRPr="00FA6436">
        <w:rPr>
          <w:rFonts w:ascii="Arial" w:hAnsi="Arial" w:cs="Arial"/>
          <w:sz w:val="18"/>
          <w:szCs w:val="18"/>
        </w:rPr>
        <w:t>The authors would like to thank the medical and rehabilitation team involved in patient care for their support during the study.</w:t>
      </w:r>
    </w:p>
    <w:p w14:paraId="102D05F3" w14:textId="77777777" w:rsidR="009101F8" w:rsidRPr="00FA6436" w:rsidRDefault="009101F8" w:rsidP="00F90381">
      <w:pPr>
        <w:jc w:val="both"/>
        <w:rPr>
          <w:rFonts w:ascii="Arial" w:hAnsi="Arial" w:cs="Arial"/>
          <w:b/>
          <w:bCs/>
          <w:sz w:val="18"/>
          <w:szCs w:val="18"/>
        </w:rPr>
      </w:pPr>
    </w:p>
    <w:p w14:paraId="60B9BCAE" w14:textId="7368A273" w:rsidR="0037734D" w:rsidRPr="00FA6436" w:rsidRDefault="00A16396" w:rsidP="00F90381">
      <w:pPr>
        <w:jc w:val="both"/>
        <w:rPr>
          <w:rFonts w:ascii="Arial" w:hAnsi="Arial" w:cs="Arial"/>
          <w:b/>
          <w:bCs/>
          <w:sz w:val="18"/>
          <w:szCs w:val="18"/>
        </w:rPr>
      </w:pPr>
      <w:r w:rsidRPr="00FA6436">
        <w:rPr>
          <w:rFonts w:ascii="Arial" w:hAnsi="Arial" w:cs="Arial"/>
          <w:b/>
          <w:bCs/>
          <w:sz w:val="18"/>
          <w:szCs w:val="18"/>
        </w:rPr>
        <w:t>Conflict of Interest Statement</w:t>
      </w:r>
    </w:p>
    <w:p w14:paraId="3EE3551C" w14:textId="77777777"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The authors declare no conflict of interest.</w:t>
      </w:r>
    </w:p>
    <w:p w14:paraId="5AB956F3" w14:textId="77777777" w:rsidR="0037734D" w:rsidRPr="00FA6436" w:rsidRDefault="0037734D" w:rsidP="00F90381">
      <w:pPr>
        <w:jc w:val="both"/>
        <w:rPr>
          <w:rFonts w:ascii="Arial" w:hAnsi="Arial" w:cs="Arial"/>
          <w:sz w:val="18"/>
          <w:szCs w:val="18"/>
        </w:rPr>
      </w:pPr>
    </w:p>
    <w:p w14:paraId="2F6B80BF" w14:textId="7C2FF695" w:rsidR="00FA10DD" w:rsidRPr="00FA6436" w:rsidRDefault="00091B8E" w:rsidP="00F90381">
      <w:pPr>
        <w:jc w:val="both"/>
        <w:rPr>
          <w:rFonts w:ascii="Arial" w:hAnsi="Arial" w:cs="Arial"/>
          <w:b/>
          <w:bCs/>
          <w:sz w:val="18"/>
          <w:szCs w:val="18"/>
        </w:rPr>
      </w:pPr>
      <w:r w:rsidRPr="00FA6436">
        <w:rPr>
          <w:rFonts w:ascii="Arial" w:hAnsi="Arial" w:cs="Arial"/>
          <w:b/>
          <w:bCs/>
          <w:sz w:val="18"/>
          <w:szCs w:val="18"/>
        </w:rPr>
        <w:t>Funding Sources</w:t>
      </w:r>
    </w:p>
    <w:p w14:paraId="13222EE0" w14:textId="77777777" w:rsidR="00F90381" w:rsidRPr="00FA6436" w:rsidRDefault="00F90381" w:rsidP="009101F8">
      <w:pPr>
        <w:pStyle w:val="NormalWeb"/>
        <w:spacing w:before="0" w:beforeAutospacing="0" w:after="0" w:afterAutospacing="0"/>
        <w:ind w:firstLine="720"/>
        <w:jc w:val="both"/>
        <w:rPr>
          <w:rFonts w:ascii="Arial" w:hAnsi="Arial" w:cs="Arial"/>
          <w:sz w:val="18"/>
          <w:szCs w:val="18"/>
        </w:rPr>
      </w:pPr>
      <w:r w:rsidRPr="00FA6436">
        <w:rPr>
          <w:rFonts w:ascii="Arial" w:hAnsi="Arial" w:cs="Arial"/>
          <w:sz w:val="18"/>
          <w:szCs w:val="18"/>
        </w:rPr>
        <w:t>This study received no external funding.</w:t>
      </w:r>
    </w:p>
    <w:p w14:paraId="25B10039" w14:textId="77777777" w:rsidR="0037734D" w:rsidRPr="00FA6436" w:rsidRDefault="0037734D" w:rsidP="00F90381">
      <w:pPr>
        <w:jc w:val="both"/>
        <w:rPr>
          <w:rFonts w:ascii="Arial" w:hAnsi="Arial" w:cs="Arial"/>
          <w:sz w:val="18"/>
          <w:szCs w:val="18"/>
        </w:rPr>
      </w:pPr>
    </w:p>
    <w:p w14:paraId="696D85C3" w14:textId="72D05182" w:rsidR="00AA2B3F" w:rsidRPr="00FA6436" w:rsidRDefault="00091B8E" w:rsidP="00F90381">
      <w:pPr>
        <w:jc w:val="both"/>
        <w:rPr>
          <w:rFonts w:ascii="Arial" w:hAnsi="Arial" w:cs="Arial"/>
          <w:b/>
          <w:bCs/>
          <w:sz w:val="18"/>
          <w:szCs w:val="18"/>
        </w:rPr>
      </w:pPr>
      <w:r w:rsidRPr="00FA6436">
        <w:rPr>
          <w:rFonts w:ascii="Arial" w:hAnsi="Arial" w:cs="Arial"/>
          <w:b/>
          <w:bCs/>
          <w:sz w:val="18"/>
          <w:szCs w:val="18"/>
        </w:rPr>
        <w:t xml:space="preserve">Ethics Statement </w:t>
      </w:r>
    </w:p>
    <w:p w14:paraId="1750E491" w14:textId="4EC122CB" w:rsidR="0037734D" w:rsidRPr="00FA6436" w:rsidRDefault="00F90381" w:rsidP="009101F8">
      <w:pPr>
        <w:ind w:firstLine="720"/>
        <w:jc w:val="both"/>
        <w:rPr>
          <w:rFonts w:ascii="Arial" w:hAnsi="Arial" w:cs="Arial"/>
          <w:sz w:val="18"/>
          <w:szCs w:val="18"/>
        </w:rPr>
      </w:pPr>
      <w:r w:rsidRPr="00FA6436">
        <w:rPr>
          <w:rFonts w:ascii="Arial" w:hAnsi="Arial" w:cs="Arial"/>
          <w:sz w:val="18"/>
          <w:szCs w:val="18"/>
        </w:rPr>
        <w:t>This study was approved by the Health Research Ethics Committee (No.1633/KEPK-FIK/XI/2025). Written informed consent was obtained from the patient prior to participation. All procedures were conducted in accordance with the Declaration of Helsinki.</w:t>
      </w:r>
    </w:p>
    <w:p w14:paraId="3C7C6388" w14:textId="77777777" w:rsidR="00F90381" w:rsidRPr="00FA6436" w:rsidRDefault="00F90381" w:rsidP="00F90381">
      <w:pPr>
        <w:jc w:val="both"/>
        <w:rPr>
          <w:rFonts w:ascii="Arial" w:hAnsi="Arial" w:cs="Arial"/>
          <w:sz w:val="18"/>
          <w:szCs w:val="18"/>
        </w:rPr>
      </w:pPr>
    </w:p>
    <w:p w14:paraId="6149CC81" w14:textId="77777777" w:rsidR="00F437C9" w:rsidRDefault="00091B8E" w:rsidP="00F437C9">
      <w:pPr>
        <w:jc w:val="both"/>
        <w:rPr>
          <w:rFonts w:ascii="Arial" w:hAnsi="Arial" w:cs="Arial"/>
          <w:b/>
          <w:bCs/>
          <w:sz w:val="18"/>
          <w:szCs w:val="18"/>
        </w:rPr>
      </w:pPr>
      <w:r w:rsidRPr="00FA6436">
        <w:rPr>
          <w:rFonts w:ascii="Arial" w:hAnsi="Arial" w:cs="Arial"/>
          <w:b/>
          <w:bCs/>
          <w:sz w:val="18"/>
          <w:szCs w:val="18"/>
        </w:rPr>
        <w:t>References</w:t>
      </w:r>
    </w:p>
    <w:p w14:paraId="2C4E0953"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r w:rsidRPr="00F437C9">
        <w:rPr>
          <w:rFonts w:ascii="Arial" w:hAnsi="Arial" w:cs="Arial"/>
          <w:sz w:val="16"/>
          <w:szCs w:val="16"/>
        </w:rPr>
        <w:t>World Health Organization. Cardiovascular diseases (CVDs). Geneva: WHO; 2022.</w:t>
      </w:r>
    </w:p>
    <w:p w14:paraId="48C8821A"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r w:rsidRPr="00F437C9">
        <w:rPr>
          <w:rFonts w:ascii="Arial" w:hAnsi="Arial" w:cs="Arial"/>
          <w:sz w:val="16"/>
          <w:szCs w:val="16"/>
        </w:rPr>
        <w:t xml:space="preserve">Hu X, Li W, Zhao L, Wang Y, Zhang Y. Rheumatic heart disease and its complications: current perspectives. Front Cardiovasc Med. </w:t>
      </w:r>
      <w:proofErr w:type="gramStart"/>
      <w:r w:rsidRPr="00F437C9">
        <w:rPr>
          <w:rFonts w:ascii="Arial" w:hAnsi="Arial" w:cs="Arial"/>
          <w:sz w:val="16"/>
          <w:szCs w:val="16"/>
        </w:rPr>
        <w:t>2022;9:903412</w:t>
      </w:r>
      <w:proofErr w:type="gramEnd"/>
      <w:r w:rsidRPr="00F437C9">
        <w:rPr>
          <w:rFonts w:ascii="Arial" w:hAnsi="Arial" w:cs="Arial"/>
          <w:sz w:val="16"/>
          <w:szCs w:val="16"/>
        </w:rPr>
        <w:t>.</w:t>
      </w:r>
    </w:p>
    <w:p w14:paraId="4F340E30"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r w:rsidRPr="00F437C9">
        <w:rPr>
          <w:rFonts w:ascii="Arial" w:hAnsi="Arial" w:cs="Arial"/>
          <w:sz w:val="16"/>
          <w:szCs w:val="16"/>
        </w:rPr>
        <w:t xml:space="preserve">Brown TM, Pack QR, </w:t>
      </w:r>
      <w:proofErr w:type="spellStart"/>
      <w:r w:rsidRPr="00F437C9">
        <w:rPr>
          <w:rFonts w:ascii="Arial" w:hAnsi="Arial" w:cs="Arial"/>
          <w:sz w:val="16"/>
          <w:szCs w:val="16"/>
        </w:rPr>
        <w:t>Aberegg</w:t>
      </w:r>
      <w:proofErr w:type="spellEnd"/>
      <w:r w:rsidRPr="00F437C9">
        <w:rPr>
          <w:rFonts w:ascii="Arial" w:hAnsi="Arial" w:cs="Arial"/>
          <w:sz w:val="16"/>
          <w:szCs w:val="16"/>
        </w:rPr>
        <w:t xml:space="preserve"> E, Brewer LC, Ford YR, Forman DE, et al. Core components of cardiac rehabilitation programs: 2024 update. Circulation. 2024;150(18</w:t>
      </w:r>
      <w:proofErr w:type="gramStart"/>
      <w:r w:rsidRPr="00F437C9">
        <w:rPr>
          <w:rFonts w:ascii="Arial" w:hAnsi="Arial" w:cs="Arial"/>
          <w:sz w:val="16"/>
          <w:szCs w:val="16"/>
        </w:rPr>
        <w:t>):e</w:t>
      </w:r>
      <w:proofErr w:type="gramEnd"/>
      <w:r w:rsidRPr="00F437C9">
        <w:rPr>
          <w:rFonts w:ascii="Arial" w:hAnsi="Arial" w:cs="Arial"/>
          <w:sz w:val="16"/>
          <w:szCs w:val="16"/>
        </w:rPr>
        <w:t>328-47.</w:t>
      </w:r>
    </w:p>
    <w:p w14:paraId="1B11331D"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r w:rsidRPr="00F437C9">
        <w:rPr>
          <w:rFonts w:ascii="Arial" w:hAnsi="Arial" w:cs="Arial"/>
          <w:sz w:val="16"/>
          <w:szCs w:val="16"/>
        </w:rPr>
        <w:t>ATS Committee on Proficiency Standards for Clinical Pulmonary Function Laboratories. ATS statement: guidelines for the six-minute walk test. Am J Respir Crit Care Med. 2002;166(1):111-7.</w:t>
      </w:r>
    </w:p>
    <w:p w14:paraId="7DE293AF"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r w:rsidRPr="00F437C9">
        <w:rPr>
          <w:rFonts w:ascii="Arial" w:hAnsi="Arial" w:cs="Arial"/>
          <w:sz w:val="16"/>
          <w:szCs w:val="16"/>
        </w:rPr>
        <w:t xml:space="preserve">Cuomo G, Di Lorenzo A, </w:t>
      </w:r>
      <w:proofErr w:type="spellStart"/>
      <w:r w:rsidRPr="00F437C9">
        <w:rPr>
          <w:rFonts w:ascii="Arial" w:hAnsi="Arial" w:cs="Arial"/>
          <w:sz w:val="16"/>
          <w:szCs w:val="16"/>
        </w:rPr>
        <w:t>Tramontano</w:t>
      </w:r>
      <w:proofErr w:type="spellEnd"/>
      <w:r w:rsidRPr="00F437C9">
        <w:rPr>
          <w:rFonts w:ascii="Arial" w:hAnsi="Arial" w:cs="Arial"/>
          <w:sz w:val="16"/>
          <w:szCs w:val="16"/>
        </w:rPr>
        <w:t xml:space="preserve"> A, Iannone FP, D’Angelo A, </w:t>
      </w:r>
      <w:proofErr w:type="spellStart"/>
      <w:r w:rsidRPr="00F437C9">
        <w:rPr>
          <w:rFonts w:ascii="Arial" w:hAnsi="Arial" w:cs="Arial"/>
          <w:sz w:val="16"/>
          <w:szCs w:val="16"/>
        </w:rPr>
        <w:t>Pezzella</w:t>
      </w:r>
      <w:proofErr w:type="spellEnd"/>
      <w:r w:rsidRPr="00F437C9">
        <w:rPr>
          <w:rFonts w:ascii="Arial" w:hAnsi="Arial" w:cs="Arial"/>
          <w:sz w:val="16"/>
          <w:szCs w:val="16"/>
        </w:rPr>
        <w:t xml:space="preserve"> R, et al. Exercise training in patients with heart failure: from pathophysiology to prescription. Rev Cardiovasc Med. 2022;23(4):130.</w:t>
      </w:r>
    </w:p>
    <w:p w14:paraId="78488A98"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proofErr w:type="spellStart"/>
      <w:r w:rsidRPr="00F437C9">
        <w:rPr>
          <w:rFonts w:ascii="Arial" w:hAnsi="Arial" w:cs="Arial"/>
          <w:sz w:val="16"/>
          <w:szCs w:val="16"/>
        </w:rPr>
        <w:t>Verdicchio</w:t>
      </w:r>
      <w:proofErr w:type="spellEnd"/>
      <w:r w:rsidRPr="00F437C9">
        <w:rPr>
          <w:rFonts w:ascii="Arial" w:hAnsi="Arial" w:cs="Arial"/>
          <w:sz w:val="16"/>
          <w:szCs w:val="16"/>
        </w:rPr>
        <w:t xml:space="preserve"> CV, Lopes RD, Furtado RH. Cardiac rehabilitation in heart failure: contemporary perspectives. J Cardiovasc Dev Dis. 2023;10(2):85.</w:t>
      </w:r>
    </w:p>
    <w:p w14:paraId="11F9EA53"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r w:rsidRPr="00F437C9">
        <w:rPr>
          <w:rFonts w:ascii="Arial" w:hAnsi="Arial" w:cs="Arial"/>
          <w:sz w:val="16"/>
          <w:szCs w:val="16"/>
        </w:rPr>
        <w:t xml:space="preserve">Dibben GO, Faulkner J, </w:t>
      </w:r>
      <w:proofErr w:type="spellStart"/>
      <w:r w:rsidRPr="00F437C9">
        <w:rPr>
          <w:rFonts w:ascii="Arial" w:hAnsi="Arial" w:cs="Arial"/>
          <w:sz w:val="16"/>
          <w:szCs w:val="16"/>
        </w:rPr>
        <w:t>Oldridge</w:t>
      </w:r>
      <w:proofErr w:type="spellEnd"/>
      <w:r w:rsidRPr="00F437C9">
        <w:rPr>
          <w:rFonts w:ascii="Arial" w:hAnsi="Arial" w:cs="Arial"/>
          <w:sz w:val="16"/>
          <w:szCs w:val="16"/>
        </w:rPr>
        <w:t xml:space="preserve"> N, Rees K, Thompson DR, </w:t>
      </w:r>
      <w:proofErr w:type="spellStart"/>
      <w:r w:rsidRPr="00F437C9">
        <w:rPr>
          <w:rFonts w:ascii="Arial" w:hAnsi="Arial" w:cs="Arial"/>
          <w:sz w:val="16"/>
          <w:szCs w:val="16"/>
        </w:rPr>
        <w:t>Zwisler</w:t>
      </w:r>
      <w:proofErr w:type="spellEnd"/>
      <w:r w:rsidRPr="00F437C9">
        <w:rPr>
          <w:rFonts w:ascii="Arial" w:hAnsi="Arial" w:cs="Arial"/>
          <w:sz w:val="16"/>
          <w:szCs w:val="16"/>
        </w:rPr>
        <w:t xml:space="preserve"> AD, et al. Exercise-based cardiac rehabilitation for coronary heart disease: a meta-analysis. </w:t>
      </w:r>
      <w:proofErr w:type="spellStart"/>
      <w:r w:rsidRPr="00F437C9">
        <w:rPr>
          <w:rFonts w:ascii="Arial" w:hAnsi="Arial" w:cs="Arial"/>
          <w:sz w:val="16"/>
          <w:szCs w:val="16"/>
        </w:rPr>
        <w:t>Eur</w:t>
      </w:r>
      <w:proofErr w:type="spellEnd"/>
      <w:r w:rsidRPr="00F437C9">
        <w:rPr>
          <w:rFonts w:ascii="Arial" w:hAnsi="Arial" w:cs="Arial"/>
          <w:sz w:val="16"/>
          <w:szCs w:val="16"/>
        </w:rPr>
        <w:t xml:space="preserve"> Heart J. 2023;44(6):452-69.</w:t>
      </w:r>
    </w:p>
    <w:p w14:paraId="3B9F246E"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r w:rsidRPr="00F437C9">
        <w:rPr>
          <w:rFonts w:ascii="Arial" w:hAnsi="Arial" w:cs="Arial"/>
          <w:sz w:val="16"/>
          <w:szCs w:val="16"/>
        </w:rPr>
        <w:t xml:space="preserve">Choi JH, Shin MJ, Lee BJ, Park JH. Exercise-induced desaturation during six-minute walk test and clinical outcomes. Clin </w:t>
      </w:r>
      <w:proofErr w:type="spellStart"/>
      <w:r w:rsidRPr="00F437C9">
        <w:rPr>
          <w:rFonts w:ascii="Arial" w:hAnsi="Arial" w:cs="Arial"/>
          <w:sz w:val="16"/>
          <w:szCs w:val="16"/>
        </w:rPr>
        <w:t>Hypertens</w:t>
      </w:r>
      <w:proofErr w:type="spellEnd"/>
      <w:r w:rsidRPr="00F437C9">
        <w:rPr>
          <w:rFonts w:ascii="Arial" w:hAnsi="Arial" w:cs="Arial"/>
          <w:sz w:val="16"/>
          <w:szCs w:val="16"/>
        </w:rPr>
        <w:t>. 2023;29(1):25.</w:t>
      </w:r>
    </w:p>
    <w:p w14:paraId="6345653A"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proofErr w:type="spellStart"/>
      <w:r w:rsidRPr="00F437C9">
        <w:rPr>
          <w:rFonts w:ascii="Arial" w:hAnsi="Arial" w:cs="Arial"/>
          <w:sz w:val="16"/>
          <w:szCs w:val="16"/>
        </w:rPr>
        <w:t>Xue</w:t>
      </w:r>
      <w:proofErr w:type="spellEnd"/>
      <w:r w:rsidRPr="00F437C9">
        <w:rPr>
          <w:rFonts w:ascii="Arial" w:hAnsi="Arial" w:cs="Arial"/>
          <w:sz w:val="16"/>
          <w:szCs w:val="16"/>
        </w:rPr>
        <w:t xml:space="preserve"> Y, Xu Y, Wang Y, Zhang L. Early cardiac rehabilitation after valve surgery: safety and outcomes. J </w:t>
      </w:r>
      <w:proofErr w:type="spellStart"/>
      <w:r w:rsidRPr="00F437C9">
        <w:rPr>
          <w:rFonts w:ascii="Arial" w:hAnsi="Arial" w:cs="Arial"/>
          <w:sz w:val="16"/>
          <w:szCs w:val="16"/>
        </w:rPr>
        <w:t>Cardiothorac</w:t>
      </w:r>
      <w:proofErr w:type="spellEnd"/>
      <w:r w:rsidRPr="00F437C9">
        <w:rPr>
          <w:rFonts w:ascii="Arial" w:hAnsi="Arial" w:cs="Arial"/>
          <w:sz w:val="16"/>
          <w:szCs w:val="16"/>
        </w:rPr>
        <w:t xml:space="preserve"> Surg. 2022;17(1):165.</w:t>
      </w:r>
    </w:p>
    <w:p w14:paraId="78495708"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r w:rsidRPr="00F437C9">
        <w:rPr>
          <w:rFonts w:ascii="Arial" w:hAnsi="Arial" w:cs="Arial"/>
          <w:sz w:val="16"/>
          <w:szCs w:val="16"/>
        </w:rPr>
        <w:t xml:space="preserve">Pack QR, Squires RW, Lopez-Jimenez F, Lichtman SW, Thomas RJ. The current and potential role of cardiac rehabilitation for heart failure. </w:t>
      </w:r>
      <w:proofErr w:type="spellStart"/>
      <w:r w:rsidRPr="00F437C9">
        <w:rPr>
          <w:rFonts w:ascii="Arial" w:hAnsi="Arial" w:cs="Arial"/>
          <w:sz w:val="16"/>
          <w:szCs w:val="16"/>
        </w:rPr>
        <w:t>Curr</w:t>
      </w:r>
      <w:proofErr w:type="spellEnd"/>
      <w:r w:rsidRPr="00F437C9">
        <w:rPr>
          <w:rFonts w:ascii="Arial" w:hAnsi="Arial" w:cs="Arial"/>
          <w:sz w:val="16"/>
          <w:szCs w:val="16"/>
        </w:rPr>
        <w:t xml:space="preserve"> Treat Options Cardiovasc Med. 2022;24(1):1-12.</w:t>
      </w:r>
    </w:p>
    <w:p w14:paraId="309CBC80"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proofErr w:type="spellStart"/>
      <w:r w:rsidRPr="00F437C9">
        <w:rPr>
          <w:rFonts w:ascii="Arial" w:hAnsi="Arial" w:cs="Arial"/>
          <w:sz w:val="16"/>
          <w:szCs w:val="16"/>
        </w:rPr>
        <w:t>Scrutinio</w:t>
      </w:r>
      <w:proofErr w:type="spellEnd"/>
      <w:r w:rsidRPr="00F437C9">
        <w:rPr>
          <w:rFonts w:ascii="Arial" w:hAnsi="Arial" w:cs="Arial"/>
          <w:sz w:val="16"/>
          <w:szCs w:val="16"/>
        </w:rPr>
        <w:t xml:space="preserve"> D, </w:t>
      </w:r>
      <w:proofErr w:type="spellStart"/>
      <w:r w:rsidRPr="00F437C9">
        <w:rPr>
          <w:rFonts w:ascii="Arial" w:hAnsi="Arial" w:cs="Arial"/>
          <w:sz w:val="16"/>
          <w:szCs w:val="16"/>
        </w:rPr>
        <w:t>Guida</w:t>
      </w:r>
      <w:proofErr w:type="spellEnd"/>
      <w:r w:rsidRPr="00F437C9">
        <w:rPr>
          <w:rFonts w:ascii="Arial" w:hAnsi="Arial" w:cs="Arial"/>
          <w:sz w:val="16"/>
          <w:szCs w:val="16"/>
        </w:rPr>
        <w:t xml:space="preserve"> P, </w:t>
      </w:r>
      <w:proofErr w:type="spellStart"/>
      <w:r w:rsidRPr="00F437C9">
        <w:rPr>
          <w:rFonts w:ascii="Arial" w:hAnsi="Arial" w:cs="Arial"/>
          <w:sz w:val="16"/>
          <w:szCs w:val="16"/>
        </w:rPr>
        <w:t>Passantino</w:t>
      </w:r>
      <w:proofErr w:type="spellEnd"/>
      <w:r w:rsidRPr="00F437C9">
        <w:rPr>
          <w:rFonts w:ascii="Arial" w:hAnsi="Arial" w:cs="Arial"/>
          <w:sz w:val="16"/>
          <w:szCs w:val="16"/>
        </w:rPr>
        <w:t xml:space="preserve"> A, </w:t>
      </w:r>
      <w:proofErr w:type="spellStart"/>
      <w:r w:rsidRPr="00F437C9">
        <w:rPr>
          <w:rFonts w:ascii="Arial" w:hAnsi="Arial" w:cs="Arial"/>
          <w:sz w:val="16"/>
          <w:szCs w:val="16"/>
        </w:rPr>
        <w:t>Lagioia</w:t>
      </w:r>
      <w:proofErr w:type="spellEnd"/>
      <w:r w:rsidRPr="00F437C9">
        <w:rPr>
          <w:rFonts w:ascii="Arial" w:hAnsi="Arial" w:cs="Arial"/>
          <w:sz w:val="16"/>
          <w:szCs w:val="16"/>
        </w:rPr>
        <w:t xml:space="preserve"> R. Functional improvement after cardiac rehabilitation across EF ranges. </w:t>
      </w:r>
      <w:proofErr w:type="spellStart"/>
      <w:r w:rsidRPr="00F437C9">
        <w:rPr>
          <w:rFonts w:ascii="Arial" w:hAnsi="Arial" w:cs="Arial"/>
          <w:sz w:val="16"/>
          <w:szCs w:val="16"/>
        </w:rPr>
        <w:t>Eur</w:t>
      </w:r>
      <w:proofErr w:type="spellEnd"/>
      <w:r w:rsidRPr="00F437C9">
        <w:rPr>
          <w:rFonts w:ascii="Arial" w:hAnsi="Arial" w:cs="Arial"/>
          <w:sz w:val="16"/>
          <w:szCs w:val="16"/>
        </w:rPr>
        <w:t xml:space="preserve"> J </w:t>
      </w:r>
      <w:proofErr w:type="spellStart"/>
      <w:r w:rsidRPr="00F437C9">
        <w:rPr>
          <w:rFonts w:ascii="Arial" w:hAnsi="Arial" w:cs="Arial"/>
          <w:sz w:val="16"/>
          <w:szCs w:val="16"/>
        </w:rPr>
        <w:t>Prev</w:t>
      </w:r>
      <w:proofErr w:type="spellEnd"/>
      <w:r w:rsidRPr="00F437C9">
        <w:rPr>
          <w:rFonts w:ascii="Arial" w:hAnsi="Arial" w:cs="Arial"/>
          <w:sz w:val="16"/>
          <w:szCs w:val="16"/>
        </w:rPr>
        <w:t xml:space="preserve"> </w:t>
      </w:r>
      <w:proofErr w:type="spellStart"/>
      <w:r w:rsidRPr="00F437C9">
        <w:rPr>
          <w:rFonts w:ascii="Arial" w:hAnsi="Arial" w:cs="Arial"/>
          <w:sz w:val="16"/>
          <w:szCs w:val="16"/>
        </w:rPr>
        <w:t>Cardiol</w:t>
      </w:r>
      <w:proofErr w:type="spellEnd"/>
      <w:r w:rsidRPr="00F437C9">
        <w:rPr>
          <w:rFonts w:ascii="Arial" w:hAnsi="Arial" w:cs="Arial"/>
          <w:sz w:val="16"/>
          <w:szCs w:val="16"/>
        </w:rPr>
        <w:t>. 2023;30(5):623-31.</w:t>
      </w:r>
    </w:p>
    <w:p w14:paraId="07F8583D"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proofErr w:type="spellStart"/>
      <w:r w:rsidRPr="00F437C9">
        <w:rPr>
          <w:rFonts w:ascii="Arial" w:hAnsi="Arial" w:cs="Arial"/>
          <w:sz w:val="16"/>
          <w:szCs w:val="16"/>
        </w:rPr>
        <w:t>Nayor</w:t>
      </w:r>
      <w:proofErr w:type="spellEnd"/>
      <w:r w:rsidRPr="00F437C9">
        <w:rPr>
          <w:rFonts w:ascii="Arial" w:hAnsi="Arial" w:cs="Arial"/>
          <w:sz w:val="16"/>
          <w:szCs w:val="16"/>
        </w:rPr>
        <w:t xml:space="preserve"> M, </w:t>
      </w:r>
      <w:proofErr w:type="spellStart"/>
      <w:r w:rsidRPr="00F437C9">
        <w:rPr>
          <w:rFonts w:ascii="Arial" w:hAnsi="Arial" w:cs="Arial"/>
          <w:sz w:val="16"/>
          <w:szCs w:val="16"/>
        </w:rPr>
        <w:t>Vasan</w:t>
      </w:r>
      <w:proofErr w:type="spellEnd"/>
      <w:r w:rsidRPr="00F437C9">
        <w:rPr>
          <w:rFonts w:ascii="Arial" w:hAnsi="Arial" w:cs="Arial"/>
          <w:sz w:val="16"/>
          <w:szCs w:val="16"/>
        </w:rPr>
        <w:t xml:space="preserve"> RS. Exercise capacity and cardiovascular function. Circulation. 2023;147(2):95-108.</w:t>
      </w:r>
    </w:p>
    <w:p w14:paraId="5D5DD88D"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r w:rsidRPr="00F437C9">
        <w:rPr>
          <w:rFonts w:ascii="Arial" w:hAnsi="Arial" w:cs="Arial"/>
          <w:sz w:val="16"/>
          <w:szCs w:val="16"/>
        </w:rPr>
        <w:t xml:space="preserve">Sala E, </w:t>
      </w:r>
      <w:proofErr w:type="spellStart"/>
      <w:r w:rsidRPr="00F437C9">
        <w:rPr>
          <w:rFonts w:ascii="Arial" w:hAnsi="Arial" w:cs="Arial"/>
          <w:sz w:val="16"/>
          <w:szCs w:val="16"/>
        </w:rPr>
        <w:t>Lopomo</w:t>
      </w:r>
      <w:proofErr w:type="spellEnd"/>
      <w:r w:rsidRPr="00F437C9">
        <w:rPr>
          <w:rFonts w:ascii="Arial" w:hAnsi="Arial" w:cs="Arial"/>
          <w:sz w:val="16"/>
          <w:szCs w:val="16"/>
        </w:rPr>
        <w:t xml:space="preserve"> NF, </w:t>
      </w:r>
      <w:proofErr w:type="spellStart"/>
      <w:r w:rsidRPr="00F437C9">
        <w:rPr>
          <w:rFonts w:ascii="Arial" w:hAnsi="Arial" w:cs="Arial"/>
          <w:sz w:val="16"/>
          <w:szCs w:val="16"/>
        </w:rPr>
        <w:t>Tomasi</w:t>
      </w:r>
      <w:proofErr w:type="spellEnd"/>
      <w:r w:rsidRPr="00F437C9">
        <w:rPr>
          <w:rFonts w:ascii="Arial" w:hAnsi="Arial" w:cs="Arial"/>
          <w:sz w:val="16"/>
          <w:szCs w:val="16"/>
        </w:rPr>
        <w:t xml:space="preserve"> C, </w:t>
      </w:r>
      <w:proofErr w:type="spellStart"/>
      <w:r w:rsidRPr="00F437C9">
        <w:rPr>
          <w:rFonts w:ascii="Arial" w:hAnsi="Arial" w:cs="Arial"/>
          <w:sz w:val="16"/>
          <w:szCs w:val="16"/>
        </w:rPr>
        <w:t>Romagnoli</w:t>
      </w:r>
      <w:proofErr w:type="spellEnd"/>
      <w:r w:rsidRPr="00F437C9">
        <w:rPr>
          <w:rFonts w:ascii="Arial" w:hAnsi="Arial" w:cs="Arial"/>
          <w:sz w:val="16"/>
          <w:szCs w:val="16"/>
        </w:rPr>
        <w:t xml:space="preserve"> F, </w:t>
      </w:r>
      <w:proofErr w:type="spellStart"/>
      <w:r w:rsidRPr="00F437C9">
        <w:rPr>
          <w:rFonts w:ascii="Arial" w:hAnsi="Arial" w:cs="Arial"/>
          <w:sz w:val="16"/>
          <w:szCs w:val="16"/>
        </w:rPr>
        <w:t>Morotti</w:t>
      </w:r>
      <w:proofErr w:type="spellEnd"/>
      <w:r w:rsidRPr="00F437C9">
        <w:rPr>
          <w:rFonts w:ascii="Arial" w:hAnsi="Arial" w:cs="Arial"/>
          <w:sz w:val="16"/>
          <w:szCs w:val="16"/>
        </w:rPr>
        <w:t xml:space="preserve"> A, Apostoli P, et al. Importance of work-related psychosocial factors in exertion perception using the Borg scale among workers subjected to heavy physical work. Front Public Health. </w:t>
      </w:r>
      <w:proofErr w:type="gramStart"/>
      <w:r w:rsidRPr="00F437C9">
        <w:rPr>
          <w:rFonts w:ascii="Arial" w:hAnsi="Arial" w:cs="Arial"/>
          <w:sz w:val="16"/>
          <w:szCs w:val="16"/>
        </w:rPr>
        <w:t>2021;9:678827</w:t>
      </w:r>
      <w:proofErr w:type="gramEnd"/>
      <w:r w:rsidRPr="00F437C9">
        <w:rPr>
          <w:rFonts w:ascii="Arial" w:hAnsi="Arial" w:cs="Arial"/>
          <w:sz w:val="16"/>
          <w:szCs w:val="16"/>
        </w:rPr>
        <w:t>.</w:t>
      </w:r>
    </w:p>
    <w:p w14:paraId="7449827E"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r w:rsidRPr="00F437C9">
        <w:rPr>
          <w:rFonts w:ascii="Arial" w:hAnsi="Arial" w:cs="Arial"/>
          <w:sz w:val="16"/>
          <w:szCs w:val="16"/>
        </w:rPr>
        <w:t xml:space="preserve">Chen L, Liu Z, Gao J, Liu Y, He R, Wang W. Effects of exercise rehabilitation after PCI. J Clin </w:t>
      </w:r>
      <w:proofErr w:type="spellStart"/>
      <w:r w:rsidRPr="00F437C9">
        <w:rPr>
          <w:rFonts w:ascii="Arial" w:hAnsi="Arial" w:cs="Arial"/>
          <w:sz w:val="16"/>
          <w:szCs w:val="16"/>
        </w:rPr>
        <w:t>Cardiol</w:t>
      </w:r>
      <w:proofErr w:type="spellEnd"/>
      <w:r w:rsidRPr="00F437C9">
        <w:rPr>
          <w:rFonts w:ascii="Arial" w:hAnsi="Arial" w:cs="Arial"/>
          <w:sz w:val="16"/>
          <w:szCs w:val="16"/>
        </w:rPr>
        <w:t>. 2022;38(7):577-81.</w:t>
      </w:r>
    </w:p>
    <w:p w14:paraId="432023D8"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proofErr w:type="spellStart"/>
      <w:r w:rsidRPr="00F437C9">
        <w:rPr>
          <w:rFonts w:ascii="Arial" w:hAnsi="Arial" w:cs="Arial"/>
          <w:sz w:val="16"/>
          <w:szCs w:val="16"/>
        </w:rPr>
        <w:t>Zhuo</w:t>
      </w:r>
      <w:proofErr w:type="spellEnd"/>
      <w:r w:rsidRPr="00F437C9">
        <w:rPr>
          <w:rFonts w:ascii="Arial" w:hAnsi="Arial" w:cs="Arial"/>
          <w:sz w:val="16"/>
          <w:szCs w:val="16"/>
        </w:rPr>
        <w:t xml:space="preserve"> DX, </w:t>
      </w:r>
      <w:proofErr w:type="spellStart"/>
      <w:r w:rsidRPr="00F437C9">
        <w:rPr>
          <w:rFonts w:ascii="Arial" w:hAnsi="Arial" w:cs="Arial"/>
          <w:sz w:val="16"/>
          <w:szCs w:val="16"/>
        </w:rPr>
        <w:t>Bilchick</w:t>
      </w:r>
      <w:proofErr w:type="spellEnd"/>
      <w:r w:rsidRPr="00F437C9">
        <w:rPr>
          <w:rFonts w:ascii="Arial" w:hAnsi="Arial" w:cs="Arial"/>
          <w:sz w:val="16"/>
          <w:szCs w:val="16"/>
        </w:rPr>
        <w:t xml:space="preserve"> KC, </w:t>
      </w:r>
      <w:proofErr w:type="spellStart"/>
      <w:r w:rsidRPr="00F437C9">
        <w:rPr>
          <w:rFonts w:ascii="Arial" w:hAnsi="Arial" w:cs="Arial"/>
          <w:sz w:val="16"/>
          <w:szCs w:val="16"/>
        </w:rPr>
        <w:t>Mazimba</w:t>
      </w:r>
      <w:proofErr w:type="spellEnd"/>
      <w:r w:rsidRPr="00F437C9">
        <w:rPr>
          <w:rFonts w:ascii="Arial" w:hAnsi="Arial" w:cs="Arial"/>
          <w:sz w:val="16"/>
          <w:szCs w:val="16"/>
        </w:rPr>
        <w:t xml:space="preserve"> S. Preoperative invasive hemodynamic determinants of survival among patients undergoing aortic or mitral valve surgery. J </w:t>
      </w:r>
      <w:proofErr w:type="spellStart"/>
      <w:r w:rsidRPr="00F437C9">
        <w:rPr>
          <w:rFonts w:ascii="Arial" w:hAnsi="Arial" w:cs="Arial"/>
          <w:sz w:val="16"/>
          <w:szCs w:val="16"/>
        </w:rPr>
        <w:t>Cardiothorac</w:t>
      </w:r>
      <w:proofErr w:type="spellEnd"/>
      <w:r w:rsidRPr="00F437C9">
        <w:rPr>
          <w:rFonts w:ascii="Arial" w:hAnsi="Arial" w:cs="Arial"/>
          <w:sz w:val="16"/>
          <w:szCs w:val="16"/>
        </w:rPr>
        <w:t xml:space="preserve"> </w:t>
      </w:r>
      <w:proofErr w:type="spellStart"/>
      <w:r w:rsidRPr="00F437C9">
        <w:rPr>
          <w:rFonts w:ascii="Arial" w:hAnsi="Arial" w:cs="Arial"/>
          <w:sz w:val="16"/>
          <w:szCs w:val="16"/>
        </w:rPr>
        <w:t>Vasc</w:t>
      </w:r>
      <w:proofErr w:type="spellEnd"/>
      <w:r w:rsidRPr="00F437C9">
        <w:rPr>
          <w:rFonts w:ascii="Arial" w:hAnsi="Arial" w:cs="Arial"/>
          <w:sz w:val="16"/>
          <w:szCs w:val="16"/>
        </w:rPr>
        <w:t xml:space="preserve"> </w:t>
      </w:r>
      <w:proofErr w:type="spellStart"/>
      <w:r w:rsidRPr="00F437C9">
        <w:rPr>
          <w:rFonts w:ascii="Arial" w:hAnsi="Arial" w:cs="Arial"/>
          <w:sz w:val="16"/>
          <w:szCs w:val="16"/>
        </w:rPr>
        <w:t>Anesth</w:t>
      </w:r>
      <w:proofErr w:type="spellEnd"/>
      <w:r w:rsidRPr="00F437C9">
        <w:rPr>
          <w:rFonts w:ascii="Arial" w:hAnsi="Arial" w:cs="Arial"/>
          <w:sz w:val="16"/>
          <w:szCs w:val="16"/>
        </w:rPr>
        <w:t>. 2018;32(3):1273-80.</w:t>
      </w:r>
    </w:p>
    <w:p w14:paraId="430BE9EA"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proofErr w:type="spellStart"/>
      <w:r w:rsidRPr="00F437C9">
        <w:rPr>
          <w:rFonts w:ascii="Arial" w:hAnsi="Arial" w:cs="Arial"/>
          <w:sz w:val="16"/>
          <w:szCs w:val="16"/>
        </w:rPr>
        <w:t>Zeder</w:t>
      </w:r>
      <w:proofErr w:type="spellEnd"/>
      <w:r w:rsidRPr="00F437C9">
        <w:rPr>
          <w:rFonts w:ascii="Arial" w:hAnsi="Arial" w:cs="Arial"/>
          <w:sz w:val="16"/>
          <w:szCs w:val="16"/>
        </w:rPr>
        <w:t xml:space="preserve"> K, </w:t>
      </w:r>
      <w:proofErr w:type="spellStart"/>
      <w:r w:rsidRPr="00F437C9">
        <w:rPr>
          <w:rFonts w:ascii="Arial" w:hAnsi="Arial" w:cs="Arial"/>
          <w:sz w:val="16"/>
          <w:szCs w:val="16"/>
        </w:rPr>
        <w:t>Banfi</w:t>
      </w:r>
      <w:proofErr w:type="spellEnd"/>
      <w:r w:rsidRPr="00F437C9">
        <w:rPr>
          <w:rFonts w:ascii="Arial" w:hAnsi="Arial" w:cs="Arial"/>
          <w:sz w:val="16"/>
          <w:szCs w:val="16"/>
        </w:rPr>
        <w:t xml:space="preserve"> C, </w:t>
      </w:r>
      <w:proofErr w:type="spellStart"/>
      <w:r w:rsidRPr="00F437C9">
        <w:rPr>
          <w:rFonts w:ascii="Arial" w:hAnsi="Arial" w:cs="Arial"/>
          <w:sz w:val="16"/>
          <w:szCs w:val="16"/>
        </w:rPr>
        <w:t>Steinrisser-Allex</w:t>
      </w:r>
      <w:proofErr w:type="spellEnd"/>
      <w:r w:rsidRPr="00F437C9">
        <w:rPr>
          <w:rFonts w:ascii="Arial" w:hAnsi="Arial" w:cs="Arial"/>
          <w:sz w:val="16"/>
          <w:szCs w:val="16"/>
        </w:rPr>
        <w:t xml:space="preserve"> G, Maron BA, Humbert M, Lewis GD, et al. Diagnostic, prognostic and differential-diagnostic relevance of pulmonary haemodynamic parameters during exercise: a systematic review. </w:t>
      </w:r>
      <w:proofErr w:type="spellStart"/>
      <w:r w:rsidRPr="00F437C9">
        <w:rPr>
          <w:rFonts w:ascii="Arial" w:hAnsi="Arial" w:cs="Arial"/>
          <w:sz w:val="16"/>
          <w:szCs w:val="16"/>
        </w:rPr>
        <w:t>Eur</w:t>
      </w:r>
      <w:proofErr w:type="spellEnd"/>
      <w:r w:rsidRPr="00F437C9">
        <w:rPr>
          <w:rFonts w:ascii="Arial" w:hAnsi="Arial" w:cs="Arial"/>
          <w:sz w:val="16"/>
          <w:szCs w:val="16"/>
        </w:rPr>
        <w:t xml:space="preserve"> Respir J. 2022;60(4):2103181.</w:t>
      </w:r>
    </w:p>
    <w:p w14:paraId="3B1984AF"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r w:rsidRPr="00F437C9">
        <w:rPr>
          <w:rFonts w:ascii="Arial" w:hAnsi="Arial" w:cs="Arial"/>
          <w:sz w:val="16"/>
          <w:szCs w:val="16"/>
        </w:rPr>
        <w:t xml:space="preserve">Ludwig S, </w:t>
      </w:r>
      <w:proofErr w:type="spellStart"/>
      <w:r w:rsidRPr="00F437C9">
        <w:rPr>
          <w:rFonts w:ascii="Arial" w:hAnsi="Arial" w:cs="Arial"/>
          <w:sz w:val="16"/>
          <w:szCs w:val="16"/>
        </w:rPr>
        <w:t>Strotmann</w:t>
      </w:r>
      <w:proofErr w:type="spellEnd"/>
      <w:r w:rsidRPr="00F437C9">
        <w:rPr>
          <w:rFonts w:ascii="Arial" w:hAnsi="Arial" w:cs="Arial"/>
          <w:sz w:val="16"/>
          <w:szCs w:val="16"/>
        </w:rPr>
        <w:t xml:space="preserve"> LS, Schrage BN, </w:t>
      </w:r>
      <w:proofErr w:type="spellStart"/>
      <w:r w:rsidRPr="00F437C9">
        <w:rPr>
          <w:rFonts w:ascii="Arial" w:hAnsi="Arial" w:cs="Arial"/>
          <w:sz w:val="16"/>
          <w:szCs w:val="16"/>
        </w:rPr>
        <w:t>Koell</w:t>
      </w:r>
      <w:proofErr w:type="spellEnd"/>
      <w:r w:rsidRPr="00F437C9">
        <w:rPr>
          <w:rFonts w:ascii="Arial" w:hAnsi="Arial" w:cs="Arial"/>
          <w:sz w:val="16"/>
          <w:szCs w:val="16"/>
        </w:rPr>
        <w:t xml:space="preserve"> B, </w:t>
      </w:r>
      <w:proofErr w:type="spellStart"/>
      <w:r w:rsidRPr="00F437C9">
        <w:rPr>
          <w:rFonts w:ascii="Arial" w:hAnsi="Arial" w:cs="Arial"/>
          <w:sz w:val="16"/>
          <w:szCs w:val="16"/>
        </w:rPr>
        <w:t>Coisne</w:t>
      </w:r>
      <w:proofErr w:type="spellEnd"/>
      <w:r w:rsidRPr="00F437C9">
        <w:rPr>
          <w:rFonts w:ascii="Arial" w:hAnsi="Arial" w:cs="Arial"/>
          <w:sz w:val="16"/>
          <w:szCs w:val="16"/>
        </w:rPr>
        <w:t xml:space="preserve"> A, Scotti A, et al. Left and right ventricular hemodynamic response after transcatheter mitral valve replacement. Struct Heart. 2024;8(1):100322.</w:t>
      </w:r>
    </w:p>
    <w:p w14:paraId="5D03FCC6"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r w:rsidRPr="00F437C9">
        <w:rPr>
          <w:rFonts w:ascii="Arial" w:hAnsi="Arial" w:cs="Arial"/>
          <w:sz w:val="16"/>
          <w:szCs w:val="16"/>
        </w:rPr>
        <w:lastRenderedPageBreak/>
        <w:t xml:space="preserve">Hashemi D, </w:t>
      </w:r>
      <w:proofErr w:type="spellStart"/>
      <w:r w:rsidRPr="00F437C9">
        <w:rPr>
          <w:rFonts w:ascii="Arial" w:hAnsi="Arial" w:cs="Arial"/>
          <w:sz w:val="16"/>
          <w:szCs w:val="16"/>
        </w:rPr>
        <w:t>Doeblin</w:t>
      </w:r>
      <w:proofErr w:type="spellEnd"/>
      <w:r w:rsidRPr="00F437C9">
        <w:rPr>
          <w:rFonts w:ascii="Arial" w:hAnsi="Arial" w:cs="Arial"/>
          <w:sz w:val="16"/>
          <w:szCs w:val="16"/>
        </w:rPr>
        <w:t xml:space="preserve"> P, Blum M, Weiss KJ, Schneider M, Beyer R, et al. Reduced functional capacity is associated with the proportion of impaired myocardial deformation assessed in heart failure patients by CMR. Front Cardiovasc Med. </w:t>
      </w:r>
      <w:proofErr w:type="gramStart"/>
      <w:r w:rsidRPr="00F437C9">
        <w:rPr>
          <w:rFonts w:ascii="Arial" w:hAnsi="Arial" w:cs="Arial"/>
          <w:sz w:val="16"/>
          <w:szCs w:val="16"/>
        </w:rPr>
        <w:t>2023;10:1038337</w:t>
      </w:r>
      <w:proofErr w:type="gramEnd"/>
      <w:r w:rsidRPr="00F437C9">
        <w:rPr>
          <w:rFonts w:ascii="Arial" w:hAnsi="Arial" w:cs="Arial"/>
          <w:sz w:val="16"/>
          <w:szCs w:val="16"/>
        </w:rPr>
        <w:t>.</w:t>
      </w:r>
    </w:p>
    <w:p w14:paraId="7D05118A"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proofErr w:type="spellStart"/>
      <w:r w:rsidRPr="00F437C9">
        <w:rPr>
          <w:rFonts w:ascii="Arial" w:hAnsi="Arial" w:cs="Arial"/>
          <w:sz w:val="16"/>
          <w:szCs w:val="16"/>
        </w:rPr>
        <w:t>Suriyaarachchi</w:t>
      </w:r>
      <w:proofErr w:type="spellEnd"/>
      <w:r w:rsidRPr="00F437C9">
        <w:rPr>
          <w:rFonts w:ascii="Arial" w:hAnsi="Arial" w:cs="Arial"/>
          <w:sz w:val="16"/>
          <w:szCs w:val="16"/>
        </w:rPr>
        <w:t xml:space="preserve"> P, Chu L, Bishop A, Thew T, Matthews K, Cowan R, et al. Evaluating effectiveness of an acute rehabilitation program in hospital-associated deconditioning. J </w:t>
      </w:r>
      <w:proofErr w:type="spellStart"/>
      <w:r w:rsidRPr="00F437C9">
        <w:rPr>
          <w:rFonts w:ascii="Arial" w:hAnsi="Arial" w:cs="Arial"/>
          <w:sz w:val="16"/>
          <w:szCs w:val="16"/>
        </w:rPr>
        <w:t>Geriatr</w:t>
      </w:r>
      <w:proofErr w:type="spellEnd"/>
      <w:r w:rsidRPr="00F437C9">
        <w:rPr>
          <w:rFonts w:ascii="Arial" w:hAnsi="Arial" w:cs="Arial"/>
          <w:sz w:val="16"/>
          <w:szCs w:val="16"/>
        </w:rPr>
        <w:t xml:space="preserve"> Phys </w:t>
      </w:r>
      <w:proofErr w:type="spellStart"/>
      <w:r w:rsidRPr="00F437C9">
        <w:rPr>
          <w:rFonts w:ascii="Arial" w:hAnsi="Arial" w:cs="Arial"/>
          <w:sz w:val="16"/>
          <w:szCs w:val="16"/>
        </w:rPr>
        <w:t>Ther</w:t>
      </w:r>
      <w:proofErr w:type="spellEnd"/>
      <w:r w:rsidRPr="00F437C9">
        <w:rPr>
          <w:rFonts w:ascii="Arial" w:hAnsi="Arial" w:cs="Arial"/>
          <w:sz w:val="16"/>
          <w:szCs w:val="16"/>
        </w:rPr>
        <w:t>. 2020;43(4):172-8.</w:t>
      </w:r>
    </w:p>
    <w:p w14:paraId="467EE4A0"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proofErr w:type="spellStart"/>
      <w:r w:rsidRPr="00F437C9">
        <w:rPr>
          <w:rFonts w:ascii="Arial" w:hAnsi="Arial" w:cs="Arial"/>
          <w:sz w:val="16"/>
          <w:szCs w:val="16"/>
        </w:rPr>
        <w:t>Braz</w:t>
      </w:r>
      <w:proofErr w:type="spellEnd"/>
      <w:r w:rsidRPr="00F437C9">
        <w:rPr>
          <w:rFonts w:ascii="Arial" w:hAnsi="Arial" w:cs="Arial"/>
          <w:sz w:val="16"/>
          <w:szCs w:val="16"/>
        </w:rPr>
        <w:t xml:space="preserve"> de Oliveira MP, Moreira </w:t>
      </w:r>
      <w:proofErr w:type="spellStart"/>
      <w:r w:rsidRPr="00F437C9">
        <w:rPr>
          <w:rFonts w:ascii="Arial" w:hAnsi="Arial" w:cs="Arial"/>
          <w:sz w:val="16"/>
          <w:szCs w:val="16"/>
        </w:rPr>
        <w:t>Padovez</w:t>
      </w:r>
      <w:proofErr w:type="spellEnd"/>
      <w:r w:rsidRPr="00F437C9">
        <w:rPr>
          <w:rFonts w:ascii="Arial" w:hAnsi="Arial" w:cs="Arial"/>
          <w:sz w:val="16"/>
          <w:szCs w:val="16"/>
        </w:rPr>
        <w:t xml:space="preserve"> RFC, </w:t>
      </w:r>
      <w:proofErr w:type="spellStart"/>
      <w:r w:rsidRPr="00F437C9">
        <w:rPr>
          <w:rFonts w:ascii="Arial" w:hAnsi="Arial" w:cs="Arial"/>
          <w:sz w:val="16"/>
          <w:szCs w:val="16"/>
        </w:rPr>
        <w:t>Serrão</w:t>
      </w:r>
      <w:proofErr w:type="spellEnd"/>
      <w:r w:rsidRPr="00F437C9">
        <w:rPr>
          <w:rFonts w:ascii="Arial" w:hAnsi="Arial" w:cs="Arial"/>
          <w:sz w:val="16"/>
          <w:szCs w:val="16"/>
        </w:rPr>
        <w:t xml:space="preserve"> PRMS, Gomes dos Santos J, Silva DCP, Andrade LP. Is physical exercise effective at improving body structure and function and activity outcomes in individuals with mild cognitive impairment? A systematic review with quality of evidence assessment. </w:t>
      </w:r>
      <w:proofErr w:type="spellStart"/>
      <w:r w:rsidRPr="00F437C9">
        <w:rPr>
          <w:rFonts w:ascii="Arial" w:hAnsi="Arial" w:cs="Arial"/>
          <w:sz w:val="16"/>
          <w:szCs w:val="16"/>
        </w:rPr>
        <w:t>Disabil</w:t>
      </w:r>
      <w:proofErr w:type="spellEnd"/>
      <w:r w:rsidRPr="00F437C9">
        <w:rPr>
          <w:rFonts w:ascii="Arial" w:hAnsi="Arial" w:cs="Arial"/>
          <w:sz w:val="16"/>
          <w:szCs w:val="16"/>
        </w:rPr>
        <w:t xml:space="preserve"> </w:t>
      </w:r>
      <w:proofErr w:type="spellStart"/>
      <w:r w:rsidRPr="00F437C9">
        <w:rPr>
          <w:rFonts w:ascii="Arial" w:hAnsi="Arial" w:cs="Arial"/>
          <w:sz w:val="16"/>
          <w:szCs w:val="16"/>
        </w:rPr>
        <w:t>Rehabil</w:t>
      </w:r>
      <w:proofErr w:type="spellEnd"/>
      <w:r w:rsidRPr="00F437C9">
        <w:rPr>
          <w:rFonts w:ascii="Arial" w:hAnsi="Arial" w:cs="Arial"/>
          <w:sz w:val="16"/>
          <w:szCs w:val="16"/>
        </w:rPr>
        <w:t>. 2023;45(4):575-87.</w:t>
      </w:r>
    </w:p>
    <w:p w14:paraId="0D15B3F5"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r w:rsidRPr="00F437C9">
        <w:rPr>
          <w:rFonts w:ascii="Arial" w:hAnsi="Arial" w:cs="Arial"/>
          <w:sz w:val="16"/>
          <w:szCs w:val="16"/>
        </w:rPr>
        <w:t xml:space="preserve">Zhang Y, Li J, Wang H, Chen X. Safety monitoring in cardiac rehabilitation programs. </w:t>
      </w:r>
      <w:proofErr w:type="spellStart"/>
      <w:r w:rsidRPr="00F437C9">
        <w:rPr>
          <w:rFonts w:ascii="Arial" w:hAnsi="Arial" w:cs="Arial"/>
          <w:sz w:val="16"/>
          <w:szCs w:val="16"/>
        </w:rPr>
        <w:t>Eur</w:t>
      </w:r>
      <w:proofErr w:type="spellEnd"/>
      <w:r w:rsidRPr="00F437C9">
        <w:rPr>
          <w:rFonts w:ascii="Arial" w:hAnsi="Arial" w:cs="Arial"/>
          <w:sz w:val="16"/>
          <w:szCs w:val="16"/>
        </w:rPr>
        <w:t xml:space="preserve"> J Cardiovasc </w:t>
      </w:r>
      <w:proofErr w:type="spellStart"/>
      <w:r w:rsidRPr="00F437C9">
        <w:rPr>
          <w:rFonts w:ascii="Arial" w:hAnsi="Arial" w:cs="Arial"/>
          <w:sz w:val="16"/>
          <w:szCs w:val="16"/>
        </w:rPr>
        <w:t>Nurs</w:t>
      </w:r>
      <w:proofErr w:type="spellEnd"/>
      <w:r w:rsidRPr="00F437C9">
        <w:rPr>
          <w:rFonts w:ascii="Arial" w:hAnsi="Arial" w:cs="Arial"/>
          <w:sz w:val="16"/>
          <w:szCs w:val="16"/>
        </w:rPr>
        <w:t>. 2025;24(1):45-53.</w:t>
      </w:r>
    </w:p>
    <w:p w14:paraId="14A56BB7" w14:textId="77777777" w:rsidR="00F437C9" w:rsidRPr="00F437C9" w:rsidRDefault="00F437C9" w:rsidP="00F437C9">
      <w:pPr>
        <w:pStyle w:val="NormalWeb"/>
        <w:numPr>
          <w:ilvl w:val="0"/>
          <w:numId w:val="20"/>
        </w:numPr>
        <w:tabs>
          <w:tab w:val="clear" w:pos="720"/>
        </w:tabs>
        <w:spacing w:before="0" w:beforeAutospacing="0" w:after="0" w:afterAutospacing="0"/>
        <w:ind w:left="426" w:hanging="426"/>
        <w:jc w:val="both"/>
        <w:rPr>
          <w:rFonts w:ascii="Arial" w:hAnsi="Arial" w:cs="Arial"/>
          <w:sz w:val="16"/>
          <w:szCs w:val="16"/>
        </w:rPr>
      </w:pPr>
      <w:proofErr w:type="spellStart"/>
      <w:r w:rsidRPr="00F437C9">
        <w:rPr>
          <w:rFonts w:ascii="Arial" w:hAnsi="Arial" w:cs="Arial"/>
          <w:sz w:val="16"/>
          <w:szCs w:val="16"/>
        </w:rPr>
        <w:t>Stamate</w:t>
      </w:r>
      <w:proofErr w:type="spellEnd"/>
      <w:r w:rsidRPr="00F437C9">
        <w:rPr>
          <w:rFonts w:ascii="Arial" w:hAnsi="Arial" w:cs="Arial"/>
          <w:sz w:val="16"/>
          <w:szCs w:val="16"/>
        </w:rPr>
        <w:t xml:space="preserve"> D, Popescu A, Ionescu DD. Risk stratification and safety in cardiac rehabilitation. Int J </w:t>
      </w:r>
      <w:proofErr w:type="spellStart"/>
      <w:r w:rsidRPr="00F437C9">
        <w:rPr>
          <w:rFonts w:ascii="Arial" w:hAnsi="Arial" w:cs="Arial"/>
          <w:sz w:val="16"/>
          <w:szCs w:val="16"/>
        </w:rPr>
        <w:t>Cardiol</w:t>
      </w:r>
      <w:proofErr w:type="spellEnd"/>
      <w:r w:rsidRPr="00F437C9">
        <w:rPr>
          <w:rFonts w:ascii="Arial" w:hAnsi="Arial" w:cs="Arial"/>
          <w:sz w:val="16"/>
          <w:szCs w:val="16"/>
        </w:rPr>
        <w:t xml:space="preserve">. </w:t>
      </w:r>
      <w:proofErr w:type="gramStart"/>
      <w:r w:rsidRPr="00F437C9">
        <w:rPr>
          <w:rFonts w:ascii="Arial" w:hAnsi="Arial" w:cs="Arial"/>
          <w:sz w:val="16"/>
          <w:szCs w:val="16"/>
        </w:rPr>
        <w:t>2025;405:120</w:t>
      </w:r>
      <w:proofErr w:type="gramEnd"/>
      <w:r w:rsidRPr="00F437C9">
        <w:rPr>
          <w:rFonts w:ascii="Arial" w:hAnsi="Arial" w:cs="Arial"/>
          <w:sz w:val="16"/>
          <w:szCs w:val="16"/>
        </w:rPr>
        <w:t>-6.</w:t>
      </w:r>
    </w:p>
    <w:p w14:paraId="5B2898EC" w14:textId="366F2777" w:rsidR="00091B8E" w:rsidRPr="00F437C9" w:rsidRDefault="005B3F2B" w:rsidP="00F437C9">
      <w:pPr>
        <w:jc w:val="both"/>
        <w:rPr>
          <w:rFonts w:ascii="Arial" w:hAnsi="Arial" w:cs="Arial"/>
          <w:b/>
          <w:bCs/>
          <w:sz w:val="18"/>
          <w:szCs w:val="18"/>
        </w:rPr>
      </w:pPr>
      <w:r w:rsidRPr="00FA6436">
        <w:rPr>
          <w:rFonts w:ascii="Arial" w:hAnsi="Arial" w:cs="Arial"/>
          <w:noProof/>
          <w:sz w:val="18"/>
          <w:szCs w:val="18"/>
        </w:rPr>
        <w:drawing>
          <wp:anchor distT="0" distB="0" distL="114300" distR="114300" simplePos="0" relativeHeight="251660288" behindDoc="0" locked="0" layoutInCell="1" allowOverlap="1" wp14:anchorId="45B4B9D6" wp14:editId="414A2C7F">
            <wp:simplePos x="0" y="0"/>
            <wp:positionH relativeFrom="margin">
              <wp:align>right</wp:align>
            </wp:positionH>
            <wp:positionV relativeFrom="margin">
              <wp:align>bottom</wp:align>
            </wp:positionV>
            <wp:extent cx="1092835" cy="647065"/>
            <wp:effectExtent l="0" t="0" r="0" b="635"/>
            <wp:wrapSquare wrapText="bothSides"/>
            <wp:docPr id="768764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82797" name="Picture 26648279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92835" cy="647065"/>
                    </a:xfrm>
                    <a:prstGeom prst="rect">
                      <a:avLst/>
                    </a:prstGeom>
                  </pic:spPr>
                </pic:pic>
              </a:graphicData>
            </a:graphic>
            <wp14:sizeRelH relativeFrom="page">
              <wp14:pctWidth>0</wp14:pctWidth>
            </wp14:sizeRelH>
            <wp14:sizeRelV relativeFrom="page">
              <wp14:pctHeight>0</wp14:pctHeight>
            </wp14:sizeRelV>
          </wp:anchor>
        </w:drawing>
      </w:r>
    </w:p>
    <w:sectPr w:rsidR="00091B8E" w:rsidRPr="00F437C9" w:rsidSect="006E7528">
      <w:headerReference w:type="default" r:id="rId15"/>
      <w:footerReference w:type="default" r:id="rId16"/>
      <w:footerReference w:type="first" r:id="rId17"/>
      <w:pgSz w:w="11906" w:h="16838"/>
      <w:pgMar w:top="720" w:right="720" w:bottom="720" w:left="720" w:header="708" w:footer="708" w:gutter="0"/>
      <w:pgNumType w:start="5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9607" w14:textId="77777777" w:rsidR="00807D6B" w:rsidRDefault="00807D6B" w:rsidP="008D3082">
      <w:r>
        <w:separator/>
      </w:r>
    </w:p>
  </w:endnote>
  <w:endnote w:type="continuationSeparator" w:id="0">
    <w:p w14:paraId="2F4D6A99" w14:textId="77777777" w:rsidR="00807D6B" w:rsidRDefault="00807D6B" w:rsidP="008D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568C" w14:textId="77777777" w:rsidR="008D3082" w:rsidRPr="008D3082" w:rsidRDefault="0052722B" w:rsidP="008D3082">
    <w:pPr>
      <w:pStyle w:val="Footer"/>
      <w:pBdr>
        <w:top w:val="single" w:sz="4" w:space="1" w:color="D9D9D9" w:themeColor="background1" w:themeShade="D9"/>
      </w:pBdr>
      <w:tabs>
        <w:tab w:val="left" w:pos="3815"/>
        <w:tab w:val="right" w:pos="10466"/>
      </w:tabs>
      <w:jc w:val="right"/>
      <w:rPr>
        <w:rFonts w:ascii="Arial" w:hAnsi="Arial" w:cs="Arial"/>
        <w:color w:val="1F3864" w:themeColor="accent1" w:themeShade="80"/>
        <w:sz w:val="15"/>
        <w:szCs w:val="15"/>
        <w:lang w:val="en-US"/>
      </w:rPr>
    </w:pPr>
    <w:proofErr w:type="spellStart"/>
    <w:r w:rsidRPr="0052722B">
      <w:rPr>
        <w:rFonts w:ascii="Arial" w:hAnsi="Arial" w:cs="Arial"/>
        <w:color w:val="1F3864" w:themeColor="accent1" w:themeShade="80"/>
        <w:sz w:val="15"/>
        <w:szCs w:val="15"/>
        <w:lang w:val="en-US"/>
      </w:rPr>
      <w:t>Majalah</w:t>
    </w:r>
    <w:proofErr w:type="spellEnd"/>
    <w:r w:rsidRPr="0052722B">
      <w:rPr>
        <w:rFonts w:ascii="Arial" w:hAnsi="Arial" w:cs="Arial"/>
        <w:color w:val="1F3864" w:themeColor="accent1" w:themeShade="80"/>
        <w:sz w:val="15"/>
        <w:szCs w:val="15"/>
        <w:lang w:val="en-US"/>
      </w:rPr>
      <w:t xml:space="preserve"> </w:t>
    </w:r>
    <w:proofErr w:type="spellStart"/>
    <w:r w:rsidRPr="0052722B">
      <w:rPr>
        <w:rFonts w:ascii="Arial" w:hAnsi="Arial" w:cs="Arial"/>
        <w:color w:val="1F3864" w:themeColor="accent1" w:themeShade="80"/>
        <w:sz w:val="15"/>
        <w:szCs w:val="15"/>
        <w:lang w:val="en-US"/>
      </w:rPr>
      <w:t>Ilmiah</w:t>
    </w:r>
    <w:proofErr w:type="spellEnd"/>
    <w:r w:rsidRPr="0052722B">
      <w:rPr>
        <w:rFonts w:ascii="Arial" w:hAnsi="Arial" w:cs="Arial"/>
        <w:color w:val="1F3864" w:themeColor="accent1" w:themeShade="80"/>
        <w:sz w:val="15"/>
        <w:szCs w:val="15"/>
        <w:lang w:val="en-US"/>
      </w:rPr>
      <w:t xml:space="preserve"> </w:t>
    </w:r>
    <w:proofErr w:type="spellStart"/>
    <w:r w:rsidRPr="0052722B">
      <w:rPr>
        <w:rFonts w:ascii="Arial" w:hAnsi="Arial" w:cs="Arial"/>
        <w:color w:val="1F3864" w:themeColor="accent1" w:themeShade="80"/>
        <w:sz w:val="15"/>
        <w:szCs w:val="15"/>
        <w:lang w:val="en-US"/>
      </w:rPr>
      <w:t>Fisioterapi</w:t>
    </w:r>
    <w:proofErr w:type="spellEnd"/>
    <w:r w:rsidRPr="0052722B">
      <w:rPr>
        <w:rFonts w:ascii="Arial" w:hAnsi="Arial" w:cs="Arial"/>
        <w:color w:val="1F3864" w:themeColor="accent1" w:themeShade="80"/>
        <w:sz w:val="15"/>
        <w:szCs w:val="15"/>
        <w:lang w:val="en-US"/>
      </w:rPr>
      <w:t xml:space="preserve"> Indonesia (MIFI) – Indonesian Scientific Journal of Physiotherapy</w:t>
    </w:r>
    <w:r w:rsidR="00091B8E">
      <w:rPr>
        <w:rFonts w:ascii="Arial" w:hAnsi="Arial" w:cs="Arial"/>
        <w:color w:val="1F3864" w:themeColor="accent1" w:themeShade="80"/>
        <w:sz w:val="15"/>
        <w:szCs w:val="15"/>
        <w:lang w:val="en-US"/>
      </w:rPr>
      <w:t xml:space="preserve"> </w:t>
    </w:r>
    <w:r w:rsidR="008D3082">
      <w:rPr>
        <w:rFonts w:ascii="Arial" w:hAnsi="Arial" w:cs="Arial"/>
        <w:color w:val="1F3864" w:themeColor="accent1" w:themeShade="80"/>
        <w:sz w:val="15"/>
        <w:szCs w:val="15"/>
        <w:lang w:val="en-US"/>
      </w:rPr>
      <w:t xml:space="preserve">| </w:t>
    </w:r>
    <w:hyperlink r:id="rId1" w:history="1">
      <w:r w:rsidRPr="00551904">
        <w:rPr>
          <w:rStyle w:val="Hyperlink"/>
          <w:rFonts w:ascii="Arial" w:hAnsi="Arial" w:cs="Arial"/>
          <w:color w:val="0E8B8A"/>
          <w:sz w:val="15"/>
          <w:szCs w:val="15"/>
          <w:u w:val="none"/>
          <w:lang w:val="en-US"/>
        </w:rPr>
        <w:t>https://ejournal2.unud.ac.id/index.php/mifi/index</w:t>
      </w:r>
    </w:hyperlink>
    <w:r>
      <w:rPr>
        <w:rFonts w:ascii="Arial" w:hAnsi="Arial" w:cs="Arial"/>
        <w:color w:val="1F3864" w:themeColor="accent1" w:themeShade="80"/>
        <w:sz w:val="15"/>
        <w:szCs w:val="15"/>
        <w:lang w:val="en-US"/>
      </w:rPr>
      <w:t xml:space="preserve"> </w:t>
    </w:r>
    <w:r w:rsidR="008D3082" w:rsidRPr="00B8216C">
      <w:rPr>
        <w:rFonts w:ascii="Arial" w:hAnsi="Arial" w:cs="Arial"/>
        <w:color w:val="1F3864" w:themeColor="accent1" w:themeShade="80"/>
        <w:sz w:val="15"/>
        <w:szCs w:val="15"/>
        <w:lang w:val="en-US"/>
      </w:rPr>
      <w:t>|</w:t>
    </w:r>
    <w:sdt>
      <w:sdtPr>
        <w:rPr>
          <w:rFonts w:ascii="Arial" w:hAnsi="Arial" w:cs="Arial"/>
          <w:b/>
          <w:bCs/>
          <w:color w:val="1F3864" w:themeColor="accent1" w:themeShade="80"/>
          <w:sz w:val="15"/>
          <w:szCs w:val="15"/>
        </w:rPr>
        <w:id w:val="1630897532"/>
        <w:docPartObj>
          <w:docPartGallery w:val="Page Numbers (Bottom of Page)"/>
          <w:docPartUnique/>
        </w:docPartObj>
      </w:sdtPr>
      <w:sdtEndPr>
        <w:rPr>
          <w:spacing w:val="60"/>
        </w:rPr>
      </w:sdtEndPr>
      <w:sdtContent>
        <w:r w:rsidR="008D3082" w:rsidRPr="00B8216C">
          <w:rPr>
            <w:rFonts w:ascii="Arial" w:hAnsi="Arial" w:cs="Arial"/>
            <w:b/>
            <w:bCs/>
            <w:color w:val="1F3864" w:themeColor="accent1" w:themeShade="80"/>
            <w:sz w:val="15"/>
            <w:szCs w:val="15"/>
          </w:rPr>
          <w:fldChar w:fldCharType="begin"/>
        </w:r>
        <w:r w:rsidR="008D3082" w:rsidRPr="00B8216C">
          <w:rPr>
            <w:rFonts w:ascii="Arial" w:hAnsi="Arial" w:cs="Arial"/>
            <w:b/>
            <w:bCs/>
            <w:color w:val="1F3864" w:themeColor="accent1" w:themeShade="80"/>
            <w:sz w:val="15"/>
            <w:szCs w:val="15"/>
          </w:rPr>
          <w:instrText xml:space="preserve"> PAGE   \* MERGEFORMAT </w:instrText>
        </w:r>
        <w:r w:rsidR="008D3082" w:rsidRPr="00B8216C">
          <w:rPr>
            <w:rFonts w:ascii="Arial" w:hAnsi="Arial" w:cs="Arial"/>
            <w:b/>
            <w:bCs/>
            <w:color w:val="1F3864" w:themeColor="accent1" w:themeShade="80"/>
            <w:sz w:val="15"/>
            <w:szCs w:val="15"/>
          </w:rPr>
          <w:fldChar w:fldCharType="separate"/>
        </w:r>
        <w:r w:rsidR="008D3082">
          <w:rPr>
            <w:rFonts w:ascii="Arial" w:hAnsi="Arial" w:cs="Arial"/>
            <w:b/>
            <w:bCs/>
            <w:color w:val="1F3864" w:themeColor="accent1" w:themeShade="80"/>
            <w:sz w:val="15"/>
            <w:szCs w:val="15"/>
          </w:rPr>
          <w:t>144</w:t>
        </w:r>
        <w:r w:rsidR="008D3082" w:rsidRPr="00B8216C">
          <w:rPr>
            <w:rFonts w:ascii="Arial" w:hAnsi="Arial" w:cs="Arial"/>
            <w:b/>
            <w:bCs/>
            <w:noProof/>
            <w:color w:val="1F3864" w:themeColor="accent1" w:themeShade="80"/>
            <w:sz w:val="15"/>
            <w:szCs w:val="15"/>
          </w:rPr>
          <w:fldChar w:fldCharType="end"/>
        </w:r>
        <w:r w:rsidR="008D3082" w:rsidRPr="00B8216C">
          <w:rPr>
            <w:rFonts w:ascii="Arial" w:hAnsi="Arial" w:cs="Arial"/>
            <w:b/>
            <w:bCs/>
            <w:color w:val="1F3864" w:themeColor="accent1" w:themeShade="80"/>
            <w:sz w:val="15"/>
            <w:szCs w:val="15"/>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E959" w14:textId="77777777" w:rsidR="00352DA1" w:rsidRPr="00352DA1" w:rsidRDefault="00352DA1" w:rsidP="00352DA1">
    <w:pPr>
      <w:pStyle w:val="Footer"/>
      <w:pBdr>
        <w:top w:val="single" w:sz="4" w:space="1" w:color="D9D9D9" w:themeColor="background1" w:themeShade="D9"/>
      </w:pBdr>
      <w:tabs>
        <w:tab w:val="left" w:pos="3815"/>
        <w:tab w:val="right" w:pos="10466"/>
      </w:tabs>
      <w:jc w:val="right"/>
      <w:rPr>
        <w:rFonts w:ascii="Arial" w:hAnsi="Arial" w:cs="Arial"/>
        <w:color w:val="1F3864" w:themeColor="accent1" w:themeShade="80"/>
        <w:sz w:val="15"/>
        <w:szCs w:val="15"/>
        <w:lang w:val="en-US"/>
      </w:rPr>
    </w:pPr>
    <w:proofErr w:type="spellStart"/>
    <w:r w:rsidRPr="0052722B">
      <w:rPr>
        <w:rFonts w:ascii="Arial" w:hAnsi="Arial" w:cs="Arial"/>
        <w:color w:val="1F3864" w:themeColor="accent1" w:themeShade="80"/>
        <w:sz w:val="15"/>
        <w:szCs w:val="15"/>
        <w:lang w:val="en-US"/>
      </w:rPr>
      <w:t>Majalah</w:t>
    </w:r>
    <w:proofErr w:type="spellEnd"/>
    <w:r w:rsidRPr="0052722B">
      <w:rPr>
        <w:rFonts w:ascii="Arial" w:hAnsi="Arial" w:cs="Arial"/>
        <w:color w:val="1F3864" w:themeColor="accent1" w:themeShade="80"/>
        <w:sz w:val="15"/>
        <w:szCs w:val="15"/>
        <w:lang w:val="en-US"/>
      </w:rPr>
      <w:t xml:space="preserve"> </w:t>
    </w:r>
    <w:proofErr w:type="spellStart"/>
    <w:r w:rsidRPr="0052722B">
      <w:rPr>
        <w:rFonts w:ascii="Arial" w:hAnsi="Arial" w:cs="Arial"/>
        <w:color w:val="1F3864" w:themeColor="accent1" w:themeShade="80"/>
        <w:sz w:val="15"/>
        <w:szCs w:val="15"/>
        <w:lang w:val="en-US"/>
      </w:rPr>
      <w:t>Ilmiah</w:t>
    </w:r>
    <w:proofErr w:type="spellEnd"/>
    <w:r w:rsidRPr="0052722B">
      <w:rPr>
        <w:rFonts w:ascii="Arial" w:hAnsi="Arial" w:cs="Arial"/>
        <w:color w:val="1F3864" w:themeColor="accent1" w:themeShade="80"/>
        <w:sz w:val="15"/>
        <w:szCs w:val="15"/>
        <w:lang w:val="en-US"/>
      </w:rPr>
      <w:t xml:space="preserve"> </w:t>
    </w:r>
    <w:proofErr w:type="spellStart"/>
    <w:r w:rsidRPr="0052722B">
      <w:rPr>
        <w:rFonts w:ascii="Arial" w:hAnsi="Arial" w:cs="Arial"/>
        <w:color w:val="1F3864" w:themeColor="accent1" w:themeShade="80"/>
        <w:sz w:val="15"/>
        <w:szCs w:val="15"/>
        <w:lang w:val="en-US"/>
      </w:rPr>
      <w:t>Fisioterapi</w:t>
    </w:r>
    <w:proofErr w:type="spellEnd"/>
    <w:r w:rsidRPr="0052722B">
      <w:rPr>
        <w:rFonts w:ascii="Arial" w:hAnsi="Arial" w:cs="Arial"/>
        <w:color w:val="1F3864" w:themeColor="accent1" w:themeShade="80"/>
        <w:sz w:val="15"/>
        <w:szCs w:val="15"/>
        <w:lang w:val="en-US"/>
      </w:rPr>
      <w:t xml:space="preserve"> Indonesia (MIFI) – Indonesian Scientific Journal of Physiotherapy</w:t>
    </w:r>
    <w:r>
      <w:rPr>
        <w:rFonts w:ascii="Arial" w:hAnsi="Arial" w:cs="Arial"/>
        <w:color w:val="1F3864" w:themeColor="accent1" w:themeShade="80"/>
        <w:sz w:val="15"/>
        <w:szCs w:val="15"/>
        <w:lang w:val="en-US"/>
      </w:rPr>
      <w:t xml:space="preserve"> | </w:t>
    </w:r>
    <w:hyperlink r:id="rId1" w:history="1">
      <w:r w:rsidRPr="00551904">
        <w:rPr>
          <w:rStyle w:val="Hyperlink"/>
          <w:rFonts w:ascii="Arial" w:hAnsi="Arial" w:cs="Arial"/>
          <w:color w:val="0E8B8A"/>
          <w:sz w:val="15"/>
          <w:szCs w:val="15"/>
          <w:u w:val="none"/>
          <w:lang w:val="en-US"/>
        </w:rPr>
        <w:t>https://ejournal2.unud.ac.id/index.php/mifi/index</w:t>
      </w:r>
    </w:hyperlink>
    <w:r>
      <w:rPr>
        <w:rFonts w:ascii="Arial" w:hAnsi="Arial" w:cs="Arial"/>
        <w:color w:val="1F3864" w:themeColor="accent1" w:themeShade="80"/>
        <w:sz w:val="15"/>
        <w:szCs w:val="15"/>
        <w:lang w:val="en-US"/>
      </w:rPr>
      <w:t xml:space="preserve"> </w:t>
    </w:r>
    <w:r w:rsidRPr="00B8216C">
      <w:rPr>
        <w:rFonts w:ascii="Arial" w:hAnsi="Arial" w:cs="Arial"/>
        <w:color w:val="1F3864" w:themeColor="accent1" w:themeShade="80"/>
        <w:sz w:val="15"/>
        <w:szCs w:val="15"/>
        <w:lang w:val="en-US"/>
      </w:rPr>
      <w:t>|</w:t>
    </w:r>
    <w:sdt>
      <w:sdtPr>
        <w:rPr>
          <w:rFonts w:ascii="Arial" w:hAnsi="Arial" w:cs="Arial"/>
          <w:b/>
          <w:bCs/>
          <w:color w:val="1F3864" w:themeColor="accent1" w:themeShade="80"/>
          <w:sz w:val="15"/>
          <w:szCs w:val="15"/>
        </w:rPr>
        <w:id w:val="410117114"/>
        <w:docPartObj>
          <w:docPartGallery w:val="Page Numbers (Bottom of Page)"/>
          <w:docPartUnique/>
        </w:docPartObj>
      </w:sdtPr>
      <w:sdtEndPr>
        <w:rPr>
          <w:spacing w:val="60"/>
        </w:rPr>
      </w:sdtEndPr>
      <w:sdtContent>
        <w:r w:rsidRPr="00B8216C">
          <w:rPr>
            <w:rFonts w:ascii="Arial" w:hAnsi="Arial" w:cs="Arial"/>
            <w:b/>
            <w:bCs/>
            <w:color w:val="1F3864" w:themeColor="accent1" w:themeShade="80"/>
            <w:sz w:val="15"/>
            <w:szCs w:val="15"/>
          </w:rPr>
          <w:fldChar w:fldCharType="begin"/>
        </w:r>
        <w:r w:rsidRPr="00B8216C">
          <w:rPr>
            <w:rFonts w:ascii="Arial" w:hAnsi="Arial" w:cs="Arial"/>
            <w:b/>
            <w:bCs/>
            <w:color w:val="1F3864" w:themeColor="accent1" w:themeShade="80"/>
            <w:sz w:val="15"/>
            <w:szCs w:val="15"/>
          </w:rPr>
          <w:instrText xml:space="preserve"> PAGE   \* MERGEFORMAT </w:instrText>
        </w:r>
        <w:r w:rsidRPr="00B8216C">
          <w:rPr>
            <w:rFonts w:ascii="Arial" w:hAnsi="Arial" w:cs="Arial"/>
            <w:b/>
            <w:bCs/>
            <w:color w:val="1F3864" w:themeColor="accent1" w:themeShade="80"/>
            <w:sz w:val="15"/>
            <w:szCs w:val="15"/>
          </w:rPr>
          <w:fldChar w:fldCharType="separate"/>
        </w:r>
        <w:r>
          <w:rPr>
            <w:rFonts w:ascii="Arial" w:hAnsi="Arial" w:cs="Arial"/>
            <w:b/>
            <w:bCs/>
            <w:color w:val="1F3864" w:themeColor="accent1" w:themeShade="80"/>
            <w:sz w:val="15"/>
            <w:szCs w:val="15"/>
          </w:rPr>
          <w:t>2</w:t>
        </w:r>
        <w:r w:rsidRPr="00B8216C">
          <w:rPr>
            <w:rFonts w:ascii="Arial" w:hAnsi="Arial" w:cs="Arial"/>
            <w:b/>
            <w:bCs/>
            <w:noProof/>
            <w:color w:val="1F3864" w:themeColor="accent1" w:themeShade="80"/>
            <w:sz w:val="15"/>
            <w:szCs w:val="15"/>
          </w:rPr>
          <w:fldChar w:fldCharType="end"/>
        </w:r>
        <w:r w:rsidRPr="00B8216C">
          <w:rPr>
            <w:rFonts w:ascii="Arial" w:hAnsi="Arial" w:cs="Arial"/>
            <w:b/>
            <w:bCs/>
            <w:color w:val="1F3864" w:themeColor="accent1" w:themeShade="80"/>
            <w:sz w:val="15"/>
            <w:szCs w:val="15"/>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D113F" w14:textId="77777777" w:rsidR="00807D6B" w:rsidRDefault="00807D6B" w:rsidP="008D3082">
      <w:r>
        <w:separator/>
      </w:r>
    </w:p>
  </w:footnote>
  <w:footnote w:type="continuationSeparator" w:id="0">
    <w:p w14:paraId="4B9A486F" w14:textId="77777777" w:rsidR="00807D6B" w:rsidRDefault="00807D6B" w:rsidP="008D3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5EED" w14:textId="11848CFF" w:rsidR="00551904" w:rsidRDefault="00676024" w:rsidP="00676024">
    <w:pPr>
      <w:pStyle w:val="Header"/>
      <w:rPr>
        <w:rFonts w:ascii="Arial" w:hAnsi="Arial" w:cs="Arial"/>
        <w:b/>
        <w:bCs/>
        <w:sz w:val="14"/>
        <w:szCs w:val="14"/>
        <w:lang w:val="en-US"/>
      </w:rPr>
    </w:pPr>
    <w:r w:rsidRPr="00676024">
      <w:rPr>
        <w:rFonts w:ascii="Arial" w:hAnsi="Arial" w:cs="Arial"/>
        <w:b/>
        <w:bCs/>
        <w:sz w:val="14"/>
        <w:szCs w:val="14"/>
        <w:lang w:val="en-US"/>
      </w:rPr>
      <w:t xml:space="preserve">Fauzia </w:t>
    </w:r>
    <w:proofErr w:type="spellStart"/>
    <w:r w:rsidRPr="00676024">
      <w:rPr>
        <w:rFonts w:ascii="Arial" w:hAnsi="Arial" w:cs="Arial"/>
        <w:b/>
        <w:bCs/>
        <w:sz w:val="14"/>
        <w:szCs w:val="14"/>
        <w:lang w:val="en-US"/>
      </w:rPr>
      <w:t>Shafa</w:t>
    </w:r>
    <w:proofErr w:type="spellEnd"/>
    <w:r w:rsidRPr="00676024">
      <w:rPr>
        <w:rFonts w:ascii="Arial" w:hAnsi="Arial" w:cs="Arial"/>
        <w:b/>
        <w:bCs/>
        <w:sz w:val="14"/>
        <w:szCs w:val="14"/>
        <w:lang w:val="en-US"/>
      </w:rPr>
      <w:t xml:space="preserve"> </w:t>
    </w:r>
    <w:proofErr w:type="spellStart"/>
    <w:r w:rsidRPr="00676024">
      <w:rPr>
        <w:rFonts w:ascii="Arial" w:hAnsi="Arial" w:cs="Arial"/>
        <w:b/>
        <w:bCs/>
        <w:sz w:val="14"/>
        <w:szCs w:val="14"/>
        <w:lang w:val="en-US"/>
      </w:rPr>
      <w:t>Rachmania</w:t>
    </w:r>
    <w:proofErr w:type="spellEnd"/>
    <w:r w:rsidRPr="00676024">
      <w:rPr>
        <w:rFonts w:ascii="Arial" w:hAnsi="Arial" w:cs="Arial"/>
        <w:b/>
        <w:bCs/>
        <w:sz w:val="14"/>
        <w:szCs w:val="14"/>
        <w:lang w:val="en-US"/>
      </w:rPr>
      <w:t xml:space="preserve"> et al. / Phase II Cardiac Rehabilitation in NYHA Class II Heart Failure After Mitral Valve Replacement: A Case Report</w:t>
    </w:r>
  </w:p>
  <w:p w14:paraId="1A27AA51" w14:textId="77777777" w:rsidR="00676024" w:rsidRPr="00676024" w:rsidRDefault="00676024" w:rsidP="00676024">
    <w:pPr>
      <w:pStyle w:val="Header"/>
      <w:rPr>
        <w:rFonts w:ascii="Arial" w:hAnsi="Arial" w:cs="Arial"/>
        <w:b/>
        <w:bCs/>
        <w:sz w:val="14"/>
        <w:szCs w:val="1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552"/>
    <w:multiLevelType w:val="multilevel"/>
    <w:tmpl w:val="4276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12BAF"/>
    <w:multiLevelType w:val="multilevel"/>
    <w:tmpl w:val="33189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8143A2"/>
    <w:multiLevelType w:val="multilevel"/>
    <w:tmpl w:val="C734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46E52"/>
    <w:multiLevelType w:val="multilevel"/>
    <w:tmpl w:val="1102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D0FE4"/>
    <w:multiLevelType w:val="multilevel"/>
    <w:tmpl w:val="899C9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F00AC3"/>
    <w:multiLevelType w:val="multilevel"/>
    <w:tmpl w:val="F81E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C1B87"/>
    <w:multiLevelType w:val="multilevel"/>
    <w:tmpl w:val="A170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BF6F15"/>
    <w:multiLevelType w:val="multilevel"/>
    <w:tmpl w:val="6B1A2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16195"/>
    <w:multiLevelType w:val="hybridMultilevel"/>
    <w:tmpl w:val="795A0422"/>
    <w:lvl w:ilvl="0" w:tplc="29366A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3B69A3"/>
    <w:multiLevelType w:val="multilevel"/>
    <w:tmpl w:val="C5B06C40"/>
    <w:lvl w:ilvl="0">
      <w:start w:val="1"/>
      <w:numFmt w:val="decimal"/>
      <w:pStyle w:val="Heading1"/>
      <w:lvlText w:val="%1."/>
      <w:lvlJc w:val="left"/>
      <w:pPr>
        <w:ind w:left="720" w:hanging="360"/>
      </w:pPr>
      <w:rPr>
        <w:u w:val="none"/>
      </w:rPr>
    </w:lvl>
    <w:lvl w:ilvl="1">
      <w:start w:val="1"/>
      <w:numFmt w:val="lowerLetter"/>
      <w:pStyle w:val="Heading2"/>
      <w:lvlText w:val="%2."/>
      <w:lvlJc w:val="left"/>
      <w:pPr>
        <w:ind w:left="1440" w:hanging="360"/>
      </w:pPr>
      <w:rPr>
        <w:u w:val="none"/>
      </w:rPr>
    </w:lvl>
    <w:lvl w:ilvl="2">
      <w:start w:val="1"/>
      <w:numFmt w:val="lowerRoman"/>
      <w:pStyle w:val="Heading3"/>
      <w:lvlText w:val="%3."/>
      <w:lvlJc w:val="right"/>
      <w:pPr>
        <w:ind w:left="2160" w:hanging="360"/>
      </w:pPr>
      <w:rPr>
        <w:u w:val="none"/>
      </w:rPr>
    </w:lvl>
    <w:lvl w:ilvl="3">
      <w:start w:val="1"/>
      <w:numFmt w:val="decimal"/>
      <w:pStyle w:val="Heading4"/>
      <w:lvlText w:val="%4."/>
      <w:lvlJc w:val="left"/>
      <w:pPr>
        <w:ind w:left="2880" w:hanging="360"/>
      </w:pPr>
      <w:rPr>
        <w:u w:val="none"/>
      </w:rPr>
    </w:lvl>
    <w:lvl w:ilvl="4">
      <w:start w:val="1"/>
      <w:numFmt w:val="lowerLetter"/>
      <w:pStyle w:val="Heading5"/>
      <w:lvlText w:val="%5."/>
      <w:lvlJc w:val="left"/>
      <w:pPr>
        <w:ind w:left="3600" w:hanging="360"/>
      </w:pPr>
      <w:rPr>
        <w:u w:val="none"/>
      </w:rPr>
    </w:lvl>
    <w:lvl w:ilvl="5">
      <w:start w:val="1"/>
      <w:numFmt w:val="lowerRoman"/>
      <w:pStyle w:val="Heading6"/>
      <w:lvlText w:val="%6."/>
      <w:lvlJc w:val="right"/>
      <w:pPr>
        <w:ind w:left="4320" w:hanging="360"/>
      </w:pPr>
      <w:rPr>
        <w:u w:val="none"/>
      </w:rPr>
    </w:lvl>
    <w:lvl w:ilvl="6">
      <w:start w:val="1"/>
      <w:numFmt w:val="decimal"/>
      <w:pStyle w:val="Heading7"/>
      <w:lvlText w:val="%7."/>
      <w:lvlJc w:val="left"/>
      <w:pPr>
        <w:ind w:left="5040" w:hanging="360"/>
      </w:pPr>
      <w:rPr>
        <w:u w:val="none"/>
      </w:rPr>
    </w:lvl>
    <w:lvl w:ilvl="7">
      <w:start w:val="1"/>
      <w:numFmt w:val="lowerLetter"/>
      <w:pStyle w:val="Heading8"/>
      <w:lvlText w:val="%8."/>
      <w:lvlJc w:val="left"/>
      <w:pPr>
        <w:ind w:left="5760" w:hanging="360"/>
      </w:pPr>
      <w:rPr>
        <w:u w:val="none"/>
      </w:rPr>
    </w:lvl>
    <w:lvl w:ilvl="8">
      <w:start w:val="1"/>
      <w:numFmt w:val="lowerRoman"/>
      <w:pStyle w:val="Heading9"/>
      <w:lvlText w:val="%9."/>
      <w:lvlJc w:val="right"/>
      <w:pPr>
        <w:ind w:left="6480" w:hanging="360"/>
      </w:pPr>
      <w:rPr>
        <w:u w:val="none"/>
      </w:rPr>
    </w:lvl>
  </w:abstractNum>
  <w:abstractNum w:abstractNumId="10" w15:restartNumberingAfterBreak="0">
    <w:nsid w:val="4B024126"/>
    <w:multiLevelType w:val="multilevel"/>
    <w:tmpl w:val="000889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B50AB7"/>
    <w:multiLevelType w:val="multilevel"/>
    <w:tmpl w:val="6B78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1743D3"/>
    <w:multiLevelType w:val="multilevel"/>
    <w:tmpl w:val="95EE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E480E"/>
    <w:multiLevelType w:val="hybridMultilevel"/>
    <w:tmpl w:val="21A65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950D17"/>
    <w:multiLevelType w:val="multilevel"/>
    <w:tmpl w:val="C9D8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E16034"/>
    <w:multiLevelType w:val="multilevel"/>
    <w:tmpl w:val="C6E01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967F5"/>
    <w:multiLevelType w:val="multilevel"/>
    <w:tmpl w:val="B91631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82393895">
    <w:abstractNumId w:val="9"/>
  </w:num>
  <w:num w:numId="2" w16cid:durableId="498159381">
    <w:abstractNumId w:val="8"/>
  </w:num>
  <w:num w:numId="3" w16cid:durableId="971786899">
    <w:abstractNumId w:val="5"/>
  </w:num>
  <w:num w:numId="4" w16cid:durableId="48765945">
    <w:abstractNumId w:val="0"/>
  </w:num>
  <w:num w:numId="5" w16cid:durableId="1590695522">
    <w:abstractNumId w:val="13"/>
  </w:num>
  <w:num w:numId="6" w16cid:durableId="1714694098">
    <w:abstractNumId w:val="6"/>
  </w:num>
  <w:num w:numId="7" w16cid:durableId="1480416417">
    <w:abstractNumId w:val="14"/>
  </w:num>
  <w:num w:numId="8" w16cid:durableId="355810214">
    <w:abstractNumId w:val="11"/>
  </w:num>
  <w:num w:numId="9" w16cid:durableId="1680884128">
    <w:abstractNumId w:val="1"/>
  </w:num>
  <w:num w:numId="10" w16cid:durableId="1785733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0292075">
    <w:abstractNumId w:val="16"/>
  </w:num>
  <w:num w:numId="12" w16cid:durableId="17511905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7088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91769">
    <w:abstractNumId w:val="2"/>
  </w:num>
  <w:num w:numId="15" w16cid:durableId="1329989007">
    <w:abstractNumId w:val="7"/>
  </w:num>
  <w:num w:numId="16" w16cid:durableId="1629120272">
    <w:abstractNumId w:val="15"/>
  </w:num>
  <w:num w:numId="17" w16cid:durableId="146290709">
    <w:abstractNumId w:val="3"/>
  </w:num>
  <w:num w:numId="18" w16cid:durableId="322049590">
    <w:abstractNumId w:val="10"/>
  </w:num>
  <w:num w:numId="19" w16cid:durableId="1780031839">
    <w:abstractNumId w:val="12"/>
  </w:num>
  <w:num w:numId="20" w16cid:durableId="2016686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82"/>
    <w:rsid w:val="00003EBB"/>
    <w:rsid w:val="00006771"/>
    <w:rsid w:val="000077F4"/>
    <w:rsid w:val="00056368"/>
    <w:rsid w:val="00091B8E"/>
    <w:rsid w:val="00104198"/>
    <w:rsid w:val="00110307"/>
    <w:rsid w:val="00173B70"/>
    <w:rsid w:val="00175642"/>
    <w:rsid w:val="001C4F98"/>
    <w:rsid w:val="001E1EB5"/>
    <w:rsid w:val="00201CCC"/>
    <w:rsid w:val="002B7EC2"/>
    <w:rsid w:val="002C56EC"/>
    <w:rsid w:val="002F05F4"/>
    <w:rsid w:val="0031156D"/>
    <w:rsid w:val="00352DA1"/>
    <w:rsid w:val="0035426C"/>
    <w:rsid w:val="0035590A"/>
    <w:rsid w:val="0037734D"/>
    <w:rsid w:val="00377FA7"/>
    <w:rsid w:val="003C1DB6"/>
    <w:rsid w:val="003C4DFB"/>
    <w:rsid w:val="003D14DB"/>
    <w:rsid w:val="003D7CF9"/>
    <w:rsid w:val="00404101"/>
    <w:rsid w:val="0043513A"/>
    <w:rsid w:val="004370A9"/>
    <w:rsid w:val="00454906"/>
    <w:rsid w:val="00463D27"/>
    <w:rsid w:val="00501750"/>
    <w:rsid w:val="00505375"/>
    <w:rsid w:val="00521DC8"/>
    <w:rsid w:val="00525A9F"/>
    <w:rsid w:val="0052722B"/>
    <w:rsid w:val="00551904"/>
    <w:rsid w:val="0056164A"/>
    <w:rsid w:val="005B3F2B"/>
    <w:rsid w:val="00621924"/>
    <w:rsid w:val="00676024"/>
    <w:rsid w:val="006A4906"/>
    <w:rsid w:val="006A7E2D"/>
    <w:rsid w:val="006E7528"/>
    <w:rsid w:val="006F19F4"/>
    <w:rsid w:val="00711563"/>
    <w:rsid w:val="00771F34"/>
    <w:rsid w:val="00772538"/>
    <w:rsid w:val="00783C5C"/>
    <w:rsid w:val="007935F2"/>
    <w:rsid w:val="007A4CD4"/>
    <w:rsid w:val="007C2C5C"/>
    <w:rsid w:val="00807D6B"/>
    <w:rsid w:val="00841667"/>
    <w:rsid w:val="00887F7F"/>
    <w:rsid w:val="008D3082"/>
    <w:rsid w:val="009101F8"/>
    <w:rsid w:val="00921769"/>
    <w:rsid w:val="0093455F"/>
    <w:rsid w:val="009616B1"/>
    <w:rsid w:val="00965E70"/>
    <w:rsid w:val="009972F4"/>
    <w:rsid w:val="009D732A"/>
    <w:rsid w:val="009E4BEF"/>
    <w:rsid w:val="009F353E"/>
    <w:rsid w:val="00A16396"/>
    <w:rsid w:val="00A868E7"/>
    <w:rsid w:val="00AA2B3F"/>
    <w:rsid w:val="00AB0AE3"/>
    <w:rsid w:val="00AC1BAF"/>
    <w:rsid w:val="00AF22FA"/>
    <w:rsid w:val="00B545C0"/>
    <w:rsid w:val="00B65828"/>
    <w:rsid w:val="00B7074E"/>
    <w:rsid w:val="00BA1319"/>
    <w:rsid w:val="00BF43DA"/>
    <w:rsid w:val="00C32CD8"/>
    <w:rsid w:val="00CA5453"/>
    <w:rsid w:val="00CC3120"/>
    <w:rsid w:val="00CF1742"/>
    <w:rsid w:val="00D0320C"/>
    <w:rsid w:val="00D113CF"/>
    <w:rsid w:val="00D449E6"/>
    <w:rsid w:val="00D60FA3"/>
    <w:rsid w:val="00D90CCD"/>
    <w:rsid w:val="00D94544"/>
    <w:rsid w:val="00DA3D7C"/>
    <w:rsid w:val="00DB0B6E"/>
    <w:rsid w:val="00DC6D13"/>
    <w:rsid w:val="00DE7032"/>
    <w:rsid w:val="00E04492"/>
    <w:rsid w:val="00E4135D"/>
    <w:rsid w:val="00E43078"/>
    <w:rsid w:val="00E6502F"/>
    <w:rsid w:val="00E82F5E"/>
    <w:rsid w:val="00EF094F"/>
    <w:rsid w:val="00F00099"/>
    <w:rsid w:val="00F0392A"/>
    <w:rsid w:val="00F437C9"/>
    <w:rsid w:val="00F50F38"/>
    <w:rsid w:val="00F60287"/>
    <w:rsid w:val="00F64182"/>
    <w:rsid w:val="00F73F43"/>
    <w:rsid w:val="00F77D81"/>
    <w:rsid w:val="00F90381"/>
    <w:rsid w:val="00F92212"/>
    <w:rsid w:val="00FA10DD"/>
    <w:rsid w:val="00FA4D67"/>
    <w:rsid w:val="00FA6436"/>
    <w:rsid w:val="00FC3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6A03"/>
  <w15:chartTrackingRefBased/>
  <w15:docId w15:val="{10985EC2-1372-4A46-98F1-4C4D3DBF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667"/>
    <w:pPr>
      <w:keepNext/>
      <w:numPr>
        <w:numId w:val="1"/>
      </w:numPr>
      <w:spacing w:before="240" w:after="60"/>
      <w:outlineLvl w:val="0"/>
    </w:pPr>
    <w:rPr>
      <w:rFonts w:ascii="Cambria" w:eastAsia="Times New Roman" w:hAnsi="Cambria" w:cs="Times New Roman"/>
      <w:b/>
      <w:bCs/>
      <w:kern w:val="32"/>
      <w:sz w:val="32"/>
      <w:szCs w:val="32"/>
      <w:lang w:val="x-none" w:eastAsia="x-none"/>
      <w14:ligatures w14:val="none"/>
    </w:rPr>
  </w:style>
  <w:style w:type="paragraph" w:styleId="Heading2">
    <w:name w:val="heading 2"/>
    <w:basedOn w:val="Normal"/>
    <w:next w:val="Normal"/>
    <w:link w:val="Heading2Char"/>
    <w:uiPriority w:val="9"/>
    <w:unhideWhenUsed/>
    <w:qFormat/>
    <w:rsid w:val="00841667"/>
    <w:pPr>
      <w:keepNext/>
      <w:numPr>
        <w:ilvl w:val="1"/>
        <w:numId w:val="1"/>
      </w:numPr>
      <w:spacing w:before="240" w:after="60"/>
      <w:outlineLvl w:val="1"/>
    </w:pPr>
    <w:rPr>
      <w:rFonts w:ascii="Cambria" w:eastAsia="Times New Roman" w:hAnsi="Cambria" w:cs="Times New Roman"/>
      <w:b/>
      <w:bCs/>
      <w:i/>
      <w:iCs/>
      <w:kern w:val="0"/>
      <w:sz w:val="28"/>
      <w:szCs w:val="28"/>
      <w:lang w:val="x-none" w:eastAsia="x-none"/>
      <w14:ligatures w14:val="none"/>
    </w:rPr>
  </w:style>
  <w:style w:type="paragraph" w:styleId="Heading3">
    <w:name w:val="heading 3"/>
    <w:basedOn w:val="Normal"/>
    <w:next w:val="Normal"/>
    <w:link w:val="Heading3Char"/>
    <w:uiPriority w:val="9"/>
    <w:unhideWhenUsed/>
    <w:qFormat/>
    <w:rsid w:val="00841667"/>
    <w:pPr>
      <w:keepNext/>
      <w:numPr>
        <w:ilvl w:val="2"/>
        <w:numId w:val="1"/>
      </w:numPr>
      <w:spacing w:before="240" w:after="60"/>
      <w:outlineLvl w:val="2"/>
    </w:pPr>
    <w:rPr>
      <w:rFonts w:ascii="Cambria" w:eastAsia="Times New Roman" w:hAnsi="Cambria" w:cs="Times New Roman"/>
      <w:b/>
      <w:bCs/>
      <w:kern w:val="0"/>
      <w:sz w:val="26"/>
      <w:szCs w:val="26"/>
      <w:lang w:val="x-none" w:eastAsia="x-none"/>
      <w14:ligatures w14:val="none"/>
    </w:rPr>
  </w:style>
  <w:style w:type="paragraph" w:styleId="Heading4">
    <w:name w:val="heading 4"/>
    <w:basedOn w:val="Normal"/>
    <w:next w:val="Normal"/>
    <w:link w:val="Heading4Char"/>
    <w:uiPriority w:val="9"/>
    <w:unhideWhenUsed/>
    <w:qFormat/>
    <w:rsid w:val="00841667"/>
    <w:pPr>
      <w:keepNext/>
      <w:numPr>
        <w:ilvl w:val="3"/>
        <w:numId w:val="1"/>
      </w:numPr>
      <w:spacing w:before="240" w:after="60"/>
      <w:outlineLvl w:val="3"/>
    </w:pPr>
    <w:rPr>
      <w:rFonts w:ascii="Calibri" w:eastAsia="Times New Roman" w:hAnsi="Calibri" w:cs="Times New Roman"/>
      <w:b/>
      <w:bCs/>
      <w:kern w:val="0"/>
      <w:sz w:val="28"/>
      <w:szCs w:val="28"/>
      <w:lang w:val="x-none" w:eastAsia="x-none"/>
      <w14:ligatures w14:val="none"/>
    </w:rPr>
  </w:style>
  <w:style w:type="paragraph" w:styleId="Heading5">
    <w:name w:val="heading 5"/>
    <w:basedOn w:val="Normal"/>
    <w:next w:val="Normal"/>
    <w:link w:val="Heading5Char"/>
    <w:uiPriority w:val="9"/>
    <w:semiHidden/>
    <w:unhideWhenUsed/>
    <w:qFormat/>
    <w:rsid w:val="00841667"/>
    <w:pPr>
      <w:numPr>
        <w:ilvl w:val="4"/>
        <w:numId w:val="1"/>
      </w:numPr>
      <w:spacing w:before="240" w:after="60"/>
      <w:outlineLvl w:val="4"/>
    </w:pPr>
    <w:rPr>
      <w:rFonts w:ascii="Calibri" w:eastAsia="Times New Roman" w:hAnsi="Calibri" w:cs="Times New Roman"/>
      <w:b/>
      <w:bCs/>
      <w:i/>
      <w:iCs/>
      <w:kern w:val="0"/>
      <w:sz w:val="26"/>
      <w:szCs w:val="26"/>
      <w:lang w:val="x-none" w:eastAsia="x-none"/>
      <w14:ligatures w14:val="none"/>
    </w:rPr>
  </w:style>
  <w:style w:type="paragraph" w:styleId="Heading6">
    <w:name w:val="heading 6"/>
    <w:basedOn w:val="Normal"/>
    <w:next w:val="Normal"/>
    <w:link w:val="Heading6Char"/>
    <w:uiPriority w:val="9"/>
    <w:semiHidden/>
    <w:unhideWhenUsed/>
    <w:qFormat/>
    <w:rsid w:val="00841667"/>
    <w:pPr>
      <w:numPr>
        <w:ilvl w:val="5"/>
        <w:numId w:val="1"/>
      </w:numPr>
      <w:spacing w:before="240" w:after="60"/>
      <w:outlineLvl w:val="5"/>
    </w:pPr>
    <w:rPr>
      <w:rFonts w:ascii="Times New Roman" w:eastAsia="Times New Roman" w:hAnsi="Times New Roman" w:cs="Times New Roman"/>
      <w:b/>
      <w:bCs/>
      <w:kern w:val="0"/>
      <w:sz w:val="22"/>
      <w:szCs w:val="22"/>
      <w:lang w:val="x-none" w:eastAsia="x-none"/>
      <w14:ligatures w14:val="none"/>
    </w:rPr>
  </w:style>
  <w:style w:type="paragraph" w:styleId="Heading7">
    <w:name w:val="heading 7"/>
    <w:basedOn w:val="Normal"/>
    <w:next w:val="Normal"/>
    <w:link w:val="Heading7Char"/>
    <w:uiPriority w:val="9"/>
    <w:semiHidden/>
    <w:unhideWhenUsed/>
    <w:qFormat/>
    <w:rsid w:val="00841667"/>
    <w:pPr>
      <w:numPr>
        <w:ilvl w:val="6"/>
        <w:numId w:val="1"/>
      </w:numPr>
      <w:spacing w:before="240" w:after="60"/>
      <w:outlineLvl w:val="6"/>
    </w:pPr>
    <w:rPr>
      <w:rFonts w:ascii="Calibri" w:eastAsia="Times New Roman" w:hAnsi="Calibri" w:cs="Times New Roman"/>
      <w:kern w:val="0"/>
      <w:lang w:val="x-none" w:eastAsia="x-none"/>
      <w14:ligatures w14:val="none"/>
    </w:rPr>
  </w:style>
  <w:style w:type="paragraph" w:styleId="Heading8">
    <w:name w:val="heading 8"/>
    <w:basedOn w:val="Normal"/>
    <w:next w:val="Normal"/>
    <w:link w:val="Heading8Char"/>
    <w:uiPriority w:val="9"/>
    <w:semiHidden/>
    <w:unhideWhenUsed/>
    <w:qFormat/>
    <w:rsid w:val="00841667"/>
    <w:pPr>
      <w:numPr>
        <w:ilvl w:val="7"/>
        <w:numId w:val="1"/>
      </w:numPr>
      <w:spacing w:before="240" w:after="60"/>
      <w:outlineLvl w:val="7"/>
    </w:pPr>
    <w:rPr>
      <w:rFonts w:ascii="Calibri" w:eastAsia="Times New Roman" w:hAnsi="Calibri" w:cs="Times New Roman"/>
      <w:i/>
      <w:iCs/>
      <w:kern w:val="0"/>
      <w:lang w:val="x-none" w:eastAsia="x-none"/>
      <w14:ligatures w14:val="none"/>
    </w:rPr>
  </w:style>
  <w:style w:type="paragraph" w:styleId="Heading9">
    <w:name w:val="heading 9"/>
    <w:basedOn w:val="Normal"/>
    <w:next w:val="Normal"/>
    <w:link w:val="Heading9Char"/>
    <w:uiPriority w:val="9"/>
    <w:semiHidden/>
    <w:unhideWhenUsed/>
    <w:qFormat/>
    <w:rsid w:val="00841667"/>
    <w:pPr>
      <w:numPr>
        <w:ilvl w:val="8"/>
        <w:numId w:val="1"/>
      </w:numPr>
      <w:spacing w:before="240" w:after="60"/>
      <w:outlineLvl w:val="8"/>
    </w:pPr>
    <w:rPr>
      <w:rFonts w:ascii="Cambria" w:eastAsia="Times New Roman" w:hAnsi="Cambria" w:cs="Times New Roman"/>
      <w:kern w:val="0"/>
      <w:sz w:val="22"/>
      <w:szCs w:val="22"/>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082"/>
    <w:pPr>
      <w:tabs>
        <w:tab w:val="center" w:pos="4513"/>
        <w:tab w:val="right" w:pos="9026"/>
      </w:tabs>
    </w:pPr>
  </w:style>
  <w:style w:type="character" w:customStyle="1" w:styleId="HeaderChar">
    <w:name w:val="Header Char"/>
    <w:basedOn w:val="DefaultParagraphFont"/>
    <w:link w:val="Header"/>
    <w:uiPriority w:val="99"/>
    <w:rsid w:val="008D3082"/>
  </w:style>
  <w:style w:type="paragraph" w:customStyle="1" w:styleId="p1">
    <w:name w:val="p1"/>
    <w:basedOn w:val="Normal"/>
    <w:rsid w:val="008D3082"/>
    <w:rPr>
      <w:rFonts w:ascii="Helvetica" w:eastAsia="Times New Roman" w:hAnsi="Helvetica" w:cs="Times New Roman"/>
      <w:color w:val="000000"/>
      <w:kern w:val="0"/>
      <w:sz w:val="15"/>
      <w:szCs w:val="15"/>
      <w:lang w:eastAsia="en-GB"/>
      <w14:ligatures w14:val="none"/>
    </w:rPr>
  </w:style>
  <w:style w:type="character" w:styleId="Strong">
    <w:name w:val="Strong"/>
    <w:basedOn w:val="DefaultParagraphFont"/>
    <w:uiPriority w:val="22"/>
    <w:qFormat/>
    <w:rsid w:val="008D3082"/>
    <w:rPr>
      <w:b/>
      <w:bCs/>
    </w:rPr>
  </w:style>
  <w:style w:type="paragraph" w:styleId="Footer">
    <w:name w:val="footer"/>
    <w:basedOn w:val="Normal"/>
    <w:link w:val="FooterChar"/>
    <w:uiPriority w:val="99"/>
    <w:unhideWhenUsed/>
    <w:rsid w:val="008D3082"/>
    <w:pPr>
      <w:tabs>
        <w:tab w:val="center" w:pos="4513"/>
        <w:tab w:val="right" w:pos="9026"/>
      </w:tabs>
    </w:pPr>
  </w:style>
  <w:style w:type="character" w:customStyle="1" w:styleId="FooterChar">
    <w:name w:val="Footer Char"/>
    <w:basedOn w:val="DefaultParagraphFont"/>
    <w:link w:val="Footer"/>
    <w:uiPriority w:val="99"/>
    <w:rsid w:val="008D3082"/>
  </w:style>
  <w:style w:type="character" w:styleId="Hyperlink">
    <w:name w:val="Hyperlink"/>
    <w:uiPriority w:val="99"/>
    <w:unhideWhenUsed/>
    <w:qFormat/>
    <w:rsid w:val="008D3082"/>
    <w:rPr>
      <w:color w:val="0000FF"/>
      <w:u w:val="single"/>
    </w:rPr>
  </w:style>
  <w:style w:type="character" w:styleId="UnresolvedMention">
    <w:name w:val="Unresolved Mention"/>
    <w:basedOn w:val="DefaultParagraphFont"/>
    <w:uiPriority w:val="99"/>
    <w:semiHidden/>
    <w:unhideWhenUsed/>
    <w:rsid w:val="0052722B"/>
    <w:rPr>
      <w:color w:val="605E5C"/>
      <w:shd w:val="clear" w:color="auto" w:fill="E1DFDD"/>
    </w:rPr>
  </w:style>
  <w:style w:type="character" w:styleId="FollowedHyperlink">
    <w:name w:val="FollowedHyperlink"/>
    <w:basedOn w:val="DefaultParagraphFont"/>
    <w:uiPriority w:val="99"/>
    <w:semiHidden/>
    <w:unhideWhenUsed/>
    <w:rsid w:val="00771F34"/>
    <w:rPr>
      <w:color w:val="954F72" w:themeColor="followedHyperlink"/>
      <w:u w:val="single"/>
    </w:rPr>
  </w:style>
  <w:style w:type="paragraph" w:styleId="NormalWeb">
    <w:name w:val="Normal (Web)"/>
    <w:basedOn w:val="Normal"/>
    <w:uiPriority w:val="99"/>
    <w:unhideWhenUsed/>
    <w:rsid w:val="0084166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1Char">
    <w:name w:val="Heading 1 Char"/>
    <w:basedOn w:val="DefaultParagraphFont"/>
    <w:link w:val="Heading1"/>
    <w:uiPriority w:val="9"/>
    <w:rsid w:val="00841667"/>
    <w:rPr>
      <w:rFonts w:ascii="Cambria" w:eastAsia="Times New Roman" w:hAnsi="Cambria" w:cs="Times New Roman"/>
      <w:b/>
      <w:bCs/>
      <w:kern w:val="32"/>
      <w:sz w:val="32"/>
      <w:szCs w:val="32"/>
      <w:lang w:val="x-none" w:eastAsia="x-none"/>
      <w14:ligatures w14:val="none"/>
    </w:rPr>
  </w:style>
  <w:style w:type="character" w:customStyle="1" w:styleId="Heading2Char">
    <w:name w:val="Heading 2 Char"/>
    <w:basedOn w:val="DefaultParagraphFont"/>
    <w:link w:val="Heading2"/>
    <w:uiPriority w:val="9"/>
    <w:rsid w:val="00841667"/>
    <w:rPr>
      <w:rFonts w:ascii="Cambria" w:eastAsia="Times New Roman" w:hAnsi="Cambria" w:cs="Times New Roman"/>
      <w:b/>
      <w:bCs/>
      <w:i/>
      <w:iCs/>
      <w:kern w:val="0"/>
      <w:sz w:val="28"/>
      <w:szCs w:val="28"/>
      <w:lang w:val="x-none" w:eastAsia="x-none"/>
      <w14:ligatures w14:val="none"/>
    </w:rPr>
  </w:style>
  <w:style w:type="character" w:customStyle="1" w:styleId="Heading3Char">
    <w:name w:val="Heading 3 Char"/>
    <w:basedOn w:val="DefaultParagraphFont"/>
    <w:link w:val="Heading3"/>
    <w:uiPriority w:val="9"/>
    <w:rsid w:val="00841667"/>
    <w:rPr>
      <w:rFonts w:ascii="Cambria" w:eastAsia="Times New Roman" w:hAnsi="Cambria" w:cs="Times New Roman"/>
      <w:b/>
      <w:bCs/>
      <w:kern w:val="0"/>
      <w:sz w:val="26"/>
      <w:szCs w:val="26"/>
      <w:lang w:val="x-none" w:eastAsia="x-none"/>
      <w14:ligatures w14:val="none"/>
    </w:rPr>
  </w:style>
  <w:style w:type="character" w:customStyle="1" w:styleId="Heading4Char">
    <w:name w:val="Heading 4 Char"/>
    <w:basedOn w:val="DefaultParagraphFont"/>
    <w:link w:val="Heading4"/>
    <w:uiPriority w:val="9"/>
    <w:rsid w:val="00841667"/>
    <w:rPr>
      <w:rFonts w:ascii="Calibri" w:eastAsia="Times New Roman" w:hAnsi="Calibri" w:cs="Times New Roman"/>
      <w:b/>
      <w:bCs/>
      <w:kern w:val="0"/>
      <w:sz w:val="28"/>
      <w:szCs w:val="28"/>
      <w:lang w:val="x-none" w:eastAsia="x-none"/>
      <w14:ligatures w14:val="none"/>
    </w:rPr>
  </w:style>
  <w:style w:type="character" w:customStyle="1" w:styleId="Heading5Char">
    <w:name w:val="Heading 5 Char"/>
    <w:basedOn w:val="DefaultParagraphFont"/>
    <w:link w:val="Heading5"/>
    <w:uiPriority w:val="9"/>
    <w:semiHidden/>
    <w:rsid w:val="00841667"/>
    <w:rPr>
      <w:rFonts w:ascii="Calibri" w:eastAsia="Times New Roman" w:hAnsi="Calibri" w:cs="Times New Roman"/>
      <w:b/>
      <w:bCs/>
      <w:i/>
      <w:iCs/>
      <w:kern w:val="0"/>
      <w:sz w:val="26"/>
      <w:szCs w:val="26"/>
      <w:lang w:val="x-none" w:eastAsia="x-none"/>
      <w14:ligatures w14:val="none"/>
    </w:rPr>
  </w:style>
  <w:style w:type="character" w:customStyle="1" w:styleId="Heading6Char">
    <w:name w:val="Heading 6 Char"/>
    <w:basedOn w:val="DefaultParagraphFont"/>
    <w:link w:val="Heading6"/>
    <w:uiPriority w:val="9"/>
    <w:semiHidden/>
    <w:rsid w:val="00841667"/>
    <w:rPr>
      <w:rFonts w:ascii="Times New Roman" w:eastAsia="Times New Roman" w:hAnsi="Times New Roman" w:cs="Times New Roman"/>
      <w:b/>
      <w:bCs/>
      <w:kern w:val="0"/>
      <w:sz w:val="22"/>
      <w:szCs w:val="22"/>
      <w:lang w:val="x-none" w:eastAsia="x-none"/>
      <w14:ligatures w14:val="none"/>
    </w:rPr>
  </w:style>
  <w:style w:type="character" w:customStyle="1" w:styleId="Heading7Char">
    <w:name w:val="Heading 7 Char"/>
    <w:basedOn w:val="DefaultParagraphFont"/>
    <w:link w:val="Heading7"/>
    <w:uiPriority w:val="9"/>
    <w:semiHidden/>
    <w:rsid w:val="00841667"/>
    <w:rPr>
      <w:rFonts w:ascii="Calibri" w:eastAsia="Times New Roman" w:hAnsi="Calibri" w:cs="Times New Roman"/>
      <w:kern w:val="0"/>
      <w:lang w:val="x-none" w:eastAsia="x-none"/>
      <w14:ligatures w14:val="none"/>
    </w:rPr>
  </w:style>
  <w:style w:type="character" w:customStyle="1" w:styleId="Heading8Char">
    <w:name w:val="Heading 8 Char"/>
    <w:basedOn w:val="DefaultParagraphFont"/>
    <w:link w:val="Heading8"/>
    <w:uiPriority w:val="9"/>
    <w:semiHidden/>
    <w:rsid w:val="00841667"/>
    <w:rPr>
      <w:rFonts w:ascii="Calibri" w:eastAsia="Times New Roman" w:hAnsi="Calibri" w:cs="Times New Roman"/>
      <w:i/>
      <w:iCs/>
      <w:kern w:val="0"/>
      <w:lang w:val="x-none" w:eastAsia="x-none"/>
      <w14:ligatures w14:val="none"/>
    </w:rPr>
  </w:style>
  <w:style w:type="character" w:customStyle="1" w:styleId="Heading9Char">
    <w:name w:val="Heading 9 Char"/>
    <w:basedOn w:val="DefaultParagraphFont"/>
    <w:link w:val="Heading9"/>
    <w:uiPriority w:val="9"/>
    <w:semiHidden/>
    <w:rsid w:val="00841667"/>
    <w:rPr>
      <w:rFonts w:ascii="Cambria" w:eastAsia="Times New Roman" w:hAnsi="Cambria" w:cs="Times New Roman"/>
      <w:kern w:val="0"/>
      <w:sz w:val="22"/>
      <w:szCs w:val="22"/>
      <w:lang w:val="x-none" w:eastAsia="x-none"/>
      <w14:ligatures w14:val="none"/>
    </w:rPr>
  </w:style>
  <w:style w:type="table" w:styleId="PlainTable2">
    <w:name w:val="Plain Table 2"/>
    <w:basedOn w:val="TableNormal"/>
    <w:uiPriority w:val="42"/>
    <w:rsid w:val="00841667"/>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50F38"/>
    <w:pPr>
      <w:spacing w:after="160" w:line="259" w:lineRule="auto"/>
      <w:ind w:left="720"/>
      <w:contextualSpacing/>
    </w:pPr>
    <w:rPr>
      <w:rFonts w:ascii="Calibri" w:eastAsia="Calibri" w:hAnsi="Calibri" w:cs="Times New Roman"/>
      <w:kern w:val="0"/>
      <w:sz w:val="22"/>
      <w:szCs w:val="22"/>
      <w:lang w:val="id-ID" w:eastAsia="en-GB"/>
      <w14:ligatures w14:val="none"/>
    </w:rPr>
  </w:style>
  <w:style w:type="character" w:styleId="Emphasis">
    <w:name w:val="Emphasis"/>
    <w:basedOn w:val="DefaultParagraphFont"/>
    <w:uiPriority w:val="20"/>
    <w:qFormat/>
    <w:rsid w:val="00FA10DD"/>
    <w:rPr>
      <w:i/>
      <w:iCs/>
    </w:rPr>
  </w:style>
  <w:style w:type="character" w:styleId="PlaceholderText">
    <w:name w:val="Placeholder Text"/>
    <w:basedOn w:val="DefaultParagraphFont"/>
    <w:uiPriority w:val="99"/>
    <w:semiHidden/>
    <w:rsid w:val="003559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3834">
      <w:bodyDiv w:val="1"/>
      <w:marLeft w:val="0"/>
      <w:marRight w:val="0"/>
      <w:marTop w:val="0"/>
      <w:marBottom w:val="0"/>
      <w:divBdr>
        <w:top w:val="none" w:sz="0" w:space="0" w:color="auto"/>
        <w:left w:val="none" w:sz="0" w:space="0" w:color="auto"/>
        <w:bottom w:val="none" w:sz="0" w:space="0" w:color="auto"/>
        <w:right w:val="none" w:sz="0" w:space="0" w:color="auto"/>
      </w:divBdr>
      <w:divsChild>
        <w:div w:id="1454203334">
          <w:marLeft w:val="640"/>
          <w:marRight w:val="0"/>
          <w:marTop w:val="0"/>
          <w:marBottom w:val="0"/>
          <w:divBdr>
            <w:top w:val="none" w:sz="0" w:space="0" w:color="auto"/>
            <w:left w:val="none" w:sz="0" w:space="0" w:color="auto"/>
            <w:bottom w:val="none" w:sz="0" w:space="0" w:color="auto"/>
            <w:right w:val="none" w:sz="0" w:space="0" w:color="auto"/>
          </w:divBdr>
        </w:div>
        <w:div w:id="307757239">
          <w:marLeft w:val="640"/>
          <w:marRight w:val="0"/>
          <w:marTop w:val="0"/>
          <w:marBottom w:val="0"/>
          <w:divBdr>
            <w:top w:val="none" w:sz="0" w:space="0" w:color="auto"/>
            <w:left w:val="none" w:sz="0" w:space="0" w:color="auto"/>
            <w:bottom w:val="none" w:sz="0" w:space="0" w:color="auto"/>
            <w:right w:val="none" w:sz="0" w:space="0" w:color="auto"/>
          </w:divBdr>
        </w:div>
        <w:div w:id="1734624153">
          <w:marLeft w:val="640"/>
          <w:marRight w:val="0"/>
          <w:marTop w:val="0"/>
          <w:marBottom w:val="0"/>
          <w:divBdr>
            <w:top w:val="none" w:sz="0" w:space="0" w:color="auto"/>
            <w:left w:val="none" w:sz="0" w:space="0" w:color="auto"/>
            <w:bottom w:val="none" w:sz="0" w:space="0" w:color="auto"/>
            <w:right w:val="none" w:sz="0" w:space="0" w:color="auto"/>
          </w:divBdr>
        </w:div>
        <w:div w:id="1551722276">
          <w:marLeft w:val="640"/>
          <w:marRight w:val="0"/>
          <w:marTop w:val="0"/>
          <w:marBottom w:val="0"/>
          <w:divBdr>
            <w:top w:val="none" w:sz="0" w:space="0" w:color="auto"/>
            <w:left w:val="none" w:sz="0" w:space="0" w:color="auto"/>
            <w:bottom w:val="none" w:sz="0" w:space="0" w:color="auto"/>
            <w:right w:val="none" w:sz="0" w:space="0" w:color="auto"/>
          </w:divBdr>
        </w:div>
        <w:div w:id="141390707">
          <w:marLeft w:val="640"/>
          <w:marRight w:val="0"/>
          <w:marTop w:val="0"/>
          <w:marBottom w:val="0"/>
          <w:divBdr>
            <w:top w:val="none" w:sz="0" w:space="0" w:color="auto"/>
            <w:left w:val="none" w:sz="0" w:space="0" w:color="auto"/>
            <w:bottom w:val="none" w:sz="0" w:space="0" w:color="auto"/>
            <w:right w:val="none" w:sz="0" w:space="0" w:color="auto"/>
          </w:divBdr>
        </w:div>
        <w:div w:id="865408519">
          <w:marLeft w:val="640"/>
          <w:marRight w:val="0"/>
          <w:marTop w:val="0"/>
          <w:marBottom w:val="0"/>
          <w:divBdr>
            <w:top w:val="none" w:sz="0" w:space="0" w:color="auto"/>
            <w:left w:val="none" w:sz="0" w:space="0" w:color="auto"/>
            <w:bottom w:val="none" w:sz="0" w:space="0" w:color="auto"/>
            <w:right w:val="none" w:sz="0" w:space="0" w:color="auto"/>
          </w:divBdr>
        </w:div>
        <w:div w:id="622420472">
          <w:marLeft w:val="640"/>
          <w:marRight w:val="0"/>
          <w:marTop w:val="0"/>
          <w:marBottom w:val="0"/>
          <w:divBdr>
            <w:top w:val="none" w:sz="0" w:space="0" w:color="auto"/>
            <w:left w:val="none" w:sz="0" w:space="0" w:color="auto"/>
            <w:bottom w:val="none" w:sz="0" w:space="0" w:color="auto"/>
            <w:right w:val="none" w:sz="0" w:space="0" w:color="auto"/>
          </w:divBdr>
        </w:div>
        <w:div w:id="301037606">
          <w:marLeft w:val="640"/>
          <w:marRight w:val="0"/>
          <w:marTop w:val="0"/>
          <w:marBottom w:val="0"/>
          <w:divBdr>
            <w:top w:val="none" w:sz="0" w:space="0" w:color="auto"/>
            <w:left w:val="none" w:sz="0" w:space="0" w:color="auto"/>
            <w:bottom w:val="none" w:sz="0" w:space="0" w:color="auto"/>
            <w:right w:val="none" w:sz="0" w:space="0" w:color="auto"/>
          </w:divBdr>
        </w:div>
        <w:div w:id="1838962092">
          <w:marLeft w:val="640"/>
          <w:marRight w:val="0"/>
          <w:marTop w:val="0"/>
          <w:marBottom w:val="0"/>
          <w:divBdr>
            <w:top w:val="none" w:sz="0" w:space="0" w:color="auto"/>
            <w:left w:val="none" w:sz="0" w:space="0" w:color="auto"/>
            <w:bottom w:val="none" w:sz="0" w:space="0" w:color="auto"/>
            <w:right w:val="none" w:sz="0" w:space="0" w:color="auto"/>
          </w:divBdr>
        </w:div>
        <w:div w:id="1026294180">
          <w:marLeft w:val="640"/>
          <w:marRight w:val="0"/>
          <w:marTop w:val="0"/>
          <w:marBottom w:val="0"/>
          <w:divBdr>
            <w:top w:val="none" w:sz="0" w:space="0" w:color="auto"/>
            <w:left w:val="none" w:sz="0" w:space="0" w:color="auto"/>
            <w:bottom w:val="none" w:sz="0" w:space="0" w:color="auto"/>
            <w:right w:val="none" w:sz="0" w:space="0" w:color="auto"/>
          </w:divBdr>
        </w:div>
        <w:div w:id="1996645948">
          <w:marLeft w:val="640"/>
          <w:marRight w:val="0"/>
          <w:marTop w:val="0"/>
          <w:marBottom w:val="0"/>
          <w:divBdr>
            <w:top w:val="none" w:sz="0" w:space="0" w:color="auto"/>
            <w:left w:val="none" w:sz="0" w:space="0" w:color="auto"/>
            <w:bottom w:val="none" w:sz="0" w:space="0" w:color="auto"/>
            <w:right w:val="none" w:sz="0" w:space="0" w:color="auto"/>
          </w:divBdr>
        </w:div>
        <w:div w:id="1042510794">
          <w:marLeft w:val="640"/>
          <w:marRight w:val="0"/>
          <w:marTop w:val="0"/>
          <w:marBottom w:val="0"/>
          <w:divBdr>
            <w:top w:val="none" w:sz="0" w:space="0" w:color="auto"/>
            <w:left w:val="none" w:sz="0" w:space="0" w:color="auto"/>
            <w:bottom w:val="none" w:sz="0" w:space="0" w:color="auto"/>
            <w:right w:val="none" w:sz="0" w:space="0" w:color="auto"/>
          </w:divBdr>
        </w:div>
        <w:div w:id="872577684">
          <w:marLeft w:val="640"/>
          <w:marRight w:val="0"/>
          <w:marTop w:val="0"/>
          <w:marBottom w:val="0"/>
          <w:divBdr>
            <w:top w:val="none" w:sz="0" w:space="0" w:color="auto"/>
            <w:left w:val="none" w:sz="0" w:space="0" w:color="auto"/>
            <w:bottom w:val="none" w:sz="0" w:space="0" w:color="auto"/>
            <w:right w:val="none" w:sz="0" w:space="0" w:color="auto"/>
          </w:divBdr>
        </w:div>
        <w:div w:id="629172689">
          <w:marLeft w:val="640"/>
          <w:marRight w:val="0"/>
          <w:marTop w:val="0"/>
          <w:marBottom w:val="0"/>
          <w:divBdr>
            <w:top w:val="none" w:sz="0" w:space="0" w:color="auto"/>
            <w:left w:val="none" w:sz="0" w:space="0" w:color="auto"/>
            <w:bottom w:val="none" w:sz="0" w:space="0" w:color="auto"/>
            <w:right w:val="none" w:sz="0" w:space="0" w:color="auto"/>
          </w:divBdr>
        </w:div>
        <w:div w:id="793328480">
          <w:marLeft w:val="640"/>
          <w:marRight w:val="0"/>
          <w:marTop w:val="0"/>
          <w:marBottom w:val="0"/>
          <w:divBdr>
            <w:top w:val="none" w:sz="0" w:space="0" w:color="auto"/>
            <w:left w:val="none" w:sz="0" w:space="0" w:color="auto"/>
            <w:bottom w:val="none" w:sz="0" w:space="0" w:color="auto"/>
            <w:right w:val="none" w:sz="0" w:space="0" w:color="auto"/>
          </w:divBdr>
        </w:div>
        <w:div w:id="1698117847">
          <w:marLeft w:val="640"/>
          <w:marRight w:val="0"/>
          <w:marTop w:val="0"/>
          <w:marBottom w:val="0"/>
          <w:divBdr>
            <w:top w:val="none" w:sz="0" w:space="0" w:color="auto"/>
            <w:left w:val="none" w:sz="0" w:space="0" w:color="auto"/>
            <w:bottom w:val="none" w:sz="0" w:space="0" w:color="auto"/>
            <w:right w:val="none" w:sz="0" w:space="0" w:color="auto"/>
          </w:divBdr>
        </w:div>
        <w:div w:id="721902187">
          <w:marLeft w:val="640"/>
          <w:marRight w:val="0"/>
          <w:marTop w:val="0"/>
          <w:marBottom w:val="0"/>
          <w:divBdr>
            <w:top w:val="none" w:sz="0" w:space="0" w:color="auto"/>
            <w:left w:val="none" w:sz="0" w:space="0" w:color="auto"/>
            <w:bottom w:val="none" w:sz="0" w:space="0" w:color="auto"/>
            <w:right w:val="none" w:sz="0" w:space="0" w:color="auto"/>
          </w:divBdr>
        </w:div>
        <w:div w:id="1315254651">
          <w:marLeft w:val="640"/>
          <w:marRight w:val="0"/>
          <w:marTop w:val="0"/>
          <w:marBottom w:val="0"/>
          <w:divBdr>
            <w:top w:val="none" w:sz="0" w:space="0" w:color="auto"/>
            <w:left w:val="none" w:sz="0" w:space="0" w:color="auto"/>
            <w:bottom w:val="none" w:sz="0" w:space="0" w:color="auto"/>
            <w:right w:val="none" w:sz="0" w:space="0" w:color="auto"/>
          </w:divBdr>
        </w:div>
        <w:div w:id="1547064062">
          <w:marLeft w:val="640"/>
          <w:marRight w:val="0"/>
          <w:marTop w:val="0"/>
          <w:marBottom w:val="0"/>
          <w:divBdr>
            <w:top w:val="none" w:sz="0" w:space="0" w:color="auto"/>
            <w:left w:val="none" w:sz="0" w:space="0" w:color="auto"/>
            <w:bottom w:val="none" w:sz="0" w:space="0" w:color="auto"/>
            <w:right w:val="none" w:sz="0" w:space="0" w:color="auto"/>
          </w:divBdr>
        </w:div>
        <w:div w:id="1992981353">
          <w:marLeft w:val="640"/>
          <w:marRight w:val="0"/>
          <w:marTop w:val="0"/>
          <w:marBottom w:val="0"/>
          <w:divBdr>
            <w:top w:val="none" w:sz="0" w:space="0" w:color="auto"/>
            <w:left w:val="none" w:sz="0" w:space="0" w:color="auto"/>
            <w:bottom w:val="none" w:sz="0" w:space="0" w:color="auto"/>
            <w:right w:val="none" w:sz="0" w:space="0" w:color="auto"/>
          </w:divBdr>
        </w:div>
      </w:divsChild>
    </w:div>
    <w:div w:id="336538586">
      <w:bodyDiv w:val="1"/>
      <w:marLeft w:val="0"/>
      <w:marRight w:val="0"/>
      <w:marTop w:val="0"/>
      <w:marBottom w:val="0"/>
      <w:divBdr>
        <w:top w:val="none" w:sz="0" w:space="0" w:color="auto"/>
        <w:left w:val="none" w:sz="0" w:space="0" w:color="auto"/>
        <w:bottom w:val="none" w:sz="0" w:space="0" w:color="auto"/>
        <w:right w:val="none" w:sz="0" w:space="0" w:color="auto"/>
      </w:divBdr>
    </w:div>
    <w:div w:id="366295917">
      <w:bodyDiv w:val="1"/>
      <w:marLeft w:val="0"/>
      <w:marRight w:val="0"/>
      <w:marTop w:val="0"/>
      <w:marBottom w:val="0"/>
      <w:divBdr>
        <w:top w:val="none" w:sz="0" w:space="0" w:color="auto"/>
        <w:left w:val="none" w:sz="0" w:space="0" w:color="auto"/>
        <w:bottom w:val="none" w:sz="0" w:space="0" w:color="auto"/>
        <w:right w:val="none" w:sz="0" w:space="0" w:color="auto"/>
      </w:divBdr>
    </w:div>
    <w:div w:id="431627363">
      <w:bodyDiv w:val="1"/>
      <w:marLeft w:val="0"/>
      <w:marRight w:val="0"/>
      <w:marTop w:val="0"/>
      <w:marBottom w:val="0"/>
      <w:divBdr>
        <w:top w:val="none" w:sz="0" w:space="0" w:color="auto"/>
        <w:left w:val="none" w:sz="0" w:space="0" w:color="auto"/>
        <w:bottom w:val="none" w:sz="0" w:space="0" w:color="auto"/>
        <w:right w:val="none" w:sz="0" w:space="0" w:color="auto"/>
      </w:divBdr>
      <w:divsChild>
        <w:div w:id="943268707">
          <w:marLeft w:val="0"/>
          <w:marRight w:val="0"/>
          <w:marTop w:val="0"/>
          <w:marBottom w:val="0"/>
          <w:divBdr>
            <w:top w:val="none" w:sz="0" w:space="0" w:color="auto"/>
            <w:left w:val="none" w:sz="0" w:space="0" w:color="auto"/>
            <w:bottom w:val="none" w:sz="0" w:space="0" w:color="auto"/>
            <w:right w:val="none" w:sz="0" w:space="0" w:color="auto"/>
          </w:divBdr>
          <w:divsChild>
            <w:div w:id="8312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6746">
      <w:bodyDiv w:val="1"/>
      <w:marLeft w:val="0"/>
      <w:marRight w:val="0"/>
      <w:marTop w:val="0"/>
      <w:marBottom w:val="0"/>
      <w:divBdr>
        <w:top w:val="none" w:sz="0" w:space="0" w:color="auto"/>
        <w:left w:val="none" w:sz="0" w:space="0" w:color="auto"/>
        <w:bottom w:val="none" w:sz="0" w:space="0" w:color="auto"/>
        <w:right w:val="none" w:sz="0" w:space="0" w:color="auto"/>
      </w:divBdr>
    </w:div>
    <w:div w:id="461733090">
      <w:bodyDiv w:val="1"/>
      <w:marLeft w:val="0"/>
      <w:marRight w:val="0"/>
      <w:marTop w:val="0"/>
      <w:marBottom w:val="0"/>
      <w:divBdr>
        <w:top w:val="none" w:sz="0" w:space="0" w:color="auto"/>
        <w:left w:val="none" w:sz="0" w:space="0" w:color="auto"/>
        <w:bottom w:val="none" w:sz="0" w:space="0" w:color="auto"/>
        <w:right w:val="none" w:sz="0" w:space="0" w:color="auto"/>
      </w:divBdr>
      <w:divsChild>
        <w:div w:id="1536314381">
          <w:marLeft w:val="0"/>
          <w:marRight w:val="0"/>
          <w:marTop w:val="0"/>
          <w:marBottom w:val="0"/>
          <w:divBdr>
            <w:top w:val="none" w:sz="0" w:space="0" w:color="auto"/>
            <w:left w:val="none" w:sz="0" w:space="0" w:color="auto"/>
            <w:bottom w:val="none" w:sz="0" w:space="0" w:color="auto"/>
            <w:right w:val="none" w:sz="0" w:space="0" w:color="auto"/>
          </w:divBdr>
          <w:divsChild>
            <w:div w:id="16310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76462">
      <w:bodyDiv w:val="1"/>
      <w:marLeft w:val="0"/>
      <w:marRight w:val="0"/>
      <w:marTop w:val="0"/>
      <w:marBottom w:val="0"/>
      <w:divBdr>
        <w:top w:val="none" w:sz="0" w:space="0" w:color="auto"/>
        <w:left w:val="none" w:sz="0" w:space="0" w:color="auto"/>
        <w:bottom w:val="none" w:sz="0" w:space="0" w:color="auto"/>
        <w:right w:val="none" w:sz="0" w:space="0" w:color="auto"/>
      </w:divBdr>
    </w:div>
    <w:div w:id="504781823">
      <w:bodyDiv w:val="1"/>
      <w:marLeft w:val="0"/>
      <w:marRight w:val="0"/>
      <w:marTop w:val="0"/>
      <w:marBottom w:val="0"/>
      <w:divBdr>
        <w:top w:val="none" w:sz="0" w:space="0" w:color="auto"/>
        <w:left w:val="none" w:sz="0" w:space="0" w:color="auto"/>
        <w:bottom w:val="none" w:sz="0" w:space="0" w:color="auto"/>
        <w:right w:val="none" w:sz="0" w:space="0" w:color="auto"/>
      </w:divBdr>
      <w:divsChild>
        <w:div w:id="381028016">
          <w:marLeft w:val="640"/>
          <w:marRight w:val="0"/>
          <w:marTop w:val="0"/>
          <w:marBottom w:val="0"/>
          <w:divBdr>
            <w:top w:val="none" w:sz="0" w:space="0" w:color="auto"/>
            <w:left w:val="none" w:sz="0" w:space="0" w:color="auto"/>
            <w:bottom w:val="none" w:sz="0" w:space="0" w:color="auto"/>
            <w:right w:val="none" w:sz="0" w:space="0" w:color="auto"/>
          </w:divBdr>
        </w:div>
        <w:div w:id="273753257">
          <w:marLeft w:val="640"/>
          <w:marRight w:val="0"/>
          <w:marTop w:val="0"/>
          <w:marBottom w:val="0"/>
          <w:divBdr>
            <w:top w:val="none" w:sz="0" w:space="0" w:color="auto"/>
            <w:left w:val="none" w:sz="0" w:space="0" w:color="auto"/>
            <w:bottom w:val="none" w:sz="0" w:space="0" w:color="auto"/>
            <w:right w:val="none" w:sz="0" w:space="0" w:color="auto"/>
          </w:divBdr>
        </w:div>
        <w:div w:id="1787041130">
          <w:marLeft w:val="640"/>
          <w:marRight w:val="0"/>
          <w:marTop w:val="0"/>
          <w:marBottom w:val="0"/>
          <w:divBdr>
            <w:top w:val="none" w:sz="0" w:space="0" w:color="auto"/>
            <w:left w:val="none" w:sz="0" w:space="0" w:color="auto"/>
            <w:bottom w:val="none" w:sz="0" w:space="0" w:color="auto"/>
            <w:right w:val="none" w:sz="0" w:space="0" w:color="auto"/>
          </w:divBdr>
        </w:div>
        <w:div w:id="517276438">
          <w:marLeft w:val="640"/>
          <w:marRight w:val="0"/>
          <w:marTop w:val="0"/>
          <w:marBottom w:val="0"/>
          <w:divBdr>
            <w:top w:val="none" w:sz="0" w:space="0" w:color="auto"/>
            <w:left w:val="none" w:sz="0" w:space="0" w:color="auto"/>
            <w:bottom w:val="none" w:sz="0" w:space="0" w:color="auto"/>
            <w:right w:val="none" w:sz="0" w:space="0" w:color="auto"/>
          </w:divBdr>
        </w:div>
        <w:div w:id="1888641935">
          <w:marLeft w:val="640"/>
          <w:marRight w:val="0"/>
          <w:marTop w:val="0"/>
          <w:marBottom w:val="0"/>
          <w:divBdr>
            <w:top w:val="none" w:sz="0" w:space="0" w:color="auto"/>
            <w:left w:val="none" w:sz="0" w:space="0" w:color="auto"/>
            <w:bottom w:val="none" w:sz="0" w:space="0" w:color="auto"/>
            <w:right w:val="none" w:sz="0" w:space="0" w:color="auto"/>
          </w:divBdr>
        </w:div>
        <w:div w:id="450519774">
          <w:marLeft w:val="640"/>
          <w:marRight w:val="0"/>
          <w:marTop w:val="0"/>
          <w:marBottom w:val="0"/>
          <w:divBdr>
            <w:top w:val="none" w:sz="0" w:space="0" w:color="auto"/>
            <w:left w:val="none" w:sz="0" w:space="0" w:color="auto"/>
            <w:bottom w:val="none" w:sz="0" w:space="0" w:color="auto"/>
            <w:right w:val="none" w:sz="0" w:space="0" w:color="auto"/>
          </w:divBdr>
        </w:div>
        <w:div w:id="25256469">
          <w:marLeft w:val="640"/>
          <w:marRight w:val="0"/>
          <w:marTop w:val="0"/>
          <w:marBottom w:val="0"/>
          <w:divBdr>
            <w:top w:val="none" w:sz="0" w:space="0" w:color="auto"/>
            <w:left w:val="none" w:sz="0" w:space="0" w:color="auto"/>
            <w:bottom w:val="none" w:sz="0" w:space="0" w:color="auto"/>
            <w:right w:val="none" w:sz="0" w:space="0" w:color="auto"/>
          </w:divBdr>
        </w:div>
        <w:div w:id="1438866637">
          <w:marLeft w:val="640"/>
          <w:marRight w:val="0"/>
          <w:marTop w:val="0"/>
          <w:marBottom w:val="0"/>
          <w:divBdr>
            <w:top w:val="none" w:sz="0" w:space="0" w:color="auto"/>
            <w:left w:val="none" w:sz="0" w:space="0" w:color="auto"/>
            <w:bottom w:val="none" w:sz="0" w:space="0" w:color="auto"/>
            <w:right w:val="none" w:sz="0" w:space="0" w:color="auto"/>
          </w:divBdr>
        </w:div>
        <w:div w:id="1316765068">
          <w:marLeft w:val="640"/>
          <w:marRight w:val="0"/>
          <w:marTop w:val="0"/>
          <w:marBottom w:val="0"/>
          <w:divBdr>
            <w:top w:val="none" w:sz="0" w:space="0" w:color="auto"/>
            <w:left w:val="none" w:sz="0" w:space="0" w:color="auto"/>
            <w:bottom w:val="none" w:sz="0" w:space="0" w:color="auto"/>
            <w:right w:val="none" w:sz="0" w:space="0" w:color="auto"/>
          </w:divBdr>
        </w:div>
        <w:div w:id="1171985047">
          <w:marLeft w:val="640"/>
          <w:marRight w:val="0"/>
          <w:marTop w:val="0"/>
          <w:marBottom w:val="0"/>
          <w:divBdr>
            <w:top w:val="none" w:sz="0" w:space="0" w:color="auto"/>
            <w:left w:val="none" w:sz="0" w:space="0" w:color="auto"/>
            <w:bottom w:val="none" w:sz="0" w:space="0" w:color="auto"/>
            <w:right w:val="none" w:sz="0" w:space="0" w:color="auto"/>
          </w:divBdr>
        </w:div>
        <w:div w:id="673579068">
          <w:marLeft w:val="640"/>
          <w:marRight w:val="0"/>
          <w:marTop w:val="0"/>
          <w:marBottom w:val="0"/>
          <w:divBdr>
            <w:top w:val="none" w:sz="0" w:space="0" w:color="auto"/>
            <w:left w:val="none" w:sz="0" w:space="0" w:color="auto"/>
            <w:bottom w:val="none" w:sz="0" w:space="0" w:color="auto"/>
            <w:right w:val="none" w:sz="0" w:space="0" w:color="auto"/>
          </w:divBdr>
        </w:div>
        <w:div w:id="42681332">
          <w:marLeft w:val="640"/>
          <w:marRight w:val="0"/>
          <w:marTop w:val="0"/>
          <w:marBottom w:val="0"/>
          <w:divBdr>
            <w:top w:val="none" w:sz="0" w:space="0" w:color="auto"/>
            <w:left w:val="none" w:sz="0" w:space="0" w:color="auto"/>
            <w:bottom w:val="none" w:sz="0" w:space="0" w:color="auto"/>
            <w:right w:val="none" w:sz="0" w:space="0" w:color="auto"/>
          </w:divBdr>
        </w:div>
        <w:div w:id="2020811926">
          <w:marLeft w:val="640"/>
          <w:marRight w:val="0"/>
          <w:marTop w:val="0"/>
          <w:marBottom w:val="0"/>
          <w:divBdr>
            <w:top w:val="none" w:sz="0" w:space="0" w:color="auto"/>
            <w:left w:val="none" w:sz="0" w:space="0" w:color="auto"/>
            <w:bottom w:val="none" w:sz="0" w:space="0" w:color="auto"/>
            <w:right w:val="none" w:sz="0" w:space="0" w:color="auto"/>
          </w:divBdr>
        </w:div>
        <w:div w:id="651644837">
          <w:marLeft w:val="640"/>
          <w:marRight w:val="0"/>
          <w:marTop w:val="0"/>
          <w:marBottom w:val="0"/>
          <w:divBdr>
            <w:top w:val="none" w:sz="0" w:space="0" w:color="auto"/>
            <w:left w:val="none" w:sz="0" w:space="0" w:color="auto"/>
            <w:bottom w:val="none" w:sz="0" w:space="0" w:color="auto"/>
            <w:right w:val="none" w:sz="0" w:space="0" w:color="auto"/>
          </w:divBdr>
        </w:div>
        <w:div w:id="2062749961">
          <w:marLeft w:val="640"/>
          <w:marRight w:val="0"/>
          <w:marTop w:val="0"/>
          <w:marBottom w:val="0"/>
          <w:divBdr>
            <w:top w:val="none" w:sz="0" w:space="0" w:color="auto"/>
            <w:left w:val="none" w:sz="0" w:space="0" w:color="auto"/>
            <w:bottom w:val="none" w:sz="0" w:space="0" w:color="auto"/>
            <w:right w:val="none" w:sz="0" w:space="0" w:color="auto"/>
          </w:divBdr>
        </w:div>
        <w:div w:id="311251140">
          <w:marLeft w:val="640"/>
          <w:marRight w:val="0"/>
          <w:marTop w:val="0"/>
          <w:marBottom w:val="0"/>
          <w:divBdr>
            <w:top w:val="none" w:sz="0" w:space="0" w:color="auto"/>
            <w:left w:val="none" w:sz="0" w:space="0" w:color="auto"/>
            <w:bottom w:val="none" w:sz="0" w:space="0" w:color="auto"/>
            <w:right w:val="none" w:sz="0" w:space="0" w:color="auto"/>
          </w:divBdr>
        </w:div>
        <w:div w:id="415981025">
          <w:marLeft w:val="640"/>
          <w:marRight w:val="0"/>
          <w:marTop w:val="0"/>
          <w:marBottom w:val="0"/>
          <w:divBdr>
            <w:top w:val="none" w:sz="0" w:space="0" w:color="auto"/>
            <w:left w:val="none" w:sz="0" w:space="0" w:color="auto"/>
            <w:bottom w:val="none" w:sz="0" w:space="0" w:color="auto"/>
            <w:right w:val="none" w:sz="0" w:space="0" w:color="auto"/>
          </w:divBdr>
        </w:div>
      </w:divsChild>
    </w:div>
    <w:div w:id="546919420">
      <w:bodyDiv w:val="1"/>
      <w:marLeft w:val="0"/>
      <w:marRight w:val="0"/>
      <w:marTop w:val="0"/>
      <w:marBottom w:val="0"/>
      <w:divBdr>
        <w:top w:val="none" w:sz="0" w:space="0" w:color="auto"/>
        <w:left w:val="none" w:sz="0" w:space="0" w:color="auto"/>
        <w:bottom w:val="none" w:sz="0" w:space="0" w:color="auto"/>
        <w:right w:val="none" w:sz="0" w:space="0" w:color="auto"/>
      </w:divBdr>
      <w:divsChild>
        <w:div w:id="98070027">
          <w:marLeft w:val="640"/>
          <w:marRight w:val="0"/>
          <w:marTop w:val="0"/>
          <w:marBottom w:val="0"/>
          <w:divBdr>
            <w:top w:val="none" w:sz="0" w:space="0" w:color="auto"/>
            <w:left w:val="none" w:sz="0" w:space="0" w:color="auto"/>
            <w:bottom w:val="none" w:sz="0" w:space="0" w:color="auto"/>
            <w:right w:val="none" w:sz="0" w:space="0" w:color="auto"/>
          </w:divBdr>
        </w:div>
        <w:div w:id="883563287">
          <w:marLeft w:val="640"/>
          <w:marRight w:val="0"/>
          <w:marTop w:val="0"/>
          <w:marBottom w:val="0"/>
          <w:divBdr>
            <w:top w:val="none" w:sz="0" w:space="0" w:color="auto"/>
            <w:left w:val="none" w:sz="0" w:space="0" w:color="auto"/>
            <w:bottom w:val="none" w:sz="0" w:space="0" w:color="auto"/>
            <w:right w:val="none" w:sz="0" w:space="0" w:color="auto"/>
          </w:divBdr>
        </w:div>
        <w:div w:id="1182165107">
          <w:marLeft w:val="640"/>
          <w:marRight w:val="0"/>
          <w:marTop w:val="0"/>
          <w:marBottom w:val="0"/>
          <w:divBdr>
            <w:top w:val="none" w:sz="0" w:space="0" w:color="auto"/>
            <w:left w:val="none" w:sz="0" w:space="0" w:color="auto"/>
            <w:bottom w:val="none" w:sz="0" w:space="0" w:color="auto"/>
            <w:right w:val="none" w:sz="0" w:space="0" w:color="auto"/>
          </w:divBdr>
        </w:div>
        <w:div w:id="965089863">
          <w:marLeft w:val="640"/>
          <w:marRight w:val="0"/>
          <w:marTop w:val="0"/>
          <w:marBottom w:val="0"/>
          <w:divBdr>
            <w:top w:val="none" w:sz="0" w:space="0" w:color="auto"/>
            <w:left w:val="none" w:sz="0" w:space="0" w:color="auto"/>
            <w:bottom w:val="none" w:sz="0" w:space="0" w:color="auto"/>
            <w:right w:val="none" w:sz="0" w:space="0" w:color="auto"/>
          </w:divBdr>
        </w:div>
        <w:div w:id="901020134">
          <w:marLeft w:val="640"/>
          <w:marRight w:val="0"/>
          <w:marTop w:val="0"/>
          <w:marBottom w:val="0"/>
          <w:divBdr>
            <w:top w:val="none" w:sz="0" w:space="0" w:color="auto"/>
            <w:left w:val="none" w:sz="0" w:space="0" w:color="auto"/>
            <w:bottom w:val="none" w:sz="0" w:space="0" w:color="auto"/>
            <w:right w:val="none" w:sz="0" w:space="0" w:color="auto"/>
          </w:divBdr>
        </w:div>
        <w:div w:id="101532712">
          <w:marLeft w:val="640"/>
          <w:marRight w:val="0"/>
          <w:marTop w:val="0"/>
          <w:marBottom w:val="0"/>
          <w:divBdr>
            <w:top w:val="none" w:sz="0" w:space="0" w:color="auto"/>
            <w:left w:val="none" w:sz="0" w:space="0" w:color="auto"/>
            <w:bottom w:val="none" w:sz="0" w:space="0" w:color="auto"/>
            <w:right w:val="none" w:sz="0" w:space="0" w:color="auto"/>
          </w:divBdr>
        </w:div>
        <w:div w:id="1338121006">
          <w:marLeft w:val="640"/>
          <w:marRight w:val="0"/>
          <w:marTop w:val="0"/>
          <w:marBottom w:val="0"/>
          <w:divBdr>
            <w:top w:val="none" w:sz="0" w:space="0" w:color="auto"/>
            <w:left w:val="none" w:sz="0" w:space="0" w:color="auto"/>
            <w:bottom w:val="none" w:sz="0" w:space="0" w:color="auto"/>
            <w:right w:val="none" w:sz="0" w:space="0" w:color="auto"/>
          </w:divBdr>
        </w:div>
        <w:div w:id="819229235">
          <w:marLeft w:val="640"/>
          <w:marRight w:val="0"/>
          <w:marTop w:val="0"/>
          <w:marBottom w:val="0"/>
          <w:divBdr>
            <w:top w:val="none" w:sz="0" w:space="0" w:color="auto"/>
            <w:left w:val="none" w:sz="0" w:space="0" w:color="auto"/>
            <w:bottom w:val="none" w:sz="0" w:space="0" w:color="auto"/>
            <w:right w:val="none" w:sz="0" w:space="0" w:color="auto"/>
          </w:divBdr>
        </w:div>
        <w:div w:id="1182936345">
          <w:marLeft w:val="640"/>
          <w:marRight w:val="0"/>
          <w:marTop w:val="0"/>
          <w:marBottom w:val="0"/>
          <w:divBdr>
            <w:top w:val="none" w:sz="0" w:space="0" w:color="auto"/>
            <w:left w:val="none" w:sz="0" w:space="0" w:color="auto"/>
            <w:bottom w:val="none" w:sz="0" w:space="0" w:color="auto"/>
            <w:right w:val="none" w:sz="0" w:space="0" w:color="auto"/>
          </w:divBdr>
        </w:div>
        <w:div w:id="973678820">
          <w:marLeft w:val="640"/>
          <w:marRight w:val="0"/>
          <w:marTop w:val="0"/>
          <w:marBottom w:val="0"/>
          <w:divBdr>
            <w:top w:val="none" w:sz="0" w:space="0" w:color="auto"/>
            <w:left w:val="none" w:sz="0" w:space="0" w:color="auto"/>
            <w:bottom w:val="none" w:sz="0" w:space="0" w:color="auto"/>
            <w:right w:val="none" w:sz="0" w:space="0" w:color="auto"/>
          </w:divBdr>
        </w:div>
        <w:div w:id="1370109669">
          <w:marLeft w:val="640"/>
          <w:marRight w:val="0"/>
          <w:marTop w:val="0"/>
          <w:marBottom w:val="0"/>
          <w:divBdr>
            <w:top w:val="none" w:sz="0" w:space="0" w:color="auto"/>
            <w:left w:val="none" w:sz="0" w:space="0" w:color="auto"/>
            <w:bottom w:val="none" w:sz="0" w:space="0" w:color="auto"/>
            <w:right w:val="none" w:sz="0" w:space="0" w:color="auto"/>
          </w:divBdr>
        </w:div>
        <w:div w:id="403527583">
          <w:marLeft w:val="640"/>
          <w:marRight w:val="0"/>
          <w:marTop w:val="0"/>
          <w:marBottom w:val="0"/>
          <w:divBdr>
            <w:top w:val="none" w:sz="0" w:space="0" w:color="auto"/>
            <w:left w:val="none" w:sz="0" w:space="0" w:color="auto"/>
            <w:bottom w:val="none" w:sz="0" w:space="0" w:color="auto"/>
            <w:right w:val="none" w:sz="0" w:space="0" w:color="auto"/>
          </w:divBdr>
        </w:div>
        <w:div w:id="30421751">
          <w:marLeft w:val="640"/>
          <w:marRight w:val="0"/>
          <w:marTop w:val="0"/>
          <w:marBottom w:val="0"/>
          <w:divBdr>
            <w:top w:val="none" w:sz="0" w:space="0" w:color="auto"/>
            <w:left w:val="none" w:sz="0" w:space="0" w:color="auto"/>
            <w:bottom w:val="none" w:sz="0" w:space="0" w:color="auto"/>
            <w:right w:val="none" w:sz="0" w:space="0" w:color="auto"/>
          </w:divBdr>
        </w:div>
        <w:div w:id="1147432411">
          <w:marLeft w:val="640"/>
          <w:marRight w:val="0"/>
          <w:marTop w:val="0"/>
          <w:marBottom w:val="0"/>
          <w:divBdr>
            <w:top w:val="none" w:sz="0" w:space="0" w:color="auto"/>
            <w:left w:val="none" w:sz="0" w:space="0" w:color="auto"/>
            <w:bottom w:val="none" w:sz="0" w:space="0" w:color="auto"/>
            <w:right w:val="none" w:sz="0" w:space="0" w:color="auto"/>
          </w:divBdr>
        </w:div>
        <w:div w:id="123277446">
          <w:marLeft w:val="640"/>
          <w:marRight w:val="0"/>
          <w:marTop w:val="0"/>
          <w:marBottom w:val="0"/>
          <w:divBdr>
            <w:top w:val="none" w:sz="0" w:space="0" w:color="auto"/>
            <w:left w:val="none" w:sz="0" w:space="0" w:color="auto"/>
            <w:bottom w:val="none" w:sz="0" w:space="0" w:color="auto"/>
            <w:right w:val="none" w:sz="0" w:space="0" w:color="auto"/>
          </w:divBdr>
        </w:div>
        <w:div w:id="1749770482">
          <w:marLeft w:val="640"/>
          <w:marRight w:val="0"/>
          <w:marTop w:val="0"/>
          <w:marBottom w:val="0"/>
          <w:divBdr>
            <w:top w:val="none" w:sz="0" w:space="0" w:color="auto"/>
            <w:left w:val="none" w:sz="0" w:space="0" w:color="auto"/>
            <w:bottom w:val="none" w:sz="0" w:space="0" w:color="auto"/>
            <w:right w:val="none" w:sz="0" w:space="0" w:color="auto"/>
          </w:divBdr>
        </w:div>
        <w:div w:id="1411005365">
          <w:marLeft w:val="640"/>
          <w:marRight w:val="0"/>
          <w:marTop w:val="0"/>
          <w:marBottom w:val="0"/>
          <w:divBdr>
            <w:top w:val="none" w:sz="0" w:space="0" w:color="auto"/>
            <w:left w:val="none" w:sz="0" w:space="0" w:color="auto"/>
            <w:bottom w:val="none" w:sz="0" w:space="0" w:color="auto"/>
            <w:right w:val="none" w:sz="0" w:space="0" w:color="auto"/>
          </w:divBdr>
        </w:div>
        <w:div w:id="954403178">
          <w:marLeft w:val="640"/>
          <w:marRight w:val="0"/>
          <w:marTop w:val="0"/>
          <w:marBottom w:val="0"/>
          <w:divBdr>
            <w:top w:val="none" w:sz="0" w:space="0" w:color="auto"/>
            <w:left w:val="none" w:sz="0" w:space="0" w:color="auto"/>
            <w:bottom w:val="none" w:sz="0" w:space="0" w:color="auto"/>
            <w:right w:val="none" w:sz="0" w:space="0" w:color="auto"/>
          </w:divBdr>
        </w:div>
      </w:divsChild>
    </w:div>
    <w:div w:id="553472259">
      <w:bodyDiv w:val="1"/>
      <w:marLeft w:val="0"/>
      <w:marRight w:val="0"/>
      <w:marTop w:val="0"/>
      <w:marBottom w:val="0"/>
      <w:divBdr>
        <w:top w:val="none" w:sz="0" w:space="0" w:color="auto"/>
        <w:left w:val="none" w:sz="0" w:space="0" w:color="auto"/>
        <w:bottom w:val="none" w:sz="0" w:space="0" w:color="auto"/>
        <w:right w:val="none" w:sz="0" w:space="0" w:color="auto"/>
      </w:divBdr>
      <w:divsChild>
        <w:div w:id="1967346979">
          <w:marLeft w:val="640"/>
          <w:marRight w:val="0"/>
          <w:marTop w:val="0"/>
          <w:marBottom w:val="0"/>
          <w:divBdr>
            <w:top w:val="none" w:sz="0" w:space="0" w:color="auto"/>
            <w:left w:val="none" w:sz="0" w:space="0" w:color="auto"/>
            <w:bottom w:val="none" w:sz="0" w:space="0" w:color="auto"/>
            <w:right w:val="none" w:sz="0" w:space="0" w:color="auto"/>
          </w:divBdr>
        </w:div>
        <w:div w:id="1194077139">
          <w:marLeft w:val="640"/>
          <w:marRight w:val="0"/>
          <w:marTop w:val="0"/>
          <w:marBottom w:val="0"/>
          <w:divBdr>
            <w:top w:val="none" w:sz="0" w:space="0" w:color="auto"/>
            <w:left w:val="none" w:sz="0" w:space="0" w:color="auto"/>
            <w:bottom w:val="none" w:sz="0" w:space="0" w:color="auto"/>
            <w:right w:val="none" w:sz="0" w:space="0" w:color="auto"/>
          </w:divBdr>
        </w:div>
        <w:div w:id="1514955389">
          <w:marLeft w:val="640"/>
          <w:marRight w:val="0"/>
          <w:marTop w:val="0"/>
          <w:marBottom w:val="0"/>
          <w:divBdr>
            <w:top w:val="none" w:sz="0" w:space="0" w:color="auto"/>
            <w:left w:val="none" w:sz="0" w:space="0" w:color="auto"/>
            <w:bottom w:val="none" w:sz="0" w:space="0" w:color="auto"/>
            <w:right w:val="none" w:sz="0" w:space="0" w:color="auto"/>
          </w:divBdr>
        </w:div>
        <w:div w:id="1992901748">
          <w:marLeft w:val="640"/>
          <w:marRight w:val="0"/>
          <w:marTop w:val="0"/>
          <w:marBottom w:val="0"/>
          <w:divBdr>
            <w:top w:val="none" w:sz="0" w:space="0" w:color="auto"/>
            <w:left w:val="none" w:sz="0" w:space="0" w:color="auto"/>
            <w:bottom w:val="none" w:sz="0" w:space="0" w:color="auto"/>
            <w:right w:val="none" w:sz="0" w:space="0" w:color="auto"/>
          </w:divBdr>
        </w:div>
        <w:div w:id="812142933">
          <w:marLeft w:val="640"/>
          <w:marRight w:val="0"/>
          <w:marTop w:val="0"/>
          <w:marBottom w:val="0"/>
          <w:divBdr>
            <w:top w:val="none" w:sz="0" w:space="0" w:color="auto"/>
            <w:left w:val="none" w:sz="0" w:space="0" w:color="auto"/>
            <w:bottom w:val="none" w:sz="0" w:space="0" w:color="auto"/>
            <w:right w:val="none" w:sz="0" w:space="0" w:color="auto"/>
          </w:divBdr>
        </w:div>
        <w:div w:id="1063677586">
          <w:marLeft w:val="640"/>
          <w:marRight w:val="0"/>
          <w:marTop w:val="0"/>
          <w:marBottom w:val="0"/>
          <w:divBdr>
            <w:top w:val="none" w:sz="0" w:space="0" w:color="auto"/>
            <w:left w:val="none" w:sz="0" w:space="0" w:color="auto"/>
            <w:bottom w:val="none" w:sz="0" w:space="0" w:color="auto"/>
            <w:right w:val="none" w:sz="0" w:space="0" w:color="auto"/>
          </w:divBdr>
        </w:div>
        <w:div w:id="1976255695">
          <w:marLeft w:val="640"/>
          <w:marRight w:val="0"/>
          <w:marTop w:val="0"/>
          <w:marBottom w:val="0"/>
          <w:divBdr>
            <w:top w:val="none" w:sz="0" w:space="0" w:color="auto"/>
            <w:left w:val="none" w:sz="0" w:space="0" w:color="auto"/>
            <w:bottom w:val="none" w:sz="0" w:space="0" w:color="auto"/>
            <w:right w:val="none" w:sz="0" w:space="0" w:color="auto"/>
          </w:divBdr>
        </w:div>
        <w:div w:id="1171875873">
          <w:marLeft w:val="640"/>
          <w:marRight w:val="0"/>
          <w:marTop w:val="0"/>
          <w:marBottom w:val="0"/>
          <w:divBdr>
            <w:top w:val="none" w:sz="0" w:space="0" w:color="auto"/>
            <w:left w:val="none" w:sz="0" w:space="0" w:color="auto"/>
            <w:bottom w:val="none" w:sz="0" w:space="0" w:color="auto"/>
            <w:right w:val="none" w:sz="0" w:space="0" w:color="auto"/>
          </w:divBdr>
        </w:div>
        <w:div w:id="1344354345">
          <w:marLeft w:val="640"/>
          <w:marRight w:val="0"/>
          <w:marTop w:val="0"/>
          <w:marBottom w:val="0"/>
          <w:divBdr>
            <w:top w:val="none" w:sz="0" w:space="0" w:color="auto"/>
            <w:left w:val="none" w:sz="0" w:space="0" w:color="auto"/>
            <w:bottom w:val="none" w:sz="0" w:space="0" w:color="auto"/>
            <w:right w:val="none" w:sz="0" w:space="0" w:color="auto"/>
          </w:divBdr>
        </w:div>
        <w:div w:id="220755106">
          <w:marLeft w:val="640"/>
          <w:marRight w:val="0"/>
          <w:marTop w:val="0"/>
          <w:marBottom w:val="0"/>
          <w:divBdr>
            <w:top w:val="none" w:sz="0" w:space="0" w:color="auto"/>
            <w:left w:val="none" w:sz="0" w:space="0" w:color="auto"/>
            <w:bottom w:val="none" w:sz="0" w:space="0" w:color="auto"/>
            <w:right w:val="none" w:sz="0" w:space="0" w:color="auto"/>
          </w:divBdr>
        </w:div>
        <w:div w:id="600917542">
          <w:marLeft w:val="640"/>
          <w:marRight w:val="0"/>
          <w:marTop w:val="0"/>
          <w:marBottom w:val="0"/>
          <w:divBdr>
            <w:top w:val="none" w:sz="0" w:space="0" w:color="auto"/>
            <w:left w:val="none" w:sz="0" w:space="0" w:color="auto"/>
            <w:bottom w:val="none" w:sz="0" w:space="0" w:color="auto"/>
            <w:right w:val="none" w:sz="0" w:space="0" w:color="auto"/>
          </w:divBdr>
        </w:div>
        <w:div w:id="764498767">
          <w:marLeft w:val="640"/>
          <w:marRight w:val="0"/>
          <w:marTop w:val="0"/>
          <w:marBottom w:val="0"/>
          <w:divBdr>
            <w:top w:val="none" w:sz="0" w:space="0" w:color="auto"/>
            <w:left w:val="none" w:sz="0" w:space="0" w:color="auto"/>
            <w:bottom w:val="none" w:sz="0" w:space="0" w:color="auto"/>
            <w:right w:val="none" w:sz="0" w:space="0" w:color="auto"/>
          </w:divBdr>
        </w:div>
        <w:div w:id="529804489">
          <w:marLeft w:val="640"/>
          <w:marRight w:val="0"/>
          <w:marTop w:val="0"/>
          <w:marBottom w:val="0"/>
          <w:divBdr>
            <w:top w:val="none" w:sz="0" w:space="0" w:color="auto"/>
            <w:left w:val="none" w:sz="0" w:space="0" w:color="auto"/>
            <w:bottom w:val="none" w:sz="0" w:space="0" w:color="auto"/>
            <w:right w:val="none" w:sz="0" w:space="0" w:color="auto"/>
          </w:divBdr>
        </w:div>
        <w:div w:id="1045330757">
          <w:marLeft w:val="640"/>
          <w:marRight w:val="0"/>
          <w:marTop w:val="0"/>
          <w:marBottom w:val="0"/>
          <w:divBdr>
            <w:top w:val="none" w:sz="0" w:space="0" w:color="auto"/>
            <w:left w:val="none" w:sz="0" w:space="0" w:color="auto"/>
            <w:bottom w:val="none" w:sz="0" w:space="0" w:color="auto"/>
            <w:right w:val="none" w:sz="0" w:space="0" w:color="auto"/>
          </w:divBdr>
        </w:div>
        <w:div w:id="687759085">
          <w:marLeft w:val="640"/>
          <w:marRight w:val="0"/>
          <w:marTop w:val="0"/>
          <w:marBottom w:val="0"/>
          <w:divBdr>
            <w:top w:val="none" w:sz="0" w:space="0" w:color="auto"/>
            <w:left w:val="none" w:sz="0" w:space="0" w:color="auto"/>
            <w:bottom w:val="none" w:sz="0" w:space="0" w:color="auto"/>
            <w:right w:val="none" w:sz="0" w:space="0" w:color="auto"/>
          </w:divBdr>
        </w:div>
        <w:div w:id="1590969669">
          <w:marLeft w:val="640"/>
          <w:marRight w:val="0"/>
          <w:marTop w:val="0"/>
          <w:marBottom w:val="0"/>
          <w:divBdr>
            <w:top w:val="none" w:sz="0" w:space="0" w:color="auto"/>
            <w:left w:val="none" w:sz="0" w:space="0" w:color="auto"/>
            <w:bottom w:val="none" w:sz="0" w:space="0" w:color="auto"/>
            <w:right w:val="none" w:sz="0" w:space="0" w:color="auto"/>
          </w:divBdr>
        </w:div>
        <w:div w:id="342557680">
          <w:marLeft w:val="640"/>
          <w:marRight w:val="0"/>
          <w:marTop w:val="0"/>
          <w:marBottom w:val="0"/>
          <w:divBdr>
            <w:top w:val="none" w:sz="0" w:space="0" w:color="auto"/>
            <w:left w:val="none" w:sz="0" w:space="0" w:color="auto"/>
            <w:bottom w:val="none" w:sz="0" w:space="0" w:color="auto"/>
            <w:right w:val="none" w:sz="0" w:space="0" w:color="auto"/>
          </w:divBdr>
        </w:div>
        <w:div w:id="76755023">
          <w:marLeft w:val="640"/>
          <w:marRight w:val="0"/>
          <w:marTop w:val="0"/>
          <w:marBottom w:val="0"/>
          <w:divBdr>
            <w:top w:val="none" w:sz="0" w:space="0" w:color="auto"/>
            <w:left w:val="none" w:sz="0" w:space="0" w:color="auto"/>
            <w:bottom w:val="none" w:sz="0" w:space="0" w:color="auto"/>
            <w:right w:val="none" w:sz="0" w:space="0" w:color="auto"/>
          </w:divBdr>
        </w:div>
        <w:div w:id="1328900323">
          <w:marLeft w:val="640"/>
          <w:marRight w:val="0"/>
          <w:marTop w:val="0"/>
          <w:marBottom w:val="0"/>
          <w:divBdr>
            <w:top w:val="none" w:sz="0" w:space="0" w:color="auto"/>
            <w:left w:val="none" w:sz="0" w:space="0" w:color="auto"/>
            <w:bottom w:val="none" w:sz="0" w:space="0" w:color="auto"/>
            <w:right w:val="none" w:sz="0" w:space="0" w:color="auto"/>
          </w:divBdr>
        </w:div>
        <w:div w:id="18288759">
          <w:marLeft w:val="640"/>
          <w:marRight w:val="0"/>
          <w:marTop w:val="0"/>
          <w:marBottom w:val="0"/>
          <w:divBdr>
            <w:top w:val="none" w:sz="0" w:space="0" w:color="auto"/>
            <w:left w:val="none" w:sz="0" w:space="0" w:color="auto"/>
            <w:bottom w:val="none" w:sz="0" w:space="0" w:color="auto"/>
            <w:right w:val="none" w:sz="0" w:space="0" w:color="auto"/>
          </w:divBdr>
        </w:div>
      </w:divsChild>
    </w:div>
    <w:div w:id="561529665">
      <w:bodyDiv w:val="1"/>
      <w:marLeft w:val="0"/>
      <w:marRight w:val="0"/>
      <w:marTop w:val="0"/>
      <w:marBottom w:val="0"/>
      <w:divBdr>
        <w:top w:val="none" w:sz="0" w:space="0" w:color="auto"/>
        <w:left w:val="none" w:sz="0" w:space="0" w:color="auto"/>
        <w:bottom w:val="none" w:sz="0" w:space="0" w:color="auto"/>
        <w:right w:val="none" w:sz="0" w:space="0" w:color="auto"/>
      </w:divBdr>
      <w:divsChild>
        <w:div w:id="1480070109">
          <w:marLeft w:val="640"/>
          <w:marRight w:val="0"/>
          <w:marTop w:val="0"/>
          <w:marBottom w:val="0"/>
          <w:divBdr>
            <w:top w:val="none" w:sz="0" w:space="0" w:color="auto"/>
            <w:left w:val="none" w:sz="0" w:space="0" w:color="auto"/>
            <w:bottom w:val="none" w:sz="0" w:space="0" w:color="auto"/>
            <w:right w:val="none" w:sz="0" w:space="0" w:color="auto"/>
          </w:divBdr>
        </w:div>
        <w:div w:id="466818957">
          <w:marLeft w:val="640"/>
          <w:marRight w:val="0"/>
          <w:marTop w:val="0"/>
          <w:marBottom w:val="0"/>
          <w:divBdr>
            <w:top w:val="none" w:sz="0" w:space="0" w:color="auto"/>
            <w:left w:val="none" w:sz="0" w:space="0" w:color="auto"/>
            <w:bottom w:val="none" w:sz="0" w:space="0" w:color="auto"/>
            <w:right w:val="none" w:sz="0" w:space="0" w:color="auto"/>
          </w:divBdr>
        </w:div>
        <w:div w:id="2035575972">
          <w:marLeft w:val="640"/>
          <w:marRight w:val="0"/>
          <w:marTop w:val="0"/>
          <w:marBottom w:val="0"/>
          <w:divBdr>
            <w:top w:val="none" w:sz="0" w:space="0" w:color="auto"/>
            <w:left w:val="none" w:sz="0" w:space="0" w:color="auto"/>
            <w:bottom w:val="none" w:sz="0" w:space="0" w:color="auto"/>
            <w:right w:val="none" w:sz="0" w:space="0" w:color="auto"/>
          </w:divBdr>
        </w:div>
        <w:div w:id="2072190812">
          <w:marLeft w:val="640"/>
          <w:marRight w:val="0"/>
          <w:marTop w:val="0"/>
          <w:marBottom w:val="0"/>
          <w:divBdr>
            <w:top w:val="none" w:sz="0" w:space="0" w:color="auto"/>
            <w:left w:val="none" w:sz="0" w:space="0" w:color="auto"/>
            <w:bottom w:val="none" w:sz="0" w:space="0" w:color="auto"/>
            <w:right w:val="none" w:sz="0" w:space="0" w:color="auto"/>
          </w:divBdr>
        </w:div>
        <w:div w:id="523592876">
          <w:marLeft w:val="640"/>
          <w:marRight w:val="0"/>
          <w:marTop w:val="0"/>
          <w:marBottom w:val="0"/>
          <w:divBdr>
            <w:top w:val="none" w:sz="0" w:space="0" w:color="auto"/>
            <w:left w:val="none" w:sz="0" w:space="0" w:color="auto"/>
            <w:bottom w:val="none" w:sz="0" w:space="0" w:color="auto"/>
            <w:right w:val="none" w:sz="0" w:space="0" w:color="auto"/>
          </w:divBdr>
        </w:div>
        <w:div w:id="967396849">
          <w:marLeft w:val="640"/>
          <w:marRight w:val="0"/>
          <w:marTop w:val="0"/>
          <w:marBottom w:val="0"/>
          <w:divBdr>
            <w:top w:val="none" w:sz="0" w:space="0" w:color="auto"/>
            <w:left w:val="none" w:sz="0" w:space="0" w:color="auto"/>
            <w:bottom w:val="none" w:sz="0" w:space="0" w:color="auto"/>
            <w:right w:val="none" w:sz="0" w:space="0" w:color="auto"/>
          </w:divBdr>
        </w:div>
        <w:div w:id="864250847">
          <w:marLeft w:val="640"/>
          <w:marRight w:val="0"/>
          <w:marTop w:val="0"/>
          <w:marBottom w:val="0"/>
          <w:divBdr>
            <w:top w:val="none" w:sz="0" w:space="0" w:color="auto"/>
            <w:left w:val="none" w:sz="0" w:space="0" w:color="auto"/>
            <w:bottom w:val="none" w:sz="0" w:space="0" w:color="auto"/>
            <w:right w:val="none" w:sz="0" w:space="0" w:color="auto"/>
          </w:divBdr>
        </w:div>
        <w:div w:id="2043742573">
          <w:marLeft w:val="640"/>
          <w:marRight w:val="0"/>
          <w:marTop w:val="0"/>
          <w:marBottom w:val="0"/>
          <w:divBdr>
            <w:top w:val="none" w:sz="0" w:space="0" w:color="auto"/>
            <w:left w:val="none" w:sz="0" w:space="0" w:color="auto"/>
            <w:bottom w:val="none" w:sz="0" w:space="0" w:color="auto"/>
            <w:right w:val="none" w:sz="0" w:space="0" w:color="auto"/>
          </w:divBdr>
        </w:div>
        <w:div w:id="337117985">
          <w:marLeft w:val="640"/>
          <w:marRight w:val="0"/>
          <w:marTop w:val="0"/>
          <w:marBottom w:val="0"/>
          <w:divBdr>
            <w:top w:val="none" w:sz="0" w:space="0" w:color="auto"/>
            <w:left w:val="none" w:sz="0" w:space="0" w:color="auto"/>
            <w:bottom w:val="none" w:sz="0" w:space="0" w:color="auto"/>
            <w:right w:val="none" w:sz="0" w:space="0" w:color="auto"/>
          </w:divBdr>
        </w:div>
        <w:div w:id="541286593">
          <w:marLeft w:val="640"/>
          <w:marRight w:val="0"/>
          <w:marTop w:val="0"/>
          <w:marBottom w:val="0"/>
          <w:divBdr>
            <w:top w:val="none" w:sz="0" w:space="0" w:color="auto"/>
            <w:left w:val="none" w:sz="0" w:space="0" w:color="auto"/>
            <w:bottom w:val="none" w:sz="0" w:space="0" w:color="auto"/>
            <w:right w:val="none" w:sz="0" w:space="0" w:color="auto"/>
          </w:divBdr>
        </w:div>
        <w:div w:id="13968923">
          <w:marLeft w:val="640"/>
          <w:marRight w:val="0"/>
          <w:marTop w:val="0"/>
          <w:marBottom w:val="0"/>
          <w:divBdr>
            <w:top w:val="none" w:sz="0" w:space="0" w:color="auto"/>
            <w:left w:val="none" w:sz="0" w:space="0" w:color="auto"/>
            <w:bottom w:val="none" w:sz="0" w:space="0" w:color="auto"/>
            <w:right w:val="none" w:sz="0" w:space="0" w:color="auto"/>
          </w:divBdr>
        </w:div>
        <w:div w:id="1508447088">
          <w:marLeft w:val="640"/>
          <w:marRight w:val="0"/>
          <w:marTop w:val="0"/>
          <w:marBottom w:val="0"/>
          <w:divBdr>
            <w:top w:val="none" w:sz="0" w:space="0" w:color="auto"/>
            <w:left w:val="none" w:sz="0" w:space="0" w:color="auto"/>
            <w:bottom w:val="none" w:sz="0" w:space="0" w:color="auto"/>
            <w:right w:val="none" w:sz="0" w:space="0" w:color="auto"/>
          </w:divBdr>
        </w:div>
        <w:div w:id="1332104476">
          <w:marLeft w:val="640"/>
          <w:marRight w:val="0"/>
          <w:marTop w:val="0"/>
          <w:marBottom w:val="0"/>
          <w:divBdr>
            <w:top w:val="none" w:sz="0" w:space="0" w:color="auto"/>
            <w:left w:val="none" w:sz="0" w:space="0" w:color="auto"/>
            <w:bottom w:val="none" w:sz="0" w:space="0" w:color="auto"/>
            <w:right w:val="none" w:sz="0" w:space="0" w:color="auto"/>
          </w:divBdr>
        </w:div>
        <w:div w:id="982348988">
          <w:marLeft w:val="640"/>
          <w:marRight w:val="0"/>
          <w:marTop w:val="0"/>
          <w:marBottom w:val="0"/>
          <w:divBdr>
            <w:top w:val="none" w:sz="0" w:space="0" w:color="auto"/>
            <w:left w:val="none" w:sz="0" w:space="0" w:color="auto"/>
            <w:bottom w:val="none" w:sz="0" w:space="0" w:color="auto"/>
            <w:right w:val="none" w:sz="0" w:space="0" w:color="auto"/>
          </w:divBdr>
        </w:div>
        <w:div w:id="2142989338">
          <w:marLeft w:val="640"/>
          <w:marRight w:val="0"/>
          <w:marTop w:val="0"/>
          <w:marBottom w:val="0"/>
          <w:divBdr>
            <w:top w:val="none" w:sz="0" w:space="0" w:color="auto"/>
            <w:left w:val="none" w:sz="0" w:space="0" w:color="auto"/>
            <w:bottom w:val="none" w:sz="0" w:space="0" w:color="auto"/>
            <w:right w:val="none" w:sz="0" w:space="0" w:color="auto"/>
          </w:divBdr>
        </w:div>
        <w:div w:id="1458596647">
          <w:marLeft w:val="640"/>
          <w:marRight w:val="0"/>
          <w:marTop w:val="0"/>
          <w:marBottom w:val="0"/>
          <w:divBdr>
            <w:top w:val="none" w:sz="0" w:space="0" w:color="auto"/>
            <w:left w:val="none" w:sz="0" w:space="0" w:color="auto"/>
            <w:bottom w:val="none" w:sz="0" w:space="0" w:color="auto"/>
            <w:right w:val="none" w:sz="0" w:space="0" w:color="auto"/>
          </w:divBdr>
        </w:div>
        <w:div w:id="1308585712">
          <w:marLeft w:val="640"/>
          <w:marRight w:val="0"/>
          <w:marTop w:val="0"/>
          <w:marBottom w:val="0"/>
          <w:divBdr>
            <w:top w:val="none" w:sz="0" w:space="0" w:color="auto"/>
            <w:left w:val="none" w:sz="0" w:space="0" w:color="auto"/>
            <w:bottom w:val="none" w:sz="0" w:space="0" w:color="auto"/>
            <w:right w:val="none" w:sz="0" w:space="0" w:color="auto"/>
          </w:divBdr>
        </w:div>
      </w:divsChild>
    </w:div>
    <w:div w:id="633633061">
      <w:bodyDiv w:val="1"/>
      <w:marLeft w:val="0"/>
      <w:marRight w:val="0"/>
      <w:marTop w:val="0"/>
      <w:marBottom w:val="0"/>
      <w:divBdr>
        <w:top w:val="none" w:sz="0" w:space="0" w:color="auto"/>
        <w:left w:val="none" w:sz="0" w:space="0" w:color="auto"/>
        <w:bottom w:val="none" w:sz="0" w:space="0" w:color="auto"/>
        <w:right w:val="none" w:sz="0" w:space="0" w:color="auto"/>
      </w:divBdr>
    </w:div>
    <w:div w:id="656998725">
      <w:bodyDiv w:val="1"/>
      <w:marLeft w:val="0"/>
      <w:marRight w:val="0"/>
      <w:marTop w:val="0"/>
      <w:marBottom w:val="0"/>
      <w:divBdr>
        <w:top w:val="none" w:sz="0" w:space="0" w:color="auto"/>
        <w:left w:val="none" w:sz="0" w:space="0" w:color="auto"/>
        <w:bottom w:val="none" w:sz="0" w:space="0" w:color="auto"/>
        <w:right w:val="none" w:sz="0" w:space="0" w:color="auto"/>
      </w:divBdr>
    </w:div>
    <w:div w:id="687565507">
      <w:bodyDiv w:val="1"/>
      <w:marLeft w:val="0"/>
      <w:marRight w:val="0"/>
      <w:marTop w:val="0"/>
      <w:marBottom w:val="0"/>
      <w:divBdr>
        <w:top w:val="none" w:sz="0" w:space="0" w:color="auto"/>
        <w:left w:val="none" w:sz="0" w:space="0" w:color="auto"/>
        <w:bottom w:val="none" w:sz="0" w:space="0" w:color="auto"/>
        <w:right w:val="none" w:sz="0" w:space="0" w:color="auto"/>
      </w:divBdr>
    </w:div>
    <w:div w:id="838275831">
      <w:bodyDiv w:val="1"/>
      <w:marLeft w:val="0"/>
      <w:marRight w:val="0"/>
      <w:marTop w:val="0"/>
      <w:marBottom w:val="0"/>
      <w:divBdr>
        <w:top w:val="none" w:sz="0" w:space="0" w:color="auto"/>
        <w:left w:val="none" w:sz="0" w:space="0" w:color="auto"/>
        <w:bottom w:val="none" w:sz="0" w:space="0" w:color="auto"/>
        <w:right w:val="none" w:sz="0" w:space="0" w:color="auto"/>
      </w:divBdr>
    </w:div>
    <w:div w:id="870722546">
      <w:bodyDiv w:val="1"/>
      <w:marLeft w:val="0"/>
      <w:marRight w:val="0"/>
      <w:marTop w:val="0"/>
      <w:marBottom w:val="0"/>
      <w:divBdr>
        <w:top w:val="none" w:sz="0" w:space="0" w:color="auto"/>
        <w:left w:val="none" w:sz="0" w:space="0" w:color="auto"/>
        <w:bottom w:val="none" w:sz="0" w:space="0" w:color="auto"/>
        <w:right w:val="none" w:sz="0" w:space="0" w:color="auto"/>
      </w:divBdr>
      <w:divsChild>
        <w:div w:id="2127917780">
          <w:marLeft w:val="640"/>
          <w:marRight w:val="0"/>
          <w:marTop w:val="0"/>
          <w:marBottom w:val="0"/>
          <w:divBdr>
            <w:top w:val="none" w:sz="0" w:space="0" w:color="auto"/>
            <w:left w:val="none" w:sz="0" w:space="0" w:color="auto"/>
            <w:bottom w:val="none" w:sz="0" w:space="0" w:color="auto"/>
            <w:right w:val="none" w:sz="0" w:space="0" w:color="auto"/>
          </w:divBdr>
        </w:div>
        <w:div w:id="1184368960">
          <w:marLeft w:val="640"/>
          <w:marRight w:val="0"/>
          <w:marTop w:val="0"/>
          <w:marBottom w:val="0"/>
          <w:divBdr>
            <w:top w:val="none" w:sz="0" w:space="0" w:color="auto"/>
            <w:left w:val="none" w:sz="0" w:space="0" w:color="auto"/>
            <w:bottom w:val="none" w:sz="0" w:space="0" w:color="auto"/>
            <w:right w:val="none" w:sz="0" w:space="0" w:color="auto"/>
          </w:divBdr>
        </w:div>
        <w:div w:id="1492717311">
          <w:marLeft w:val="640"/>
          <w:marRight w:val="0"/>
          <w:marTop w:val="0"/>
          <w:marBottom w:val="0"/>
          <w:divBdr>
            <w:top w:val="none" w:sz="0" w:space="0" w:color="auto"/>
            <w:left w:val="none" w:sz="0" w:space="0" w:color="auto"/>
            <w:bottom w:val="none" w:sz="0" w:space="0" w:color="auto"/>
            <w:right w:val="none" w:sz="0" w:space="0" w:color="auto"/>
          </w:divBdr>
        </w:div>
        <w:div w:id="1198346514">
          <w:marLeft w:val="640"/>
          <w:marRight w:val="0"/>
          <w:marTop w:val="0"/>
          <w:marBottom w:val="0"/>
          <w:divBdr>
            <w:top w:val="none" w:sz="0" w:space="0" w:color="auto"/>
            <w:left w:val="none" w:sz="0" w:space="0" w:color="auto"/>
            <w:bottom w:val="none" w:sz="0" w:space="0" w:color="auto"/>
            <w:right w:val="none" w:sz="0" w:space="0" w:color="auto"/>
          </w:divBdr>
        </w:div>
        <w:div w:id="1156333949">
          <w:marLeft w:val="640"/>
          <w:marRight w:val="0"/>
          <w:marTop w:val="0"/>
          <w:marBottom w:val="0"/>
          <w:divBdr>
            <w:top w:val="none" w:sz="0" w:space="0" w:color="auto"/>
            <w:left w:val="none" w:sz="0" w:space="0" w:color="auto"/>
            <w:bottom w:val="none" w:sz="0" w:space="0" w:color="auto"/>
            <w:right w:val="none" w:sz="0" w:space="0" w:color="auto"/>
          </w:divBdr>
        </w:div>
        <w:div w:id="1807551834">
          <w:marLeft w:val="640"/>
          <w:marRight w:val="0"/>
          <w:marTop w:val="0"/>
          <w:marBottom w:val="0"/>
          <w:divBdr>
            <w:top w:val="none" w:sz="0" w:space="0" w:color="auto"/>
            <w:left w:val="none" w:sz="0" w:space="0" w:color="auto"/>
            <w:bottom w:val="none" w:sz="0" w:space="0" w:color="auto"/>
            <w:right w:val="none" w:sz="0" w:space="0" w:color="auto"/>
          </w:divBdr>
        </w:div>
        <w:div w:id="789932793">
          <w:marLeft w:val="640"/>
          <w:marRight w:val="0"/>
          <w:marTop w:val="0"/>
          <w:marBottom w:val="0"/>
          <w:divBdr>
            <w:top w:val="none" w:sz="0" w:space="0" w:color="auto"/>
            <w:left w:val="none" w:sz="0" w:space="0" w:color="auto"/>
            <w:bottom w:val="none" w:sz="0" w:space="0" w:color="auto"/>
            <w:right w:val="none" w:sz="0" w:space="0" w:color="auto"/>
          </w:divBdr>
        </w:div>
        <w:div w:id="1800219009">
          <w:marLeft w:val="640"/>
          <w:marRight w:val="0"/>
          <w:marTop w:val="0"/>
          <w:marBottom w:val="0"/>
          <w:divBdr>
            <w:top w:val="none" w:sz="0" w:space="0" w:color="auto"/>
            <w:left w:val="none" w:sz="0" w:space="0" w:color="auto"/>
            <w:bottom w:val="none" w:sz="0" w:space="0" w:color="auto"/>
            <w:right w:val="none" w:sz="0" w:space="0" w:color="auto"/>
          </w:divBdr>
        </w:div>
        <w:div w:id="1176311174">
          <w:marLeft w:val="640"/>
          <w:marRight w:val="0"/>
          <w:marTop w:val="0"/>
          <w:marBottom w:val="0"/>
          <w:divBdr>
            <w:top w:val="none" w:sz="0" w:space="0" w:color="auto"/>
            <w:left w:val="none" w:sz="0" w:space="0" w:color="auto"/>
            <w:bottom w:val="none" w:sz="0" w:space="0" w:color="auto"/>
            <w:right w:val="none" w:sz="0" w:space="0" w:color="auto"/>
          </w:divBdr>
        </w:div>
        <w:div w:id="1079249459">
          <w:marLeft w:val="640"/>
          <w:marRight w:val="0"/>
          <w:marTop w:val="0"/>
          <w:marBottom w:val="0"/>
          <w:divBdr>
            <w:top w:val="none" w:sz="0" w:space="0" w:color="auto"/>
            <w:left w:val="none" w:sz="0" w:space="0" w:color="auto"/>
            <w:bottom w:val="none" w:sz="0" w:space="0" w:color="auto"/>
            <w:right w:val="none" w:sz="0" w:space="0" w:color="auto"/>
          </w:divBdr>
        </w:div>
        <w:div w:id="1128008632">
          <w:marLeft w:val="640"/>
          <w:marRight w:val="0"/>
          <w:marTop w:val="0"/>
          <w:marBottom w:val="0"/>
          <w:divBdr>
            <w:top w:val="none" w:sz="0" w:space="0" w:color="auto"/>
            <w:left w:val="none" w:sz="0" w:space="0" w:color="auto"/>
            <w:bottom w:val="none" w:sz="0" w:space="0" w:color="auto"/>
            <w:right w:val="none" w:sz="0" w:space="0" w:color="auto"/>
          </w:divBdr>
        </w:div>
        <w:div w:id="682778876">
          <w:marLeft w:val="640"/>
          <w:marRight w:val="0"/>
          <w:marTop w:val="0"/>
          <w:marBottom w:val="0"/>
          <w:divBdr>
            <w:top w:val="none" w:sz="0" w:space="0" w:color="auto"/>
            <w:left w:val="none" w:sz="0" w:space="0" w:color="auto"/>
            <w:bottom w:val="none" w:sz="0" w:space="0" w:color="auto"/>
            <w:right w:val="none" w:sz="0" w:space="0" w:color="auto"/>
          </w:divBdr>
        </w:div>
        <w:div w:id="1070006931">
          <w:marLeft w:val="640"/>
          <w:marRight w:val="0"/>
          <w:marTop w:val="0"/>
          <w:marBottom w:val="0"/>
          <w:divBdr>
            <w:top w:val="none" w:sz="0" w:space="0" w:color="auto"/>
            <w:left w:val="none" w:sz="0" w:space="0" w:color="auto"/>
            <w:bottom w:val="none" w:sz="0" w:space="0" w:color="auto"/>
            <w:right w:val="none" w:sz="0" w:space="0" w:color="auto"/>
          </w:divBdr>
        </w:div>
        <w:div w:id="1295210802">
          <w:marLeft w:val="640"/>
          <w:marRight w:val="0"/>
          <w:marTop w:val="0"/>
          <w:marBottom w:val="0"/>
          <w:divBdr>
            <w:top w:val="none" w:sz="0" w:space="0" w:color="auto"/>
            <w:left w:val="none" w:sz="0" w:space="0" w:color="auto"/>
            <w:bottom w:val="none" w:sz="0" w:space="0" w:color="auto"/>
            <w:right w:val="none" w:sz="0" w:space="0" w:color="auto"/>
          </w:divBdr>
        </w:div>
        <w:div w:id="2111006798">
          <w:marLeft w:val="640"/>
          <w:marRight w:val="0"/>
          <w:marTop w:val="0"/>
          <w:marBottom w:val="0"/>
          <w:divBdr>
            <w:top w:val="none" w:sz="0" w:space="0" w:color="auto"/>
            <w:left w:val="none" w:sz="0" w:space="0" w:color="auto"/>
            <w:bottom w:val="none" w:sz="0" w:space="0" w:color="auto"/>
            <w:right w:val="none" w:sz="0" w:space="0" w:color="auto"/>
          </w:divBdr>
        </w:div>
        <w:div w:id="344016942">
          <w:marLeft w:val="640"/>
          <w:marRight w:val="0"/>
          <w:marTop w:val="0"/>
          <w:marBottom w:val="0"/>
          <w:divBdr>
            <w:top w:val="none" w:sz="0" w:space="0" w:color="auto"/>
            <w:left w:val="none" w:sz="0" w:space="0" w:color="auto"/>
            <w:bottom w:val="none" w:sz="0" w:space="0" w:color="auto"/>
            <w:right w:val="none" w:sz="0" w:space="0" w:color="auto"/>
          </w:divBdr>
        </w:div>
      </w:divsChild>
    </w:div>
    <w:div w:id="946697746">
      <w:bodyDiv w:val="1"/>
      <w:marLeft w:val="0"/>
      <w:marRight w:val="0"/>
      <w:marTop w:val="0"/>
      <w:marBottom w:val="0"/>
      <w:divBdr>
        <w:top w:val="none" w:sz="0" w:space="0" w:color="auto"/>
        <w:left w:val="none" w:sz="0" w:space="0" w:color="auto"/>
        <w:bottom w:val="none" w:sz="0" w:space="0" w:color="auto"/>
        <w:right w:val="none" w:sz="0" w:space="0" w:color="auto"/>
      </w:divBdr>
      <w:divsChild>
        <w:div w:id="781537504">
          <w:marLeft w:val="0"/>
          <w:marRight w:val="0"/>
          <w:marTop w:val="0"/>
          <w:marBottom w:val="0"/>
          <w:divBdr>
            <w:top w:val="none" w:sz="0" w:space="0" w:color="auto"/>
            <w:left w:val="none" w:sz="0" w:space="0" w:color="auto"/>
            <w:bottom w:val="none" w:sz="0" w:space="0" w:color="auto"/>
            <w:right w:val="none" w:sz="0" w:space="0" w:color="auto"/>
          </w:divBdr>
          <w:divsChild>
            <w:div w:id="7052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875">
      <w:bodyDiv w:val="1"/>
      <w:marLeft w:val="0"/>
      <w:marRight w:val="0"/>
      <w:marTop w:val="0"/>
      <w:marBottom w:val="0"/>
      <w:divBdr>
        <w:top w:val="none" w:sz="0" w:space="0" w:color="auto"/>
        <w:left w:val="none" w:sz="0" w:space="0" w:color="auto"/>
        <w:bottom w:val="none" w:sz="0" w:space="0" w:color="auto"/>
        <w:right w:val="none" w:sz="0" w:space="0" w:color="auto"/>
      </w:divBdr>
      <w:divsChild>
        <w:div w:id="1757898921">
          <w:marLeft w:val="640"/>
          <w:marRight w:val="0"/>
          <w:marTop w:val="0"/>
          <w:marBottom w:val="0"/>
          <w:divBdr>
            <w:top w:val="none" w:sz="0" w:space="0" w:color="auto"/>
            <w:left w:val="none" w:sz="0" w:space="0" w:color="auto"/>
            <w:bottom w:val="none" w:sz="0" w:space="0" w:color="auto"/>
            <w:right w:val="none" w:sz="0" w:space="0" w:color="auto"/>
          </w:divBdr>
        </w:div>
        <w:div w:id="1361513418">
          <w:marLeft w:val="640"/>
          <w:marRight w:val="0"/>
          <w:marTop w:val="0"/>
          <w:marBottom w:val="0"/>
          <w:divBdr>
            <w:top w:val="none" w:sz="0" w:space="0" w:color="auto"/>
            <w:left w:val="none" w:sz="0" w:space="0" w:color="auto"/>
            <w:bottom w:val="none" w:sz="0" w:space="0" w:color="auto"/>
            <w:right w:val="none" w:sz="0" w:space="0" w:color="auto"/>
          </w:divBdr>
        </w:div>
        <w:div w:id="1133017468">
          <w:marLeft w:val="640"/>
          <w:marRight w:val="0"/>
          <w:marTop w:val="0"/>
          <w:marBottom w:val="0"/>
          <w:divBdr>
            <w:top w:val="none" w:sz="0" w:space="0" w:color="auto"/>
            <w:left w:val="none" w:sz="0" w:space="0" w:color="auto"/>
            <w:bottom w:val="none" w:sz="0" w:space="0" w:color="auto"/>
            <w:right w:val="none" w:sz="0" w:space="0" w:color="auto"/>
          </w:divBdr>
        </w:div>
        <w:div w:id="1064111299">
          <w:marLeft w:val="640"/>
          <w:marRight w:val="0"/>
          <w:marTop w:val="0"/>
          <w:marBottom w:val="0"/>
          <w:divBdr>
            <w:top w:val="none" w:sz="0" w:space="0" w:color="auto"/>
            <w:left w:val="none" w:sz="0" w:space="0" w:color="auto"/>
            <w:bottom w:val="none" w:sz="0" w:space="0" w:color="auto"/>
            <w:right w:val="none" w:sz="0" w:space="0" w:color="auto"/>
          </w:divBdr>
        </w:div>
        <w:div w:id="536507291">
          <w:marLeft w:val="640"/>
          <w:marRight w:val="0"/>
          <w:marTop w:val="0"/>
          <w:marBottom w:val="0"/>
          <w:divBdr>
            <w:top w:val="none" w:sz="0" w:space="0" w:color="auto"/>
            <w:left w:val="none" w:sz="0" w:space="0" w:color="auto"/>
            <w:bottom w:val="none" w:sz="0" w:space="0" w:color="auto"/>
            <w:right w:val="none" w:sz="0" w:space="0" w:color="auto"/>
          </w:divBdr>
        </w:div>
        <w:div w:id="997001531">
          <w:marLeft w:val="640"/>
          <w:marRight w:val="0"/>
          <w:marTop w:val="0"/>
          <w:marBottom w:val="0"/>
          <w:divBdr>
            <w:top w:val="none" w:sz="0" w:space="0" w:color="auto"/>
            <w:left w:val="none" w:sz="0" w:space="0" w:color="auto"/>
            <w:bottom w:val="none" w:sz="0" w:space="0" w:color="auto"/>
            <w:right w:val="none" w:sz="0" w:space="0" w:color="auto"/>
          </w:divBdr>
        </w:div>
        <w:div w:id="626011635">
          <w:marLeft w:val="640"/>
          <w:marRight w:val="0"/>
          <w:marTop w:val="0"/>
          <w:marBottom w:val="0"/>
          <w:divBdr>
            <w:top w:val="none" w:sz="0" w:space="0" w:color="auto"/>
            <w:left w:val="none" w:sz="0" w:space="0" w:color="auto"/>
            <w:bottom w:val="none" w:sz="0" w:space="0" w:color="auto"/>
            <w:right w:val="none" w:sz="0" w:space="0" w:color="auto"/>
          </w:divBdr>
        </w:div>
        <w:div w:id="1364214029">
          <w:marLeft w:val="640"/>
          <w:marRight w:val="0"/>
          <w:marTop w:val="0"/>
          <w:marBottom w:val="0"/>
          <w:divBdr>
            <w:top w:val="none" w:sz="0" w:space="0" w:color="auto"/>
            <w:left w:val="none" w:sz="0" w:space="0" w:color="auto"/>
            <w:bottom w:val="none" w:sz="0" w:space="0" w:color="auto"/>
            <w:right w:val="none" w:sz="0" w:space="0" w:color="auto"/>
          </w:divBdr>
        </w:div>
        <w:div w:id="754671129">
          <w:marLeft w:val="640"/>
          <w:marRight w:val="0"/>
          <w:marTop w:val="0"/>
          <w:marBottom w:val="0"/>
          <w:divBdr>
            <w:top w:val="none" w:sz="0" w:space="0" w:color="auto"/>
            <w:left w:val="none" w:sz="0" w:space="0" w:color="auto"/>
            <w:bottom w:val="none" w:sz="0" w:space="0" w:color="auto"/>
            <w:right w:val="none" w:sz="0" w:space="0" w:color="auto"/>
          </w:divBdr>
        </w:div>
        <w:div w:id="270625903">
          <w:marLeft w:val="640"/>
          <w:marRight w:val="0"/>
          <w:marTop w:val="0"/>
          <w:marBottom w:val="0"/>
          <w:divBdr>
            <w:top w:val="none" w:sz="0" w:space="0" w:color="auto"/>
            <w:left w:val="none" w:sz="0" w:space="0" w:color="auto"/>
            <w:bottom w:val="none" w:sz="0" w:space="0" w:color="auto"/>
            <w:right w:val="none" w:sz="0" w:space="0" w:color="auto"/>
          </w:divBdr>
        </w:div>
        <w:div w:id="271397035">
          <w:marLeft w:val="640"/>
          <w:marRight w:val="0"/>
          <w:marTop w:val="0"/>
          <w:marBottom w:val="0"/>
          <w:divBdr>
            <w:top w:val="none" w:sz="0" w:space="0" w:color="auto"/>
            <w:left w:val="none" w:sz="0" w:space="0" w:color="auto"/>
            <w:bottom w:val="none" w:sz="0" w:space="0" w:color="auto"/>
            <w:right w:val="none" w:sz="0" w:space="0" w:color="auto"/>
          </w:divBdr>
        </w:div>
        <w:div w:id="741102856">
          <w:marLeft w:val="640"/>
          <w:marRight w:val="0"/>
          <w:marTop w:val="0"/>
          <w:marBottom w:val="0"/>
          <w:divBdr>
            <w:top w:val="none" w:sz="0" w:space="0" w:color="auto"/>
            <w:left w:val="none" w:sz="0" w:space="0" w:color="auto"/>
            <w:bottom w:val="none" w:sz="0" w:space="0" w:color="auto"/>
            <w:right w:val="none" w:sz="0" w:space="0" w:color="auto"/>
          </w:divBdr>
        </w:div>
        <w:div w:id="899482122">
          <w:marLeft w:val="640"/>
          <w:marRight w:val="0"/>
          <w:marTop w:val="0"/>
          <w:marBottom w:val="0"/>
          <w:divBdr>
            <w:top w:val="none" w:sz="0" w:space="0" w:color="auto"/>
            <w:left w:val="none" w:sz="0" w:space="0" w:color="auto"/>
            <w:bottom w:val="none" w:sz="0" w:space="0" w:color="auto"/>
            <w:right w:val="none" w:sz="0" w:space="0" w:color="auto"/>
          </w:divBdr>
        </w:div>
        <w:div w:id="1420248437">
          <w:marLeft w:val="640"/>
          <w:marRight w:val="0"/>
          <w:marTop w:val="0"/>
          <w:marBottom w:val="0"/>
          <w:divBdr>
            <w:top w:val="none" w:sz="0" w:space="0" w:color="auto"/>
            <w:left w:val="none" w:sz="0" w:space="0" w:color="auto"/>
            <w:bottom w:val="none" w:sz="0" w:space="0" w:color="auto"/>
            <w:right w:val="none" w:sz="0" w:space="0" w:color="auto"/>
          </w:divBdr>
        </w:div>
        <w:div w:id="635835125">
          <w:marLeft w:val="640"/>
          <w:marRight w:val="0"/>
          <w:marTop w:val="0"/>
          <w:marBottom w:val="0"/>
          <w:divBdr>
            <w:top w:val="none" w:sz="0" w:space="0" w:color="auto"/>
            <w:left w:val="none" w:sz="0" w:space="0" w:color="auto"/>
            <w:bottom w:val="none" w:sz="0" w:space="0" w:color="auto"/>
            <w:right w:val="none" w:sz="0" w:space="0" w:color="auto"/>
          </w:divBdr>
        </w:div>
        <w:div w:id="1452092686">
          <w:marLeft w:val="640"/>
          <w:marRight w:val="0"/>
          <w:marTop w:val="0"/>
          <w:marBottom w:val="0"/>
          <w:divBdr>
            <w:top w:val="none" w:sz="0" w:space="0" w:color="auto"/>
            <w:left w:val="none" w:sz="0" w:space="0" w:color="auto"/>
            <w:bottom w:val="none" w:sz="0" w:space="0" w:color="auto"/>
            <w:right w:val="none" w:sz="0" w:space="0" w:color="auto"/>
          </w:divBdr>
        </w:div>
        <w:div w:id="223957567">
          <w:marLeft w:val="640"/>
          <w:marRight w:val="0"/>
          <w:marTop w:val="0"/>
          <w:marBottom w:val="0"/>
          <w:divBdr>
            <w:top w:val="none" w:sz="0" w:space="0" w:color="auto"/>
            <w:left w:val="none" w:sz="0" w:space="0" w:color="auto"/>
            <w:bottom w:val="none" w:sz="0" w:space="0" w:color="auto"/>
            <w:right w:val="none" w:sz="0" w:space="0" w:color="auto"/>
          </w:divBdr>
        </w:div>
        <w:div w:id="1516185234">
          <w:marLeft w:val="640"/>
          <w:marRight w:val="0"/>
          <w:marTop w:val="0"/>
          <w:marBottom w:val="0"/>
          <w:divBdr>
            <w:top w:val="none" w:sz="0" w:space="0" w:color="auto"/>
            <w:left w:val="none" w:sz="0" w:space="0" w:color="auto"/>
            <w:bottom w:val="none" w:sz="0" w:space="0" w:color="auto"/>
            <w:right w:val="none" w:sz="0" w:space="0" w:color="auto"/>
          </w:divBdr>
        </w:div>
      </w:divsChild>
    </w:div>
    <w:div w:id="967777112">
      <w:bodyDiv w:val="1"/>
      <w:marLeft w:val="0"/>
      <w:marRight w:val="0"/>
      <w:marTop w:val="0"/>
      <w:marBottom w:val="0"/>
      <w:divBdr>
        <w:top w:val="none" w:sz="0" w:space="0" w:color="auto"/>
        <w:left w:val="none" w:sz="0" w:space="0" w:color="auto"/>
        <w:bottom w:val="none" w:sz="0" w:space="0" w:color="auto"/>
        <w:right w:val="none" w:sz="0" w:space="0" w:color="auto"/>
      </w:divBdr>
    </w:div>
    <w:div w:id="999432717">
      <w:bodyDiv w:val="1"/>
      <w:marLeft w:val="0"/>
      <w:marRight w:val="0"/>
      <w:marTop w:val="0"/>
      <w:marBottom w:val="0"/>
      <w:divBdr>
        <w:top w:val="none" w:sz="0" w:space="0" w:color="auto"/>
        <w:left w:val="none" w:sz="0" w:space="0" w:color="auto"/>
        <w:bottom w:val="none" w:sz="0" w:space="0" w:color="auto"/>
        <w:right w:val="none" w:sz="0" w:space="0" w:color="auto"/>
      </w:divBdr>
    </w:div>
    <w:div w:id="1060254903">
      <w:bodyDiv w:val="1"/>
      <w:marLeft w:val="0"/>
      <w:marRight w:val="0"/>
      <w:marTop w:val="0"/>
      <w:marBottom w:val="0"/>
      <w:divBdr>
        <w:top w:val="none" w:sz="0" w:space="0" w:color="auto"/>
        <w:left w:val="none" w:sz="0" w:space="0" w:color="auto"/>
        <w:bottom w:val="none" w:sz="0" w:space="0" w:color="auto"/>
        <w:right w:val="none" w:sz="0" w:space="0" w:color="auto"/>
      </w:divBdr>
    </w:div>
    <w:div w:id="1133599353">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9">
          <w:marLeft w:val="640"/>
          <w:marRight w:val="0"/>
          <w:marTop w:val="0"/>
          <w:marBottom w:val="0"/>
          <w:divBdr>
            <w:top w:val="none" w:sz="0" w:space="0" w:color="auto"/>
            <w:left w:val="none" w:sz="0" w:space="0" w:color="auto"/>
            <w:bottom w:val="none" w:sz="0" w:space="0" w:color="auto"/>
            <w:right w:val="none" w:sz="0" w:space="0" w:color="auto"/>
          </w:divBdr>
        </w:div>
        <w:div w:id="1190871289">
          <w:marLeft w:val="640"/>
          <w:marRight w:val="0"/>
          <w:marTop w:val="0"/>
          <w:marBottom w:val="0"/>
          <w:divBdr>
            <w:top w:val="none" w:sz="0" w:space="0" w:color="auto"/>
            <w:left w:val="none" w:sz="0" w:space="0" w:color="auto"/>
            <w:bottom w:val="none" w:sz="0" w:space="0" w:color="auto"/>
            <w:right w:val="none" w:sz="0" w:space="0" w:color="auto"/>
          </w:divBdr>
        </w:div>
        <w:div w:id="1027407942">
          <w:marLeft w:val="640"/>
          <w:marRight w:val="0"/>
          <w:marTop w:val="0"/>
          <w:marBottom w:val="0"/>
          <w:divBdr>
            <w:top w:val="none" w:sz="0" w:space="0" w:color="auto"/>
            <w:left w:val="none" w:sz="0" w:space="0" w:color="auto"/>
            <w:bottom w:val="none" w:sz="0" w:space="0" w:color="auto"/>
            <w:right w:val="none" w:sz="0" w:space="0" w:color="auto"/>
          </w:divBdr>
        </w:div>
        <w:div w:id="1987078299">
          <w:marLeft w:val="640"/>
          <w:marRight w:val="0"/>
          <w:marTop w:val="0"/>
          <w:marBottom w:val="0"/>
          <w:divBdr>
            <w:top w:val="none" w:sz="0" w:space="0" w:color="auto"/>
            <w:left w:val="none" w:sz="0" w:space="0" w:color="auto"/>
            <w:bottom w:val="none" w:sz="0" w:space="0" w:color="auto"/>
            <w:right w:val="none" w:sz="0" w:space="0" w:color="auto"/>
          </w:divBdr>
        </w:div>
        <w:div w:id="839004636">
          <w:marLeft w:val="640"/>
          <w:marRight w:val="0"/>
          <w:marTop w:val="0"/>
          <w:marBottom w:val="0"/>
          <w:divBdr>
            <w:top w:val="none" w:sz="0" w:space="0" w:color="auto"/>
            <w:left w:val="none" w:sz="0" w:space="0" w:color="auto"/>
            <w:bottom w:val="none" w:sz="0" w:space="0" w:color="auto"/>
            <w:right w:val="none" w:sz="0" w:space="0" w:color="auto"/>
          </w:divBdr>
        </w:div>
        <w:div w:id="1647585218">
          <w:marLeft w:val="640"/>
          <w:marRight w:val="0"/>
          <w:marTop w:val="0"/>
          <w:marBottom w:val="0"/>
          <w:divBdr>
            <w:top w:val="none" w:sz="0" w:space="0" w:color="auto"/>
            <w:left w:val="none" w:sz="0" w:space="0" w:color="auto"/>
            <w:bottom w:val="none" w:sz="0" w:space="0" w:color="auto"/>
            <w:right w:val="none" w:sz="0" w:space="0" w:color="auto"/>
          </w:divBdr>
        </w:div>
        <w:div w:id="1181552104">
          <w:marLeft w:val="640"/>
          <w:marRight w:val="0"/>
          <w:marTop w:val="0"/>
          <w:marBottom w:val="0"/>
          <w:divBdr>
            <w:top w:val="none" w:sz="0" w:space="0" w:color="auto"/>
            <w:left w:val="none" w:sz="0" w:space="0" w:color="auto"/>
            <w:bottom w:val="none" w:sz="0" w:space="0" w:color="auto"/>
            <w:right w:val="none" w:sz="0" w:space="0" w:color="auto"/>
          </w:divBdr>
        </w:div>
        <w:div w:id="246694062">
          <w:marLeft w:val="640"/>
          <w:marRight w:val="0"/>
          <w:marTop w:val="0"/>
          <w:marBottom w:val="0"/>
          <w:divBdr>
            <w:top w:val="none" w:sz="0" w:space="0" w:color="auto"/>
            <w:left w:val="none" w:sz="0" w:space="0" w:color="auto"/>
            <w:bottom w:val="none" w:sz="0" w:space="0" w:color="auto"/>
            <w:right w:val="none" w:sz="0" w:space="0" w:color="auto"/>
          </w:divBdr>
        </w:div>
        <w:div w:id="1811745350">
          <w:marLeft w:val="640"/>
          <w:marRight w:val="0"/>
          <w:marTop w:val="0"/>
          <w:marBottom w:val="0"/>
          <w:divBdr>
            <w:top w:val="none" w:sz="0" w:space="0" w:color="auto"/>
            <w:left w:val="none" w:sz="0" w:space="0" w:color="auto"/>
            <w:bottom w:val="none" w:sz="0" w:space="0" w:color="auto"/>
            <w:right w:val="none" w:sz="0" w:space="0" w:color="auto"/>
          </w:divBdr>
        </w:div>
        <w:div w:id="928587492">
          <w:marLeft w:val="640"/>
          <w:marRight w:val="0"/>
          <w:marTop w:val="0"/>
          <w:marBottom w:val="0"/>
          <w:divBdr>
            <w:top w:val="none" w:sz="0" w:space="0" w:color="auto"/>
            <w:left w:val="none" w:sz="0" w:space="0" w:color="auto"/>
            <w:bottom w:val="none" w:sz="0" w:space="0" w:color="auto"/>
            <w:right w:val="none" w:sz="0" w:space="0" w:color="auto"/>
          </w:divBdr>
        </w:div>
        <w:div w:id="632367914">
          <w:marLeft w:val="640"/>
          <w:marRight w:val="0"/>
          <w:marTop w:val="0"/>
          <w:marBottom w:val="0"/>
          <w:divBdr>
            <w:top w:val="none" w:sz="0" w:space="0" w:color="auto"/>
            <w:left w:val="none" w:sz="0" w:space="0" w:color="auto"/>
            <w:bottom w:val="none" w:sz="0" w:space="0" w:color="auto"/>
            <w:right w:val="none" w:sz="0" w:space="0" w:color="auto"/>
          </w:divBdr>
        </w:div>
        <w:div w:id="1897430810">
          <w:marLeft w:val="640"/>
          <w:marRight w:val="0"/>
          <w:marTop w:val="0"/>
          <w:marBottom w:val="0"/>
          <w:divBdr>
            <w:top w:val="none" w:sz="0" w:space="0" w:color="auto"/>
            <w:left w:val="none" w:sz="0" w:space="0" w:color="auto"/>
            <w:bottom w:val="none" w:sz="0" w:space="0" w:color="auto"/>
            <w:right w:val="none" w:sz="0" w:space="0" w:color="auto"/>
          </w:divBdr>
        </w:div>
        <w:div w:id="971448008">
          <w:marLeft w:val="640"/>
          <w:marRight w:val="0"/>
          <w:marTop w:val="0"/>
          <w:marBottom w:val="0"/>
          <w:divBdr>
            <w:top w:val="none" w:sz="0" w:space="0" w:color="auto"/>
            <w:left w:val="none" w:sz="0" w:space="0" w:color="auto"/>
            <w:bottom w:val="none" w:sz="0" w:space="0" w:color="auto"/>
            <w:right w:val="none" w:sz="0" w:space="0" w:color="auto"/>
          </w:divBdr>
        </w:div>
        <w:div w:id="1789544151">
          <w:marLeft w:val="640"/>
          <w:marRight w:val="0"/>
          <w:marTop w:val="0"/>
          <w:marBottom w:val="0"/>
          <w:divBdr>
            <w:top w:val="none" w:sz="0" w:space="0" w:color="auto"/>
            <w:left w:val="none" w:sz="0" w:space="0" w:color="auto"/>
            <w:bottom w:val="none" w:sz="0" w:space="0" w:color="auto"/>
            <w:right w:val="none" w:sz="0" w:space="0" w:color="auto"/>
          </w:divBdr>
        </w:div>
        <w:div w:id="1019041140">
          <w:marLeft w:val="640"/>
          <w:marRight w:val="0"/>
          <w:marTop w:val="0"/>
          <w:marBottom w:val="0"/>
          <w:divBdr>
            <w:top w:val="none" w:sz="0" w:space="0" w:color="auto"/>
            <w:left w:val="none" w:sz="0" w:space="0" w:color="auto"/>
            <w:bottom w:val="none" w:sz="0" w:space="0" w:color="auto"/>
            <w:right w:val="none" w:sz="0" w:space="0" w:color="auto"/>
          </w:divBdr>
        </w:div>
        <w:div w:id="1477530564">
          <w:marLeft w:val="640"/>
          <w:marRight w:val="0"/>
          <w:marTop w:val="0"/>
          <w:marBottom w:val="0"/>
          <w:divBdr>
            <w:top w:val="none" w:sz="0" w:space="0" w:color="auto"/>
            <w:left w:val="none" w:sz="0" w:space="0" w:color="auto"/>
            <w:bottom w:val="none" w:sz="0" w:space="0" w:color="auto"/>
            <w:right w:val="none" w:sz="0" w:space="0" w:color="auto"/>
          </w:divBdr>
        </w:div>
        <w:div w:id="387190667">
          <w:marLeft w:val="640"/>
          <w:marRight w:val="0"/>
          <w:marTop w:val="0"/>
          <w:marBottom w:val="0"/>
          <w:divBdr>
            <w:top w:val="none" w:sz="0" w:space="0" w:color="auto"/>
            <w:left w:val="none" w:sz="0" w:space="0" w:color="auto"/>
            <w:bottom w:val="none" w:sz="0" w:space="0" w:color="auto"/>
            <w:right w:val="none" w:sz="0" w:space="0" w:color="auto"/>
          </w:divBdr>
        </w:div>
        <w:div w:id="1348096486">
          <w:marLeft w:val="640"/>
          <w:marRight w:val="0"/>
          <w:marTop w:val="0"/>
          <w:marBottom w:val="0"/>
          <w:divBdr>
            <w:top w:val="none" w:sz="0" w:space="0" w:color="auto"/>
            <w:left w:val="none" w:sz="0" w:space="0" w:color="auto"/>
            <w:bottom w:val="none" w:sz="0" w:space="0" w:color="auto"/>
            <w:right w:val="none" w:sz="0" w:space="0" w:color="auto"/>
          </w:divBdr>
        </w:div>
        <w:div w:id="11147427">
          <w:marLeft w:val="640"/>
          <w:marRight w:val="0"/>
          <w:marTop w:val="0"/>
          <w:marBottom w:val="0"/>
          <w:divBdr>
            <w:top w:val="none" w:sz="0" w:space="0" w:color="auto"/>
            <w:left w:val="none" w:sz="0" w:space="0" w:color="auto"/>
            <w:bottom w:val="none" w:sz="0" w:space="0" w:color="auto"/>
            <w:right w:val="none" w:sz="0" w:space="0" w:color="auto"/>
          </w:divBdr>
        </w:div>
        <w:div w:id="1123773531">
          <w:marLeft w:val="640"/>
          <w:marRight w:val="0"/>
          <w:marTop w:val="0"/>
          <w:marBottom w:val="0"/>
          <w:divBdr>
            <w:top w:val="none" w:sz="0" w:space="0" w:color="auto"/>
            <w:left w:val="none" w:sz="0" w:space="0" w:color="auto"/>
            <w:bottom w:val="none" w:sz="0" w:space="0" w:color="auto"/>
            <w:right w:val="none" w:sz="0" w:space="0" w:color="auto"/>
          </w:divBdr>
        </w:div>
        <w:div w:id="287980476">
          <w:marLeft w:val="640"/>
          <w:marRight w:val="0"/>
          <w:marTop w:val="0"/>
          <w:marBottom w:val="0"/>
          <w:divBdr>
            <w:top w:val="none" w:sz="0" w:space="0" w:color="auto"/>
            <w:left w:val="none" w:sz="0" w:space="0" w:color="auto"/>
            <w:bottom w:val="none" w:sz="0" w:space="0" w:color="auto"/>
            <w:right w:val="none" w:sz="0" w:space="0" w:color="auto"/>
          </w:divBdr>
        </w:div>
      </w:divsChild>
    </w:div>
    <w:div w:id="1222713140">
      <w:bodyDiv w:val="1"/>
      <w:marLeft w:val="0"/>
      <w:marRight w:val="0"/>
      <w:marTop w:val="0"/>
      <w:marBottom w:val="0"/>
      <w:divBdr>
        <w:top w:val="none" w:sz="0" w:space="0" w:color="auto"/>
        <w:left w:val="none" w:sz="0" w:space="0" w:color="auto"/>
        <w:bottom w:val="none" w:sz="0" w:space="0" w:color="auto"/>
        <w:right w:val="none" w:sz="0" w:space="0" w:color="auto"/>
      </w:divBdr>
    </w:div>
    <w:div w:id="1226598847">
      <w:bodyDiv w:val="1"/>
      <w:marLeft w:val="0"/>
      <w:marRight w:val="0"/>
      <w:marTop w:val="0"/>
      <w:marBottom w:val="0"/>
      <w:divBdr>
        <w:top w:val="none" w:sz="0" w:space="0" w:color="auto"/>
        <w:left w:val="none" w:sz="0" w:space="0" w:color="auto"/>
        <w:bottom w:val="none" w:sz="0" w:space="0" w:color="auto"/>
        <w:right w:val="none" w:sz="0" w:space="0" w:color="auto"/>
      </w:divBdr>
      <w:divsChild>
        <w:div w:id="1550994639">
          <w:marLeft w:val="640"/>
          <w:marRight w:val="0"/>
          <w:marTop w:val="0"/>
          <w:marBottom w:val="0"/>
          <w:divBdr>
            <w:top w:val="none" w:sz="0" w:space="0" w:color="auto"/>
            <w:left w:val="none" w:sz="0" w:space="0" w:color="auto"/>
            <w:bottom w:val="none" w:sz="0" w:space="0" w:color="auto"/>
            <w:right w:val="none" w:sz="0" w:space="0" w:color="auto"/>
          </w:divBdr>
        </w:div>
        <w:div w:id="877357433">
          <w:marLeft w:val="640"/>
          <w:marRight w:val="0"/>
          <w:marTop w:val="0"/>
          <w:marBottom w:val="0"/>
          <w:divBdr>
            <w:top w:val="none" w:sz="0" w:space="0" w:color="auto"/>
            <w:left w:val="none" w:sz="0" w:space="0" w:color="auto"/>
            <w:bottom w:val="none" w:sz="0" w:space="0" w:color="auto"/>
            <w:right w:val="none" w:sz="0" w:space="0" w:color="auto"/>
          </w:divBdr>
        </w:div>
        <w:div w:id="2083672637">
          <w:marLeft w:val="640"/>
          <w:marRight w:val="0"/>
          <w:marTop w:val="0"/>
          <w:marBottom w:val="0"/>
          <w:divBdr>
            <w:top w:val="none" w:sz="0" w:space="0" w:color="auto"/>
            <w:left w:val="none" w:sz="0" w:space="0" w:color="auto"/>
            <w:bottom w:val="none" w:sz="0" w:space="0" w:color="auto"/>
            <w:right w:val="none" w:sz="0" w:space="0" w:color="auto"/>
          </w:divBdr>
        </w:div>
        <w:div w:id="485705107">
          <w:marLeft w:val="640"/>
          <w:marRight w:val="0"/>
          <w:marTop w:val="0"/>
          <w:marBottom w:val="0"/>
          <w:divBdr>
            <w:top w:val="none" w:sz="0" w:space="0" w:color="auto"/>
            <w:left w:val="none" w:sz="0" w:space="0" w:color="auto"/>
            <w:bottom w:val="none" w:sz="0" w:space="0" w:color="auto"/>
            <w:right w:val="none" w:sz="0" w:space="0" w:color="auto"/>
          </w:divBdr>
        </w:div>
        <w:div w:id="861673448">
          <w:marLeft w:val="640"/>
          <w:marRight w:val="0"/>
          <w:marTop w:val="0"/>
          <w:marBottom w:val="0"/>
          <w:divBdr>
            <w:top w:val="none" w:sz="0" w:space="0" w:color="auto"/>
            <w:left w:val="none" w:sz="0" w:space="0" w:color="auto"/>
            <w:bottom w:val="none" w:sz="0" w:space="0" w:color="auto"/>
            <w:right w:val="none" w:sz="0" w:space="0" w:color="auto"/>
          </w:divBdr>
        </w:div>
        <w:div w:id="681123236">
          <w:marLeft w:val="640"/>
          <w:marRight w:val="0"/>
          <w:marTop w:val="0"/>
          <w:marBottom w:val="0"/>
          <w:divBdr>
            <w:top w:val="none" w:sz="0" w:space="0" w:color="auto"/>
            <w:left w:val="none" w:sz="0" w:space="0" w:color="auto"/>
            <w:bottom w:val="none" w:sz="0" w:space="0" w:color="auto"/>
            <w:right w:val="none" w:sz="0" w:space="0" w:color="auto"/>
          </w:divBdr>
        </w:div>
        <w:div w:id="480468969">
          <w:marLeft w:val="640"/>
          <w:marRight w:val="0"/>
          <w:marTop w:val="0"/>
          <w:marBottom w:val="0"/>
          <w:divBdr>
            <w:top w:val="none" w:sz="0" w:space="0" w:color="auto"/>
            <w:left w:val="none" w:sz="0" w:space="0" w:color="auto"/>
            <w:bottom w:val="none" w:sz="0" w:space="0" w:color="auto"/>
            <w:right w:val="none" w:sz="0" w:space="0" w:color="auto"/>
          </w:divBdr>
        </w:div>
        <w:div w:id="324087219">
          <w:marLeft w:val="640"/>
          <w:marRight w:val="0"/>
          <w:marTop w:val="0"/>
          <w:marBottom w:val="0"/>
          <w:divBdr>
            <w:top w:val="none" w:sz="0" w:space="0" w:color="auto"/>
            <w:left w:val="none" w:sz="0" w:space="0" w:color="auto"/>
            <w:bottom w:val="none" w:sz="0" w:space="0" w:color="auto"/>
            <w:right w:val="none" w:sz="0" w:space="0" w:color="auto"/>
          </w:divBdr>
        </w:div>
        <w:div w:id="1199970153">
          <w:marLeft w:val="640"/>
          <w:marRight w:val="0"/>
          <w:marTop w:val="0"/>
          <w:marBottom w:val="0"/>
          <w:divBdr>
            <w:top w:val="none" w:sz="0" w:space="0" w:color="auto"/>
            <w:left w:val="none" w:sz="0" w:space="0" w:color="auto"/>
            <w:bottom w:val="none" w:sz="0" w:space="0" w:color="auto"/>
            <w:right w:val="none" w:sz="0" w:space="0" w:color="auto"/>
          </w:divBdr>
        </w:div>
        <w:div w:id="880098414">
          <w:marLeft w:val="640"/>
          <w:marRight w:val="0"/>
          <w:marTop w:val="0"/>
          <w:marBottom w:val="0"/>
          <w:divBdr>
            <w:top w:val="none" w:sz="0" w:space="0" w:color="auto"/>
            <w:left w:val="none" w:sz="0" w:space="0" w:color="auto"/>
            <w:bottom w:val="none" w:sz="0" w:space="0" w:color="auto"/>
            <w:right w:val="none" w:sz="0" w:space="0" w:color="auto"/>
          </w:divBdr>
        </w:div>
        <w:div w:id="1746489252">
          <w:marLeft w:val="640"/>
          <w:marRight w:val="0"/>
          <w:marTop w:val="0"/>
          <w:marBottom w:val="0"/>
          <w:divBdr>
            <w:top w:val="none" w:sz="0" w:space="0" w:color="auto"/>
            <w:left w:val="none" w:sz="0" w:space="0" w:color="auto"/>
            <w:bottom w:val="none" w:sz="0" w:space="0" w:color="auto"/>
            <w:right w:val="none" w:sz="0" w:space="0" w:color="auto"/>
          </w:divBdr>
        </w:div>
        <w:div w:id="1843475051">
          <w:marLeft w:val="640"/>
          <w:marRight w:val="0"/>
          <w:marTop w:val="0"/>
          <w:marBottom w:val="0"/>
          <w:divBdr>
            <w:top w:val="none" w:sz="0" w:space="0" w:color="auto"/>
            <w:left w:val="none" w:sz="0" w:space="0" w:color="auto"/>
            <w:bottom w:val="none" w:sz="0" w:space="0" w:color="auto"/>
            <w:right w:val="none" w:sz="0" w:space="0" w:color="auto"/>
          </w:divBdr>
        </w:div>
        <w:div w:id="962273492">
          <w:marLeft w:val="640"/>
          <w:marRight w:val="0"/>
          <w:marTop w:val="0"/>
          <w:marBottom w:val="0"/>
          <w:divBdr>
            <w:top w:val="none" w:sz="0" w:space="0" w:color="auto"/>
            <w:left w:val="none" w:sz="0" w:space="0" w:color="auto"/>
            <w:bottom w:val="none" w:sz="0" w:space="0" w:color="auto"/>
            <w:right w:val="none" w:sz="0" w:space="0" w:color="auto"/>
          </w:divBdr>
        </w:div>
        <w:div w:id="1776099090">
          <w:marLeft w:val="640"/>
          <w:marRight w:val="0"/>
          <w:marTop w:val="0"/>
          <w:marBottom w:val="0"/>
          <w:divBdr>
            <w:top w:val="none" w:sz="0" w:space="0" w:color="auto"/>
            <w:left w:val="none" w:sz="0" w:space="0" w:color="auto"/>
            <w:bottom w:val="none" w:sz="0" w:space="0" w:color="auto"/>
            <w:right w:val="none" w:sz="0" w:space="0" w:color="auto"/>
          </w:divBdr>
        </w:div>
        <w:div w:id="2109034406">
          <w:marLeft w:val="640"/>
          <w:marRight w:val="0"/>
          <w:marTop w:val="0"/>
          <w:marBottom w:val="0"/>
          <w:divBdr>
            <w:top w:val="none" w:sz="0" w:space="0" w:color="auto"/>
            <w:left w:val="none" w:sz="0" w:space="0" w:color="auto"/>
            <w:bottom w:val="none" w:sz="0" w:space="0" w:color="auto"/>
            <w:right w:val="none" w:sz="0" w:space="0" w:color="auto"/>
          </w:divBdr>
        </w:div>
        <w:div w:id="843126144">
          <w:marLeft w:val="640"/>
          <w:marRight w:val="0"/>
          <w:marTop w:val="0"/>
          <w:marBottom w:val="0"/>
          <w:divBdr>
            <w:top w:val="none" w:sz="0" w:space="0" w:color="auto"/>
            <w:left w:val="none" w:sz="0" w:space="0" w:color="auto"/>
            <w:bottom w:val="none" w:sz="0" w:space="0" w:color="auto"/>
            <w:right w:val="none" w:sz="0" w:space="0" w:color="auto"/>
          </w:divBdr>
        </w:div>
        <w:div w:id="1769617851">
          <w:marLeft w:val="640"/>
          <w:marRight w:val="0"/>
          <w:marTop w:val="0"/>
          <w:marBottom w:val="0"/>
          <w:divBdr>
            <w:top w:val="none" w:sz="0" w:space="0" w:color="auto"/>
            <w:left w:val="none" w:sz="0" w:space="0" w:color="auto"/>
            <w:bottom w:val="none" w:sz="0" w:space="0" w:color="auto"/>
            <w:right w:val="none" w:sz="0" w:space="0" w:color="auto"/>
          </w:divBdr>
        </w:div>
        <w:div w:id="1147087949">
          <w:marLeft w:val="640"/>
          <w:marRight w:val="0"/>
          <w:marTop w:val="0"/>
          <w:marBottom w:val="0"/>
          <w:divBdr>
            <w:top w:val="none" w:sz="0" w:space="0" w:color="auto"/>
            <w:left w:val="none" w:sz="0" w:space="0" w:color="auto"/>
            <w:bottom w:val="none" w:sz="0" w:space="0" w:color="auto"/>
            <w:right w:val="none" w:sz="0" w:space="0" w:color="auto"/>
          </w:divBdr>
        </w:div>
        <w:div w:id="491457297">
          <w:marLeft w:val="640"/>
          <w:marRight w:val="0"/>
          <w:marTop w:val="0"/>
          <w:marBottom w:val="0"/>
          <w:divBdr>
            <w:top w:val="none" w:sz="0" w:space="0" w:color="auto"/>
            <w:left w:val="none" w:sz="0" w:space="0" w:color="auto"/>
            <w:bottom w:val="none" w:sz="0" w:space="0" w:color="auto"/>
            <w:right w:val="none" w:sz="0" w:space="0" w:color="auto"/>
          </w:divBdr>
        </w:div>
        <w:div w:id="679357899">
          <w:marLeft w:val="640"/>
          <w:marRight w:val="0"/>
          <w:marTop w:val="0"/>
          <w:marBottom w:val="0"/>
          <w:divBdr>
            <w:top w:val="none" w:sz="0" w:space="0" w:color="auto"/>
            <w:left w:val="none" w:sz="0" w:space="0" w:color="auto"/>
            <w:bottom w:val="none" w:sz="0" w:space="0" w:color="auto"/>
            <w:right w:val="none" w:sz="0" w:space="0" w:color="auto"/>
          </w:divBdr>
        </w:div>
        <w:div w:id="1248341535">
          <w:marLeft w:val="640"/>
          <w:marRight w:val="0"/>
          <w:marTop w:val="0"/>
          <w:marBottom w:val="0"/>
          <w:divBdr>
            <w:top w:val="none" w:sz="0" w:space="0" w:color="auto"/>
            <w:left w:val="none" w:sz="0" w:space="0" w:color="auto"/>
            <w:bottom w:val="none" w:sz="0" w:space="0" w:color="auto"/>
            <w:right w:val="none" w:sz="0" w:space="0" w:color="auto"/>
          </w:divBdr>
        </w:div>
        <w:div w:id="1621641970">
          <w:marLeft w:val="640"/>
          <w:marRight w:val="0"/>
          <w:marTop w:val="0"/>
          <w:marBottom w:val="0"/>
          <w:divBdr>
            <w:top w:val="none" w:sz="0" w:space="0" w:color="auto"/>
            <w:left w:val="none" w:sz="0" w:space="0" w:color="auto"/>
            <w:bottom w:val="none" w:sz="0" w:space="0" w:color="auto"/>
            <w:right w:val="none" w:sz="0" w:space="0" w:color="auto"/>
          </w:divBdr>
        </w:div>
      </w:divsChild>
    </w:div>
    <w:div w:id="1265110910">
      <w:bodyDiv w:val="1"/>
      <w:marLeft w:val="0"/>
      <w:marRight w:val="0"/>
      <w:marTop w:val="0"/>
      <w:marBottom w:val="0"/>
      <w:divBdr>
        <w:top w:val="none" w:sz="0" w:space="0" w:color="auto"/>
        <w:left w:val="none" w:sz="0" w:space="0" w:color="auto"/>
        <w:bottom w:val="none" w:sz="0" w:space="0" w:color="auto"/>
        <w:right w:val="none" w:sz="0" w:space="0" w:color="auto"/>
      </w:divBdr>
    </w:div>
    <w:div w:id="1287665620">
      <w:bodyDiv w:val="1"/>
      <w:marLeft w:val="0"/>
      <w:marRight w:val="0"/>
      <w:marTop w:val="0"/>
      <w:marBottom w:val="0"/>
      <w:divBdr>
        <w:top w:val="none" w:sz="0" w:space="0" w:color="auto"/>
        <w:left w:val="none" w:sz="0" w:space="0" w:color="auto"/>
        <w:bottom w:val="none" w:sz="0" w:space="0" w:color="auto"/>
        <w:right w:val="none" w:sz="0" w:space="0" w:color="auto"/>
      </w:divBdr>
    </w:div>
    <w:div w:id="1293369226">
      <w:bodyDiv w:val="1"/>
      <w:marLeft w:val="0"/>
      <w:marRight w:val="0"/>
      <w:marTop w:val="0"/>
      <w:marBottom w:val="0"/>
      <w:divBdr>
        <w:top w:val="none" w:sz="0" w:space="0" w:color="auto"/>
        <w:left w:val="none" w:sz="0" w:space="0" w:color="auto"/>
        <w:bottom w:val="none" w:sz="0" w:space="0" w:color="auto"/>
        <w:right w:val="none" w:sz="0" w:space="0" w:color="auto"/>
      </w:divBdr>
      <w:divsChild>
        <w:div w:id="277176461">
          <w:marLeft w:val="0"/>
          <w:marRight w:val="0"/>
          <w:marTop w:val="0"/>
          <w:marBottom w:val="0"/>
          <w:divBdr>
            <w:top w:val="none" w:sz="0" w:space="0" w:color="auto"/>
            <w:left w:val="none" w:sz="0" w:space="0" w:color="auto"/>
            <w:bottom w:val="none" w:sz="0" w:space="0" w:color="auto"/>
            <w:right w:val="none" w:sz="0" w:space="0" w:color="auto"/>
          </w:divBdr>
          <w:divsChild>
            <w:div w:id="1490439851">
              <w:marLeft w:val="0"/>
              <w:marRight w:val="0"/>
              <w:marTop w:val="0"/>
              <w:marBottom w:val="0"/>
              <w:divBdr>
                <w:top w:val="none" w:sz="0" w:space="0" w:color="auto"/>
                <w:left w:val="none" w:sz="0" w:space="0" w:color="auto"/>
                <w:bottom w:val="none" w:sz="0" w:space="0" w:color="auto"/>
                <w:right w:val="none" w:sz="0" w:space="0" w:color="auto"/>
              </w:divBdr>
            </w:div>
          </w:divsChild>
        </w:div>
        <w:div w:id="420369135">
          <w:marLeft w:val="0"/>
          <w:marRight w:val="0"/>
          <w:marTop w:val="0"/>
          <w:marBottom w:val="0"/>
          <w:divBdr>
            <w:top w:val="none" w:sz="0" w:space="0" w:color="auto"/>
            <w:left w:val="none" w:sz="0" w:space="0" w:color="auto"/>
            <w:bottom w:val="none" w:sz="0" w:space="0" w:color="auto"/>
            <w:right w:val="none" w:sz="0" w:space="0" w:color="auto"/>
          </w:divBdr>
          <w:divsChild>
            <w:div w:id="623272440">
              <w:marLeft w:val="0"/>
              <w:marRight w:val="0"/>
              <w:marTop w:val="0"/>
              <w:marBottom w:val="0"/>
              <w:divBdr>
                <w:top w:val="none" w:sz="0" w:space="0" w:color="auto"/>
                <w:left w:val="none" w:sz="0" w:space="0" w:color="auto"/>
                <w:bottom w:val="none" w:sz="0" w:space="0" w:color="auto"/>
                <w:right w:val="none" w:sz="0" w:space="0" w:color="auto"/>
              </w:divBdr>
            </w:div>
          </w:divsChild>
        </w:div>
        <w:div w:id="1119111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607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5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1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555547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8800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005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9068">
          <w:marLeft w:val="0"/>
          <w:marRight w:val="0"/>
          <w:marTop w:val="0"/>
          <w:marBottom w:val="0"/>
          <w:divBdr>
            <w:top w:val="none" w:sz="0" w:space="0" w:color="auto"/>
            <w:left w:val="none" w:sz="0" w:space="0" w:color="auto"/>
            <w:bottom w:val="none" w:sz="0" w:space="0" w:color="auto"/>
            <w:right w:val="none" w:sz="0" w:space="0" w:color="auto"/>
          </w:divBdr>
          <w:divsChild>
            <w:div w:id="5137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0112">
      <w:bodyDiv w:val="1"/>
      <w:marLeft w:val="0"/>
      <w:marRight w:val="0"/>
      <w:marTop w:val="0"/>
      <w:marBottom w:val="0"/>
      <w:divBdr>
        <w:top w:val="none" w:sz="0" w:space="0" w:color="auto"/>
        <w:left w:val="none" w:sz="0" w:space="0" w:color="auto"/>
        <w:bottom w:val="none" w:sz="0" w:space="0" w:color="auto"/>
        <w:right w:val="none" w:sz="0" w:space="0" w:color="auto"/>
      </w:divBdr>
    </w:div>
    <w:div w:id="1311835480">
      <w:bodyDiv w:val="1"/>
      <w:marLeft w:val="0"/>
      <w:marRight w:val="0"/>
      <w:marTop w:val="0"/>
      <w:marBottom w:val="0"/>
      <w:divBdr>
        <w:top w:val="none" w:sz="0" w:space="0" w:color="auto"/>
        <w:left w:val="none" w:sz="0" w:space="0" w:color="auto"/>
        <w:bottom w:val="none" w:sz="0" w:space="0" w:color="auto"/>
        <w:right w:val="none" w:sz="0" w:space="0" w:color="auto"/>
      </w:divBdr>
    </w:div>
    <w:div w:id="1357198114">
      <w:bodyDiv w:val="1"/>
      <w:marLeft w:val="0"/>
      <w:marRight w:val="0"/>
      <w:marTop w:val="0"/>
      <w:marBottom w:val="0"/>
      <w:divBdr>
        <w:top w:val="none" w:sz="0" w:space="0" w:color="auto"/>
        <w:left w:val="none" w:sz="0" w:space="0" w:color="auto"/>
        <w:bottom w:val="none" w:sz="0" w:space="0" w:color="auto"/>
        <w:right w:val="none" w:sz="0" w:space="0" w:color="auto"/>
      </w:divBdr>
      <w:divsChild>
        <w:div w:id="311177680">
          <w:marLeft w:val="640"/>
          <w:marRight w:val="0"/>
          <w:marTop w:val="0"/>
          <w:marBottom w:val="0"/>
          <w:divBdr>
            <w:top w:val="none" w:sz="0" w:space="0" w:color="auto"/>
            <w:left w:val="none" w:sz="0" w:space="0" w:color="auto"/>
            <w:bottom w:val="none" w:sz="0" w:space="0" w:color="auto"/>
            <w:right w:val="none" w:sz="0" w:space="0" w:color="auto"/>
          </w:divBdr>
        </w:div>
        <w:div w:id="464927288">
          <w:marLeft w:val="640"/>
          <w:marRight w:val="0"/>
          <w:marTop w:val="0"/>
          <w:marBottom w:val="0"/>
          <w:divBdr>
            <w:top w:val="none" w:sz="0" w:space="0" w:color="auto"/>
            <w:left w:val="none" w:sz="0" w:space="0" w:color="auto"/>
            <w:bottom w:val="none" w:sz="0" w:space="0" w:color="auto"/>
            <w:right w:val="none" w:sz="0" w:space="0" w:color="auto"/>
          </w:divBdr>
        </w:div>
        <w:div w:id="322317973">
          <w:marLeft w:val="640"/>
          <w:marRight w:val="0"/>
          <w:marTop w:val="0"/>
          <w:marBottom w:val="0"/>
          <w:divBdr>
            <w:top w:val="none" w:sz="0" w:space="0" w:color="auto"/>
            <w:left w:val="none" w:sz="0" w:space="0" w:color="auto"/>
            <w:bottom w:val="none" w:sz="0" w:space="0" w:color="auto"/>
            <w:right w:val="none" w:sz="0" w:space="0" w:color="auto"/>
          </w:divBdr>
        </w:div>
        <w:div w:id="436563674">
          <w:marLeft w:val="640"/>
          <w:marRight w:val="0"/>
          <w:marTop w:val="0"/>
          <w:marBottom w:val="0"/>
          <w:divBdr>
            <w:top w:val="none" w:sz="0" w:space="0" w:color="auto"/>
            <w:left w:val="none" w:sz="0" w:space="0" w:color="auto"/>
            <w:bottom w:val="none" w:sz="0" w:space="0" w:color="auto"/>
            <w:right w:val="none" w:sz="0" w:space="0" w:color="auto"/>
          </w:divBdr>
        </w:div>
        <w:div w:id="1414544772">
          <w:marLeft w:val="640"/>
          <w:marRight w:val="0"/>
          <w:marTop w:val="0"/>
          <w:marBottom w:val="0"/>
          <w:divBdr>
            <w:top w:val="none" w:sz="0" w:space="0" w:color="auto"/>
            <w:left w:val="none" w:sz="0" w:space="0" w:color="auto"/>
            <w:bottom w:val="none" w:sz="0" w:space="0" w:color="auto"/>
            <w:right w:val="none" w:sz="0" w:space="0" w:color="auto"/>
          </w:divBdr>
        </w:div>
        <w:div w:id="444613676">
          <w:marLeft w:val="640"/>
          <w:marRight w:val="0"/>
          <w:marTop w:val="0"/>
          <w:marBottom w:val="0"/>
          <w:divBdr>
            <w:top w:val="none" w:sz="0" w:space="0" w:color="auto"/>
            <w:left w:val="none" w:sz="0" w:space="0" w:color="auto"/>
            <w:bottom w:val="none" w:sz="0" w:space="0" w:color="auto"/>
            <w:right w:val="none" w:sz="0" w:space="0" w:color="auto"/>
          </w:divBdr>
        </w:div>
        <w:div w:id="1684434969">
          <w:marLeft w:val="640"/>
          <w:marRight w:val="0"/>
          <w:marTop w:val="0"/>
          <w:marBottom w:val="0"/>
          <w:divBdr>
            <w:top w:val="none" w:sz="0" w:space="0" w:color="auto"/>
            <w:left w:val="none" w:sz="0" w:space="0" w:color="auto"/>
            <w:bottom w:val="none" w:sz="0" w:space="0" w:color="auto"/>
            <w:right w:val="none" w:sz="0" w:space="0" w:color="auto"/>
          </w:divBdr>
        </w:div>
        <w:div w:id="662660648">
          <w:marLeft w:val="640"/>
          <w:marRight w:val="0"/>
          <w:marTop w:val="0"/>
          <w:marBottom w:val="0"/>
          <w:divBdr>
            <w:top w:val="none" w:sz="0" w:space="0" w:color="auto"/>
            <w:left w:val="none" w:sz="0" w:space="0" w:color="auto"/>
            <w:bottom w:val="none" w:sz="0" w:space="0" w:color="auto"/>
            <w:right w:val="none" w:sz="0" w:space="0" w:color="auto"/>
          </w:divBdr>
        </w:div>
        <w:div w:id="1051853338">
          <w:marLeft w:val="640"/>
          <w:marRight w:val="0"/>
          <w:marTop w:val="0"/>
          <w:marBottom w:val="0"/>
          <w:divBdr>
            <w:top w:val="none" w:sz="0" w:space="0" w:color="auto"/>
            <w:left w:val="none" w:sz="0" w:space="0" w:color="auto"/>
            <w:bottom w:val="none" w:sz="0" w:space="0" w:color="auto"/>
            <w:right w:val="none" w:sz="0" w:space="0" w:color="auto"/>
          </w:divBdr>
        </w:div>
        <w:div w:id="766852755">
          <w:marLeft w:val="640"/>
          <w:marRight w:val="0"/>
          <w:marTop w:val="0"/>
          <w:marBottom w:val="0"/>
          <w:divBdr>
            <w:top w:val="none" w:sz="0" w:space="0" w:color="auto"/>
            <w:left w:val="none" w:sz="0" w:space="0" w:color="auto"/>
            <w:bottom w:val="none" w:sz="0" w:space="0" w:color="auto"/>
            <w:right w:val="none" w:sz="0" w:space="0" w:color="auto"/>
          </w:divBdr>
        </w:div>
        <w:div w:id="982584511">
          <w:marLeft w:val="640"/>
          <w:marRight w:val="0"/>
          <w:marTop w:val="0"/>
          <w:marBottom w:val="0"/>
          <w:divBdr>
            <w:top w:val="none" w:sz="0" w:space="0" w:color="auto"/>
            <w:left w:val="none" w:sz="0" w:space="0" w:color="auto"/>
            <w:bottom w:val="none" w:sz="0" w:space="0" w:color="auto"/>
            <w:right w:val="none" w:sz="0" w:space="0" w:color="auto"/>
          </w:divBdr>
        </w:div>
        <w:div w:id="220097501">
          <w:marLeft w:val="640"/>
          <w:marRight w:val="0"/>
          <w:marTop w:val="0"/>
          <w:marBottom w:val="0"/>
          <w:divBdr>
            <w:top w:val="none" w:sz="0" w:space="0" w:color="auto"/>
            <w:left w:val="none" w:sz="0" w:space="0" w:color="auto"/>
            <w:bottom w:val="none" w:sz="0" w:space="0" w:color="auto"/>
            <w:right w:val="none" w:sz="0" w:space="0" w:color="auto"/>
          </w:divBdr>
        </w:div>
        <w:div w:id="869563952">
          <w:marLeft w:val="640"/>
          <w:marRight w:val="0"/>
          <w:marTop w:val="0"/>
          <w:marBottom w:val="0"/>
          <w:divBdr>
            <w:top w:val="none" w:sz="0" w:space="0" w:color="auto"/>
            <w:left w:val="none" w:sz="0" w:space="0" w:color="auto"/>
            <w:bottom w:val="none" w:sz="0" w:space="0" w:color="auto"/>
            <w:right w:val="none" w:sz="0" w:space="0" w:color="auto"/>
          </w:divBdr>
        </w:div>
        <w:div w:id="804280794">
          <w:marLeft w:val="640"/>
          <w:marRight w:val="0"/>
          <w:marTop w:val="0"/>
          <w:marBottom w:val="0"/>
          <w:divBdr>
            <w:top w:val="none" w:sz="0" w:space="0" w:color="auto"/>
            <w:left w:val="none" w:sz="0" w:space="0" w:color="auto"/>
            <w:bottom w:val="none" w:sz="0" w:space="0" w:color="auto"/>
            <w:right w:val="none" w:sz="0" w:space="0" w:color="auto"/>
          </w:divBdr>
        </w:div>
        <w:div w:id="355499756">
          <w:marLeft w:val="640"/>
          <w:marRight w:val="0"/>
          <w:marTop w:val="0"/>
          <w:marBottom w:val="0"/>
          <w:divBdr>
            <w:top w:val="none" w:sz="0" w:space="0" w:color="auto"/>
            <w:left w:val="none" w:sz="0" w:space="0" w:color="auto"/>
            <w:bottom w:val="none" w:sz="0" w:space="0" w:color="auto"/>
            <w:right w:val="none" w:sz="0" w:space="0" w:color="auto"/>
          </w:divBdr>
        </w:div>
      </w:divsChild>
    </w:div>
    <w:div w:id="1433278097">
      <w:bodyDiv w:val="1"/>
      <w:marLeft w:val="0"/>
      <w:marRight w:val="0"/>
      <w:marTop w:val="0"/>
      <w:marBottom w:val="0"/>
      <w:divBdr>
        <w:top w:val="none" w:sz="0" w:space="0" w:color="auto"/>
        <w:left w:val="none" w:sz="0" w:space="0" w:color="auto"/>
        <w:bottom w:val="none" w:sz="0" w:space="0" w:color="auto"/>
        <w:right w:val="none" w:sz="0" w:space="0" w:color="auto"/>
      </w:divBdr>
      <w:divsChild>
        <w:div w:id="2092241217">
          <w:marLeft w:val="640"/>
          <w:marRight w:val="0"/>
          <w:marTop w:val="0"/>
          <w:marBottom w:val="0"/>
          <w:divBdr>
            <w:top w:val="none" w:sz="0" w:space="0" w:color="auto"/>
            <w:left w:val="none" w:sz="0" w:space="0" w:color="auto"/>
            <w:bottom w:val="none" w:sz="0" w:space="0" w:color="auto"/>
            <w:right w:val="none" w:sz="0" w:space="0" w:color="auto"/>
          </w:divBdr>
        </w:div>
        <w:div w:id="96753359">
          <w:marLeft w:val="640"/>
          <w:marRight w:val="0"/>
          <w:marTop w:val="0"/>
          <w:marBottom w:val="0"/>
          <w:divBdr>
            <w:top w:val="none" w:sz="0" w:space="0" w:color="auto"/>
            <w:left w:val="none" w:sz="0" w:space="0" w:color="auto"/>
            <w:bottom w:val="none" w:sz="0" w:space="0" w:color="auto"/>
            <w:right w:val="none" w:sz="0" w:space="0" w:color="auto"/>
          </w:divBdr>
        </w:div>
        <w:div w:id="1560020500">
          <w:marLeft w:val="640"/>
          <w:marRight w:val="0"/>
          <w:marTop w:val="0"/>
          <w:marBottom w:val="0"/>
          <w:divBdr>
            <w:top w:val="none" w:sz="0" w:space="0" w:color="auto"/>
            <w:left w:val="none" w:sz="0" w:space="0" w:color="auto"/>
            <w:bottom w:val="none" w:sz="0" w:space="0" w:color="auto"/>
            <w:right w:val="none" w:sz="0" w:space="0" w:color="auto"/>
          </w:divBdr>
        </w:div>
        <w:div w:id="993989061">
          <w:marLeft w:val="640"/>
          <w:marRight w:val="0"/>
          <w:marTop w:val="0"/>
          <w:marBottom w:val="0"/>
          <w:divBdr>
            <w:top w:val="none" w:sz="0" w:space="0" w:color="auto"/>
            <w:left w:val="none" w:sz="0" w:space="0" w:color="auto"/>
            <w:bottom w:val="none" w:sz="0" w:space="0" w:color="auto"/>
            <w:right w:val="none" w:sz="0" w:space="0" w:color="auto"/>
          </w:divBdr>
        </w:div>
        <w:div w:id="1312442666">
          <w:marLeft w:val="640"/>
          <w:marRight w:val="0"/>
          <w:marTop w:val="0"/>
          <w:marBottom w:val="0"/>
          <w:divBdr>
            <w:top w:val="none" w:sz="0" w:space="0" w:color="auto"/>
            <w:left w:val="none" w:sz="0" w:space="0" w:color="auto"/>
            <w:bottom w:val="none" w:sz="0" w:space="0" w:color="auto"/>
            <w:right w:val="none" w:sz="0" w:space="0" w:color="auto"/>
          </w:divBdr>
        </w:div>
        <w:div w:id="1543521422">
          <w:marLeft w:val="640"/>
          <w:marRight w:val="0"/>
          <w:marTop w:val="0"/>
          <w:marBottom w:val="0"/>
          <w:divBdr>
            <w:top w:val="none" w:sz="0" w:space="0" w:color="auto"/>
            <w:left w:val="none" w:sz="0" w:space="0" w:color="auto"/>
            <w:bottom w:val="none" w:sz="0" w:space="0" w:color="auto"/>
            <w:right w:val="none" w:sz="0" w:space="0" w:color="auto"/>
          </w:divBdr>
        </w:div>
        <w:div w:id="232664879">
          <w:marLeft w:val="640"/>
          <w:marRight w:val="0"/>
          <w:marTop w:val="0"/>
          <w:marBottom w:val="0"/>
          <w:divBdr>
            <w:top w:val="none" w:sz="0" w:space="0" w:color="auto"/>
            <w:left w:val="none" w:sz="0" w:space="0" w:color="auto"/>
            <w:bottom w:val="none" w:sz="0" w:space="0" w:color="auto"/>
            <w:right w:val="none" w:sz="0" w:space="0" w:color="auto"/>
          </w:divBdr>
        </w:div>
        <w:div w:id="933128425">
          <w:marLeft w:val="640"/>
          <w:marRight w:val="0"/>
          <w:marTop w:val="0"/>
          <w:marBottom w:val="0"/>
          <w:divBdr>
            <w:top w:val="none" w:sz="0" w:space="0" w:color="auto"/>
            <w:left w:val="none" w:sz="0" w:space="0" w:color="auto"/>
            <w:bottom w:val="none" w:sz="0" w:space="0" w:color="auto"/>
            <w:right w:val="none" w:sz="0" w:space="0" w:color="auto"/>
          </w:divBdr>
        </w:div>
        <w:div w:id="1568344987">
          <w:marLeft w:val="640"/>
          <w:marRight w:val="0"/>
          <w:marTop w:val="0"/>
          <w:marBottom w:val="0"/>
          <w:divBdr>
            <w:top w:val="none" w:sz="0" w:space="0" w:color="auto"/>
            <w:left w:val="none" w:sz="0" w:space="0" w:color="auto"/>
            <w:bottom w:val="none" w:sz="0" w:space="0" w:color="auto"/>
            <w:right w:val="none" w:sz="0" w:space="0" w:color="auto"/>
          </w:divBdr>
        </w:div>
        <w:div w:id="969433683">
          <w:marLeft w:val="640"/>
          <w:marRight w:val="0"/>
          <w:marTop w:val="0"/>
          <w:marBottom w:val="0"/>
          <w:divBdr>
            <w:top w:val="none" w:sz="0" w:space="0" w:color="auto"/>
            <w:left w:val="none" w:sz="0" w:space="0" w:color="auto"/>
            <w:bottom w:val="none" w:sz="0" w:space="0" w:color="auto"/>
            <w:right w:val="none" w:sz="0" w:space="0" w:color="auto"/>
          </w:divBdr>
        </w:div>
        <w:div w:id="548498448">
          <w:marLeft w:val="640"/>
          <w:marRight w:val="0"/>
          <w:marTop w:val="0"/>
          <w:marBottom w:val="0"/>
          <w:divBdr>
            <w:top w:val="none" w:sz="0" w:space="0" w:color="auto"/>
            <w:left w:val="none" w:sz="0" w:space="0" w:color="auto"/>
            <w:bottom w:val="none" w:sz="0" w:space="0" w:color="auto"/>
            <w:right w:val="none" w:sz="0" w:space="0" w:color="auto"/>
          </w:divBdr>
        </w:div>
        <w:div w:id="1481731804">
          <w:marLeft w:val="640"/>
          <w:marRight w:val="0"/>
          <w:marTop w:val="0"/>
          <w:marBottom w:val="0"/>
          <w:divBdr>
            <w:top w:val="none" w:sz="0" w:space="0" w:color="auto"/>
            <w:left w:val="none" w:sz="0" w:space="0" w:color="auto"/>
            <w:bottom w:val="none" w:sz="0" w:space="0" w:color="auto"/>
            <w:right w:val="none" w:sz="0" w:space="0" w:color="auto"/>
          </w:divBdr>
        </w:div>
        <w:div w:id="170722973">
          <w:marLeft w:val="640"/>
          <w:marRight w:val="0"/>
          <w:marTop w:val="0"/>
          <w:marBottom w:val="0"/>
          <w:divBdr>
            <w:top w:val="none" w:sz="0" w:space="0" w:color="auto"/>
            <w:left w:val="none" w:sz="0" w:space="0" w:color="auto"/>
            <w:bottom w:val="none" w:sz="0" w:space="0" w:color="auto"/>
            <w:right w:val="none" w:sz="0" w:space="0" w:color="auto"/>
          </w:divBdr>
        </w:div>
        <w:div w:id="1264263988">
          <w:marLeft w:val="640"/>
          <w:marRight w:val="0"/>
          <w:marTop w:val="0"/>
          <w:marBottom w:val="0"/>
          <w:divBdr>
            <w:top w:val="none" w:sz="0" w:space="0" w:color="auto"/>
            <w:left w:val="none" w:sz="0" w:space="0" w:color="auto"/>
            <w:bottom w:val="none" w:sz="0" w:space="0" w:color="auto"/>
            <w:right w:val="none" w:sz="0" w:space="0" w:color="auto"/>
          </w:divBdr>
        </w:div>
        <w:div w:id="617027715">
          <w:marLeft w:val="640"/>
          <w:marRight w:val="0"/>
          <w:marTop w:val="0"/>
          <w:marBottom w:val="0"/>
          <w:divBdr>
            <w:top w:val="none" w:sz="0" w:space="0" w:color="auto"/>
            <w:left w:val="none" w:sz="0" w:space="0" w:color="auto"/>
            <w:bottom w:val="none" w:sz="0" w:space="0" w:color="auto"/>
            <w:right w:val="none" w:sz="0" w:space="0" w:color="auto"/>
          </w:divBdr>
        </w:div>
        <w:div w:id="2020502274">
          <w:marLeft w:val="640"/>
          <w:marRight w:val="0"/>
          <w:marTop w:val="0"/>
          <w:marBottom w:val="0"/>
          <w:divBdr>
            <w:top w:val="none" w:sz="0" w:space="0" w:color="auto"/>
            <w:left w:val="none" w:sz="0" w:space="0" w:color="auto"/>
            <w:bottom w:val="none" w:sz="0" w:space="0" w:color="auto"/>
            <w:right w:val="none" w:sz="0" w:space="0" w:color="auto"/>
          </w:divBdr>
        </w:div>
        <w:div w:id="1395352416">
          <w:marLeft w:val="640"/>
          <w:marRight w:val="0"/>
          <w:marTop w:val="0"/>
          <w:marBottom w:val="0"/>
          <w:divBdr>
            <w:top w:val="none" w:sz="0" w:space="0" w:color="auto"/>
            <w:left w:val="none" w:sz="0" w:space="0" w:color="auto"/>
            <w:bottom w:val="none" w:sz="0" w:space="0" w:color="auto"/>
            <w:right w:val="none" w:sz="0" w:space="0" w:color="auto"/>
          </w:divBdr>
        </w:div>
        <w:div w:id="1871381935">
          <w:marLeft w:val="640"/>
          <w:marRight w:val="0"/>
          <w:marTop w:val="0"/>
          <w:marBottom w:val="0"/>
          <w:divBdr>
            <w:top w:val="none" w:sz="0" w:space="0" w:color="auto"/>
            <w:left w:val="none" w:sz="0" w:space="0" w:color="auto"/>
            <w:bottom w:val="none" w:sz="0" w:space="0" w:color="auto"/>
            <w:right w:val="none" w:sz="0" w:space="0" w:color="auto"/>
          </w:divBdr>
        </w:div>
        <w:div w:id="237981383">
          <w:marLeft w:val="640"/>
          <w:marRight w:val="0"/>
          <w:marTop w:val="0"/>
          <w:marBottom w:val="0"/>
          <w:divBdr>
            <w:top w:val="none" w:sz="0" w:space="0" w:color="auto"/>
            <w:left w:val="none" w:sz="0" w:space="0" w:color="auto"/>
            <w:bottom w:val="none" w:sz="0" w:space="0" w:color="auto"/>
            <w:right w:val="none" w:sz="0" w:space="0" w:color="auto"/>
          </w:divBdr>
        </w:div>
      </w:divsChild>
    </w:div>
    <w:div w:id="1468008934">
      <w:bodyDiv w:val="1"/>
      <w:marLeft w:val="0"/>
      <w:marRight w:val="0"/>
      <w:marTop w:val="0"/>
      <w:marBottom w:val="0"/>
      <w:divBdr>
        <w:top w:val="none" w:sz="0" w:space="0" w:color="auto"/>
        <w:left w:val="none" w:sz="0" w:space="0" w:color="auto"/>
        <w:bottom w:val="none" w:sz="0" w:space="0" w:color="auto"/>
        <w:right w:val="none" w:sz="0" w:space="0" w:color="auto"/>
      </w:divBdr>
    </w:div>
    <w:div w:id="1476020168">
      <w:bodyDiv w:val="1"/>
      <w:marLeft w:val="0"/>
      <w:marRight w:val="0"/>
      <w:marTop w:val="0"/>
      <w:marBottom w:val="0"/>
      <w:divBdr>
        <w:top w:val="none" w:sz="0" w:space="0" w:color="auto"/>
        <w:left w:val="none" w:sz="0" w:space="0" w:color="auto"/>
        <w:bottom w:val="none" w:sz="0" w:space="0" w:color="auto"/>
        <w:right w:val="none" w:sz="0" w:space="0" w:color="auto"/>
      </w:divBdr>
      <w:divsChild>
        <w:div w:id="1425031720">
          <w:marLeft w:val="640"/>
          <w:marRight w:val="0"/>
          <w:marTop w:val="0"/>
          <w:marBottom w:val="0"/>
          <w:divBdr>
            <w:top w:val="none" w:sz="0" w:space="0" w:color="auto"/>
            <w:left w:val="none" w:sz="0" w:space="0" w:color="auto"/>
            <w:bottom w:val="none" w:sz="0" w:space="0" w:color="auto"/>
            <w:right w:val="none" w:sz="0" w:space="0" w:color="auto"/>
          </w:divBdr>
        </w:div>
        <w:div w:id="552083912">
          <w:marLeft w:val="640"/>
          <w:marRight w:val="0"/>
          <w:marTop w:val="0"/>
          <w:marBottom w:val="0"/>
          <w:divBdr>
            <w:top w:val="none" w:sz="0" w:space="0" w:color="auto"/>
            <w:left w:val="none" w:sz="0" w:space="0" w:color="auto"/>
            <w:bottom w:val="none" w:sz="0" w:space="0" w:color="auto"/>
            <w:right w:val="none" w:sz="0" w:space="0" w:color="auto"/>
          </w:divBdr>
        </w:div>
        <w:div w:id="2249296">
          <w:marLeft w:val="640"/>
          <w:marRight w:val="0"/>
          <w:marTop w:val="0"/>
          <w:marBottom w:val="0"/>
          <w:divBdr>
            <w:top w:val="none" w:sz="0" w:space="0" w:color="auto"/>
            <w:left w:val="none" w:sz="0" w:space="0" w:color="auto"/>
            <w:bottom w:val="none" w:sz="0" w:space="0" w:color="auto"/>
            <w:right w:val="none" w:sz="0" w:space="0" w:color="auto"/>
          </w:divBdr>
        </w:div>
        <w:div w:id="1803883532">
          <w:marLeft w:val="640"/>
          <w:marRight w:val="0"/>
          <w:marTop w:val="0"/>
          <w:marBottom w:val="0"/>
          <w:divBdr>
            <w:top w:val="none" w:sz="0" w:space="0" w:color="auto"/>
            <w:left w:val="none" w:sz="0" w:space="0" w:color="auto"/>
            <w:bottom w:val="none" w:sz="0" w:space="0" w:color="auto"/>
            <w:right w:val="none" w:sz="0" w:space="0" w:color="auto"/>
          </w:divBdr>
        </w:div>
        <w:div w:id="652418295">
          <w:marLeft w:val="640"/>
          <w:marRight w:val="0"/>
          <w:marTop w:val="0"/>
          <w:marBottom w:val="0"/>
          <w:divBdr>
            <w:top w:val="none" w:sz="0" w:space="0" w:color="auto"/>
            <w:left w:val="none" w:sz="0" w:space="0" w:color="auto"/>
            <w:bottom w:val="none" w:sz="0" w:space="0" w:color="auto"/>
            <w:right w:val="none" w:sz="0" w:space="0" w:color="auto"/>
          </w:divBdr>
        </w:div>
        <w:div w:id="1370839086">
          <w:marLeft w:val="640"/>
          <w:marRight w:val="0"/>
          <w:marTop w:val="0"/>
          <w:marBottom w:val="0"/>
          <w:divBdr>
            <w:top w:val="none" w:sz="0" w:space="0" w:color="auto"/>
            <w:left w:val="none" w:sz="0" w:space="0" w:color="auto"/>
            <w:bottom w:val="none" w:sz="0" w:space="0" w:color="auto"/>
            <w:right w:val="none" w:sz="0" w:space="0" w:color="auto"/>
          </w:divBdr>
        </w:div>
        <w:div w:id="2007125383">
          <w:marLeft w:val="640"/>
          <w:marRight w:val="0"/>
          <w:marTop w:val="0"/>
          <w:marBottom w:val="0"/>
          <w:divBdr>
            <w:top w:val="none" w:sz="0" w:space="0" w:color="auto"/>
            <w:left w:val="none" w:sz="0" w:space="0" w:color="auto"/>
            <w:bottom w:val="none" w:sz="0" w:space="0" w:color="auto"/>
            <w:right w:val="none" w:sz="0" w:space="0" w:color="auto"/>
          </w:divBdr>
        </w:div>
        <w:div w:id="1251693602">
          <w:marLeft w:val="640"/>
          <w:marRight w:val="0"/>
          <w:marTop w:val="0"/>
          <w:marBottom w:val="0"/>
          <w:divBdr>
            <w:top w:val="none" w:sz="0" w:space="0" w:color="auto"/>
            <w:left w:val="none" w:sz="0" w:space="0" w:color="auto"/>
            <w:bottom w:val="none" w:sz="0" w:space="0" w:color="auto"/>
            <w:right w:val="none" w:sz="0" w:space="0" w:color="auto"/>
          </w:divBdr>
        </w:div>
        <w:div w:id="760183577">
          <w:marLeft w:val="640"/>
          <w:marRight w:val="0"/>
          <w:marTop w:val="0"/>
          <w:marBottom w:val="0"/>
          <w:divBdr>
            <w:top w:val="none" w:sz="0" w:space="0" w:color="auto"/>
            <w:left w:val="none" w:sz="0" w:space="0" w:color="auto"/>
            <w:bottom w:val="none" w:sz="0" w:space="0" w:color="auto"/>
            <w:right w:val="none" w:sz="0" w:space="0" w:color="auto"/>
          </w:divBdr>
        </w:div>
        <w:div w:id="416754992">
          <w:marLeft w:val="640"/>
          <w:marRight w:val="0"/>
          <w:marTop w:val="0"/>
          <w:marBottom w:val="0"/>
          <w:divBdr>
            <w:top w:val="none" w:sz="0" w:space="0" w:color="auto"/>
            <w:left w:val="none" w:sz="0" w:space="0" w:color="auto"/>
            <w:bottom w:val="none" w:sz="0" w:space="0" w:color="auto"/>
            <w:right w:val="none" w:sz="0" w:space="0" w:color="auto"/>
          </w:divBdr>
        </w:div>
        <w:div w:id="374697924">
          <w:marLeft w:val="640"/>
          <w:marRight w:val="0"/>
          <w:marTop w:val="0"/>
          <w:marBottom w:val="0"/>
          <w:divBdr>
            <w:top w:val="none" w:sz="0" w:space="0" w:color="auto"/>
            <w:left w:val="none" w:sz="0" w:space="0" w:color="auto"/>
            <w:bottom w:val="none" w:sz="0" w:space="0" w:color="auto"/>
            <w:right w:val="none" w:sz="0" w:space="0" w:color="auto"/>
          </w:divBdr>
        </w:div>
        <w:div w:id="1416592663">
          <w:marLeft w:val="640"/>
          <w:marRight w:val="0"/>
          <w:marTop w:val="0"/>
          <w:marBottom w:val="0"/>
          <w:divBdr>
            <w:top w:val="none" w:sz="0" w:space="0" w:color="auto"/>
            <w:left w:val="none" w:sz="0" w:space="0" w:color="auto"/>
            <w:bottom w:val="none" w:sz="0" w:space="0" w:color="auto"/>
            <w:right w:val="none" w:sz="0" w:space="0" w:color="auto"/>
          </w:divBdr>
        </w:div>
        <w:div w:id="2097052531">
          <w:marLeft w:val="640"/>
          <w:marRight w:val="0"/>
          <w:marTop w:val="0"/>
          <w:marBottom w:val="0"/>
          <w:divBdr>
            <w:top w:val="none" w:sz="0" w:space="0" w:color="auto"/>
            <w:left w:val="none" w:sz="0" w:space="0" w:color="auto"/>
            <w:bottom w:val="none" w:sz="0" w:space="0" w:color="auto"/>
            <w:right w:val="none" w:sz="0" w:space="0" w:color="auto"/>
          </w:divBdr>
        </w:div>
        <w:div w:id="673537264">
          <w:marLeft w:val="640"/>
          <w:marRight w:val="0"/>
          <w:marTop w:val="0"/>
          <w:marBottom w:val="0"/>
          <w:divBdr>
            <w:top w:val="none" w:sz="0" w:space="0" w:color="auto"/>
            <w:left w:val="none" w:sz="0" w:space="0" w:color="auto"/>
            <w:bottom w:val="none" w:sz="0" w:space="0" w:color="auto"/>
            <w:right w:val="none" w:sz="0" w:space="0" w:color="auto"/>
          </w:divBdr>
        </w:div>
        <w:div w:id="391737052">
          <w:marLeft w:val="640"/>
          <w:marRight w:val="0"/>
          <w:marTop w:val="0"/>
          <w:marBottom w:val="0"/>
          <w:divBdr>
            <w:top w:val="none" w:sz="0" w:space="0" w:color="auto"/>
            <w:left w:val="none" w:sz="0" w:space="0" w:color="auto"/>
            <w:bottom w:val="none" w:sz="0" w:space="0" w:color="auto"/>
            <w:right w:val="none" w:sz="0" w:space="0" w:color="auto"/>
          </w:divBdr>
        </w:div>
        <w:div w:id="465121795">
          <w:marLeft w:val="640"/>
          <w:marRight w:val="0"/>
          <w:marTop w:val="0"/>
          <w:marBottom w:val="0"/>
          <w:divBdr>
            <w:top w:val="none" w:sz="0" w:space="0" w:color="auto"/>
            <w:left w:val="none" w:sz="0" w:space="0" w:color="auto"/>
            <w:bottom w:val="none" w:sz="0" w:space="0" w:color="auto"/>
            <w:right w:val="none" w:sz="0" w:space="0" w:color="auto"/>
          </w:divBdr>
        </w:div>
        <w:div w:id="971793751">
          <w:marLeft w:val="640"/>
          <w:marRight w:val="0"/>
          <w:marTop w:val="0"/>
          <w:marBottom w:val="0"/>
          <w:divBdr>
            <w:top w:val="none" w:sz="0" w:space="0" w:color="auto"/>
            <w:left w:val="none" w:sz="0" w:space="0" w:color="auto"/>
            <w:bottom w:val="none" w:sz="0" w:space="0" w:color="auto"/>
            <w:right w:val="none" w:sz="0" w:space="0" w:color="auto"/>
          </w:divBdr>
        </w:div>
        <w:div w:id="1877541371">
          <w:marLeft w:val="640"/>
          <w:marRight w:val="0"/>
          <w:marTop w:val="0"/>
          <w:marBottom w:val="0"/>
          <w:divBdr>
            <w:top w:val="none" w:sz="0" w:space="0" w:color="auto"/>
            <w:left w:val="none" w:sz="0" w:space="0" w:color="auto"/>
            <w:bottom w:val="none" w:sz="0" w:space="0" w:color="auto"/>
            <w:right w:val="none" w:sz="0" w:space="0" w:color="auto"/>
          </w:divBdr>
        </w:div>
        <w:div w:id="173422012">
          <w:marLeft w:val="640"/>
          <w:marRight w:val="0"/>
          <w:marTop w:val="0"/>
          <w:marBottom w:val="0"/>
          <w:divBdr>
            <w:top w:val="none" w:sz="0" w:space="0" w:color="auto"/>
            <w:left w:val="none" w:sz="0" w:space="0" w:color="auto"/>
            <w:bottom w:val="none" w:sz="0" w:space="0" w:color="auto"/>
            <w:right w:val="none" w:sz="0" w:space="0" w:color="auto"/>
          </w:divBdr>
        </w:div>
        <w:div w:id="252713895">
          <w:marLeft w:val="640"/>
          <w:marRight w:val="0"/>
          <w:marTop w:val="0"/>
          <w:marBottom w:val="0"/>
          <w:divBdr>
            <w:top w:val="none" w:sz="0" w:space="0" w:color="auto"/>
            <w:left w:val="none" w:sz="0" w:space="0" w:color="auto"/>
            <w:bottom w:val="none" w:sz="0" w:space="0" w:color="auto"/>
            <w:right w:val="none" w:sz="0" w:space="0" w:color="auto"/>
          </w:divBdr>
        </w:div>
        <w:div w:id="1796017796">
          <w:marLeft w:val="640"/>
          <w:marRight w:val="0"/>
          <w:marTop w:val="0"/>
          <w:marBottom w:val="0"/>
          <w:divBdr>
            <w:top w:val="none" w:sz="0" w:space="0" w:color="auto"/>
            <w:left w:val="none" w:sz="0" w:space="0" w:color="auto"/>
            <w:bottom w:val="none" w:sz="0" w:space="0" w:color="auto"/>
            <w:right w:val="none" w:sz="0" w:space="0" w:color="auto"/>
          </w:divBdr>
        </w:div>
      </w:divsChild>
    </w:div>
    <w:div w:id="1556307986">
      <w:bodyDiv w:val="1"/>
      <w:marLeft w:val="0"/>
      <w:marRight w:val="0"/>
      <w:marTop w:val="0"/>
      <w:marBottom w:val="0"/>
      <w:divBdr>
        <w:top w:val="none" w:sz="0" w:space="0" w:color="auto"/>
        <w:left w:val="none" w:sz="0" w:space="0" w:color="auto"/>
        <w:bottom w:val="none" w:sz="0" w:space="0" w:color="auto"/>
        <w:right w:val="none" w:sz="0" w:space="0" w:color="auto"/>
      </w:divBdr>
      <w:divsChild>
        <w:div w:id="281689018">
          <w:marLeft w:val="0"/>
          <w:marRight w:val="0"/>
          <w:marTop w:val="0"/>
          <w:marBottom w:val="0"/>
          <w:divBdr>
            <w:top w:val="none" w:sz="0" w:space="0" w:color="auto"/>
            <w:left w:val="none" w:sz="0" w:space="0" w:color="auto"/>
            <w:bottom w:val="none" w:sz="0" w:space="0" w:color="auto"/>
            <w:right w:val="none" w:sz="0" w:space="0" w:color="auto"/>
          </w:divBdr>
          <w:divsChild>
            <w:div w:id="6667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4173">
      <w:bodyDiv w:val="1"/>
      <w:marLeft w:val="0"/>
      <w:marRight w:val="0"/>
      <w:marTop w:val="0"/>
      <w:marBottom w:val="0"/>
      <w:divBdr>
        <w:top w:val="none" w:sz="0" w:space="0" w:color="auto"/>
        <w:left w:val="none" w:sz="0" w:space="0" w:color="auto"/>
        <w:bottom w:val="none" w:sz="0" w:space="0" w:color="auto"/>
        <w:right w:val="none" w:sz="0" w:space="0" w:color="auto"/>
      </w:divBdr>
    </w:div>
    <w:div w:id="1657419346">
      <w:bodyDiv w:val="1"/>
      <w:marLeft w:val="0"/>
      <w:marRight w:val="0"/>
      <w:marTop w:val="0"/>
      <w:marBottom w:val="0"/>
      <w:divBdr>
        <w:top w:val="none" w:sz="0" w:space="0" w:color="auto"/>
        <w:left w:val="none" w:sz="0" w:space="0" w:color="auto"/>
        <w:bottom w:val="none" w:sz="0" w:space="0" w:color="auto"/>
        <w:right w:val="none" w:sz="0" w:space="0" w:color="auto"/>
      </w:divBdr>
    </w:div>
    <w:div w:id="1677728538">
      <w:bodyDiv w:val="1"/>
      <w:marLeft w:val="0"/>
      <w:marRight w:val="0"/>
      <w:marTop w:val="0"/>
      <w:marBottom w:val="0"/>
      <w:divBdr>
        <w:top w:val="none" w:sz="0" w:space="0" w:color="auto"/>
        <w:left w:val="none" w:sz="0" w:space="0" w:color="auto"/>
        <w:bottom w:val="none" w:sz="0" w:space="0" w:color="auto"/>
        <w:right w:val="none" w:sz="0" w:space="0" w:color="auto"/>
      </w:divBdr>
      <w:divsChild>
        <w:div w:id="1612013790">
          <w:marLeft w:val="640"/>
          <w:marRight w:val="0"/>
          <w:marTop w:val="0"/>
          <w:marBottom w:val="0"/>
          <w:divBdr>
            <w:top w:val="none" w:sz="0" w:space="0" w:color="auto"/>
            <w:left w:val="none" w:sz="0" w:space="0" w:color="auto"/>
            <w:bottom w:val="none" w:sz="0" w:space="0" w:color="auto"/>
            <w:right w:val="none" w:sz="0" w:space="0" w:color="auto"/>
          </w:divBdr>
        </w:div>
        <w:div w:id="1512796955">
          <w:marLeft w:val="640"/>
          <w:marRight w:val="0"/>
          <w:marTop w:val="0"/>
          <w:marBottom w:val="0"/>
          <w:divBdr>
            <w:top w:val="none" w:sz="0" w:space="0" w:color="auto"/>
            <w:left w:val="none" w:sz="0" w:space="0" w:color="auto"/>
            <w:bottom w:val="none" w:sz="0" w:space="0" w:color="auto"/>
            <w:right w:val="none" w:sz="0" w:space="0" w:color="auto"/>
          </w:divBdr>
        </w:div>
        <w:div w:id="1865291415">
          <w:marLeft w:val="640"/>
          <w:marRight w:val="0"/>
          <w:marTop w:val="0"/>
          <w:marBottom w:val="0"/>
          <w:divBdr>
            <w:top w:val="none" w:sz="0" w:space="0" w:color="auto"/>
            <w:left w:val="none" w:sz="0" w:space="0" w:color="auto"/>
            <w:bottom w:val="none" w:sz="0" w:space="0" w:color="auto"/>
            <w:right w:val="none" w:sz="0" w:space="0" w:color="auto"/>
          </w:divBdr>
        </w:div>
        <w:div w:id="1003514161">
          <w:marLeft w:val="640"/>
          <w:marRight w:val="0"/>
          <w:marTop w:val="0"/>
          <w:marBottom w:val="0"/>
          <w:divBdr>
            <w:top w:val="none" w:sz="0" w:space="0" w:color="auto"/>
            <w:left w:val="none" w:sz="0" w:space="0" w:color="auto"/>
            <w:bottom w:val="none" w:sz="0" w:space="0" w:color="auto"/>
            <w:right w:val="none" w:sz="0" w:space="0" w:color="auto"/>
          </w:divBdr>
        </w:div>
        <w:div w:id="726148025">
          <w:marLeft w:val="640"/>
          <w:marRight w:val="0"/>
          <w:marTop w:val="0"/>
          <w:marBottom w:val="0"/>
          <w:divBdr>
            <w:top w:val="none" w:sz="0" w:space="0" w:color="auto"/>
            <w:left w:val="none" w:sz="0" w:space="0" w:color="auto"/>
            <w:bottom w:val="none" w:sz="0" w:space="0" w:color="auto"/>
            <w:right w:val="none" w:sz="0" w:space="0" w:color="auto"/>
          </w:divBdr>
        </w:div>
        <w:div w:id="1914313717">
          <w:marLeft w:val="640"/>
          <w:marRight w:val="0"/>
          <w:marTop w:val="0"/>
          <w:marBottom w:val="0"/>
          <w:divBdr>
            <w:top w:val="none" w:sz="0" w:space="0" w:color="auto"/>
            <w:left w:val="none" w:sz="0" w:space="0" w:color="auto"/>
            <w:bottom w:val="none" w:sz="0" w:space="0" w:color="auto"/>
            <w:right w:val="none" w:sz="0" w:space="0" w:color="auto"/>
          </w:divBdr>
        </w:div>
        <w:div w:id="424157672">
          <w:marLeft w:val="640"/>
          <w:marRight w:val="0"/>
          <w:marTop w:val="0"/>
          <w:marBottom w:val="0"/>
          <w:divBdr>
            <w:top w:val="none" w:sz="0" w:space="0" w:color="auto"/>
            <w:left w:val="none" w:sz="0" w:space="0" w:color="auto"/>
            <w:bottom w:val="none" w:sz="0" w:space="0" w:color="auto"/>
            <w:right w:val="none" w:sz="0" w:space="0" w:color="auto"/>
          </w:divBdr>
        </w:div>
        <w:div w:id="1103378815">
          <w:marLeft w:val="640"/>
          <w:marRight w:val="0"/>
          <w:marTop w:val="0"/>
          <w:marBottom w:val="0"/>
          <w:divBdr>
            <w:top w:val="none" w:sz="0" w:space="0" w:color="auto"/>
            <w:left w:val="none" w:sz="0" w:space="0" w:color="auto"/>
            <w:bottom w:val="none" w:sz="0" w:space="0" w:color="auto"/>
            <w:right w:val="none" w:sz="0" w:space="0" w:color="auto"/>
          </w:divBdr>
        </w:div>
        <w:div w:id="1522208354">
          <w:marLeft w:val="640"/>
          <w:marRight w:val="0"/>
          <w:marTop w:val="0"/>
          <w:marBottom w:val="0"/>
          <w:divBdr>
            <w:top w:val="none" w:sz="0" w:space="0" w:color="auto"/>
            <w:left w:val="none" w:sz="0" w:space="0" w:color="auto"/>
            <w:bottom w:val="none" w:sz="0" w:space="0" w:color="auto"/>
            <w:right w:val="none" w:sz="0" w:space="0" w:color="auto"/>
          </w:divBdr>
        </w:div>
        <w:div w:id="1343237533">
          <w:marLeft w:val="640"/>
          <w:marRight w:val="0"/>
          <w:marTop w:val="0"/>
          <w:marBottom w:val="0"/>
          <w:divBdr>
            <w:top w:val="none" w:sz="0" w:space="0" w:color="auto"/>
            <w:left w:val="none" w:sz="0" w:space="0" w:color="auto"/>
            <w:bottom w:val="none" w:sz="0" w:space="0" w:color="auto"/>
            <w:right w:val="none" w:sz="0" w:space="0" w:color="auto"/>
          </w:divBdr>
        </w:div>
        <w:div w:id="1821386604">
          <w:marLeft w:val="640"/>
          <w:marRight w:val="0"/>
          <w:marTop w:val="0"/>
          <w:marBottom w:val="0"/>
          <w:divBdr>
            <w:top w:val="none" w:sz="0" w:space="0" w:color="auto"/>
            <w:left w:val="none" w:sz="0" w:space="0" w:color="auto"/>
            <w:bottom w:val="none" w:sz="0" w:space="0" w:color="auto"/>
            <w:right w:val="none" w:sz="0" w:space="0" w:color="auto"/>
          </w:divBdr>
        </w:div>
        <w:div w:id="1910647575">
          <w:marLeft w:val="640"/>
          <w:marRight w:val="0"/>
          <w:marTop w:val="0"/>
          <w:marBottom w:val="0"/>
          <w:divBdr>
            <w:top w:val="none" w:sz="0" w:space="0" w:color="auto"/>
            <w:left w:val="none" w:sz="0" w:space="0" w:color="auto"/>
            <w:bottom w:val="none" w:sz="0" w:space="0" w:color="auto"/>
            <w:right w:val="none" w:sz="0" w:space="0" w:color="auto"/>
          </w:divBdr>
        </w:div>
        <w:div w:id="611714940">
          <w:marLeft w:val="640"/>
          <w:marRight w:val="0"/>
          <w:marTop w:val="0"/>
          <w:marBottom w:val="0"/>
          <w:divBdr>
            <w:top w:val="none" w:sz="0" w:space="0" w:color="auto"/>
            <w:left w:val="none" w:sz="0" w:space="0" w:color="auto"/>
            <w:bottom w:val="none" w:sz="0" w:space="0" w:color="auto"/>
            <w:right w:val="none" w:sz="0" w:space="0" w:color="auto"/>
          </w:divBdr>
        </w:div>
        <w:div w:id="777333388">
          <w:marLeft w:val="640"/>
          <w:marRight w:val="0"/>
          <w:marTop w:val="0"/>
          <w:marBottom w:val="0"/>
          <w:divBdr>
            <w:top w:val="none" w:sz="0" w:space="0" w:color="auto"/>
            <w:left w:val="none" w:sz="0" w:space="0" w:color="auto"/>
            <w:bottom w:val="none" w:sz="0" w:space="0" w:color="auto"/>
            <w:right w:val="none" w:sz="0" w:space="0" w:color="auto"/>
          </w:divBdr>
        </w:div>
        <w:div w:id="1396389998">
          <w:marLeft w:val="640"/>
          <w:marRight w:val="0"/>
          <w:marTop w:val="0"/>
          <w:marBottom w:val="0"/>
          <w:divBdr>
            <w:top w:val="none" w:sz="0" w:space="0" w:color="auto"/>
            <w:left w:val="none" w:sz="0" w:space="0" w:color="auto"/>
            <w:bottom w:val="none" w:sz="0" w:space="0" w:color="auto"/>
            <w:right w:val="none" w:sz="0" w:space="0" w:color="auto"/>
          </w:divBdr>
        </w:div>
      </w:divsChild>
    </w:div>
    <w:div w:id="1706516390">
      <w:bodyDiv w:val="1"/>
      <w:marLeft w:val="0"/>
      <w:marRight w:val="0"/>
      <w:marTop w:val="0"/>
      <w:marBottom w:val="0"/>
      <w:divBdr>
        <w:top w:val="none" w:sz="0" w:space="0" w:color="auto"/>
        <w:left w:val="none" w:sz="0" w:space="0" w:color="auto"/>
        <w:bottom w:val="none" w:sz="0" w:space="0" w:color="auto"/>
        <w:right w:val="none" w:sz="0" w:space="0" w:color="auto"/>
      </w:divBdr>
    </w:div>
    <w:div w:id="1762414451">
      <w:bodyDiv w:val="1"/>
      <w:marLeft w:val="0"/>
      <w:marRight w:val="0"/>
      <w:marTop w:val="0"/>
      <w:marBottom w:val="0"/>
      <w:divBdr>
        <w:top w:val="none" w:sz="0" w:space="0" w:color="auto"/>
        <w:left w:val="none" w:sz="0" w:space="0" w:color="auto"/>
        <w:bottom w:val="none" w:sz="0" w:space="0" w:color="auto"/>
        <w:right w:val="none" w:sz="0" w:space="0" w:color="auto"/>
      </w:divBdr>
    </w:div>
    <w:div w:id="1768886156">
      <w:bodyDiv w:val="1"/>
      <w:marLeft w:val="0"/>
      <w:marRight w:val="0"/>
      <w:marTop w:val="0"/>
      <w:marBottom w:val="0"/>
      <w:divBdr>
        <w:top w:val="none" w:sz="0" w:space="0" w:color="auto"/>
        <w:left w:val="none" w:sz="0" w:space="0" w:color="auto"/>
        <w:bottom w:val="none" w:sz="0" w:space="0" w:color="auto"/>
        <w:right w:val="none" w:sz="0" w:space="0" w:color="auto"/>
      </w:divBdr>
    </w:div>
    <w:div w:id="1773478181">
      <w:bodyDiv w:val="1"/>
      <w:marLeft w:val="0"/>
      <w:marRight w:val="0"/>
      <w:marTop w:val="0"/>
      <w:marBottom w:val="0"/>
      <w:divBdr>
        <w:top w:val="none" w:sz="0" w:space="0" w:color="auto"/>
        <w:left w:val="none" w:sz="0" w:space="0" w:color="auto"/>
        <w:bottom w:val="none" w:sz="0" w:space="0" w:color="auto"/>
        <w:right w:val="none" w:sz="0" w:space="0" w:color="auto"/>
      </w:divBdr>
    </w:div>
    <w:div w:id="1787239993">
      <w:bodyDiv w:val="1"/>
      <w:marLeft w:val="0"/>
      <w:marRight w:val="0"/>
      <w:marTop w:val="0"/>
      <w:marBottom w:val="0"/>
      <w:divBdr>
        <w:top w:val="none" w:sz="0" w:space="0" w:color="auto"/>
        <w:left w:val="none" w:sz="0" w:space="0" w:color="auto"/>
        <w:bottom w:val="none" w:sz="0" w:space="0" w:color="auto"/>
        <w:right w:val="none" w:sz="0" w:space="0" w:color="auto"/>
      </w:divBdr>
    </w:div>
    <w:div w:id="1787389535">
      <w:bodyDiv w:val="1"/>
      <w:marLeft w:val="0"/>
      <w:marRight w:val="0"/>
      <w:marTop w:val="0"/>
      <w:marBottom w:val="0"/>
      <w:divBdr>
        <w:top w:val="none" w:sz="0" w:space="0" w:color="auto"/>
        <w:left w:val="none" w:sz="0" w:space="0" w:color="auto"/>
        <w:bottom w:val="none" w:sz="0" w:space="0" w:color="auto"/>
        <w:right w:val="none" w:sz="0" w:space="0" w:color="auto"/>
      </w:divBdr>
      <w:divsChild>
        <w:div w:id="865606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98837">
      <w:bodyDiv w:val="1"/>
      <w:marLeft w:val="0"/>
      <w:marRight w:val="0"/>
      <w:marTop w:val="0"/>
      <w:marBottom w:val="0"/>
      <w:divBdr>
        <w:top w:val="none" w:sz="0" w:space="0" w:color="auto"/>
        <w:left w:val="none" w:sz="0" w:space="0" w:color="auto"/>
        <w:bottom w:val="none" w:sz="0" w:space="0" w:color="auto"/>
        <w:right w:val="none" w:sz="0" w:space="0" w:color="auto"/>
      </w:divBdr>
    </w:div>
    <w:div w:id="1864056322">
      <w:bodyDiv w:val="1"/>
      <w:marLeft w:val="0"/>
      <w:marRight w:val="0"/>
      <w:marTop w:val="0"/>
      <w:marBottom w:val="0"/>
      <w:divBdr>
        <w:top w:val="none" w:sz="0" w:space="0" w:color="auto"/>
        <w:left w:val="none" w:sz="0" w:space="0" w:color="auto"/>
        <w:bottom w:val="none" w:sz="0" w:space="0" w:color="auto"/>
        <w:right w:val="none" w:sz="0" w:space="0" w:color="auto"/>
      </w:divBdr>
    </w:div>
    <w:div w:id="1875799928">
      <w:bodyDiv w:val="1"/>
      <w:marLeft w:val="0"/>
      <w:marRight w:val="0"/>
      <w:marTop w:val="0"/>
      <w:marBottom w:val="0"/>
      <w:divBdr>
        <w:top w:val="none" w:sz="0" w:space="0" w:color="auto"/>
        <w:left w:val="none" w:sz="0" w:space="0" w:color="auto"/>
        <w:bottom w:val="none" w:sz="0" w:space="0" w:color="auto"/>
        <w:right w:val="none" w:sz="0" w:space="0" w:color="auto"/>
      </w:divBdr>
      <w:divsChild>
        <w:div w:id="1632057544">
          <w:marLeft w:val="0"/>
          <w:marRight w:val="0"/>
          <w:marTop w:val="0"/>
          <w:marBottom w:val="0"/>
          <w:divBdr>
            <w:top w:val="none" w:sz="0" w:space="0" w:color="auto"/>
            <w:left w:val="none" w:sz="0" w:space="0" w:color="auto"/>
            <w:bottom w:val="none" w:sz="0" w:space="0" w:color="auto"/>
            <w:right w:val="none" w:sz="0" w:space="0" w:color="auto"/>
          </w:divBdr>
          <w:divsChild>
            <w:div w:id="16361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4731">
      <w:bodyDiv w:val="1"/>
      <w:marLeft w:val="0"/>
      <w:marRight w:val="0"/>
      <w:marTop w:val="0"/>
      <w:marBottom w:val="0"/>
      <w:divBdr>
        <w:top w:val="none" w:sz="0" w:space="0" w:color="auto"/>
        <w:left w:val="none" w:sz="0" w:space="0" w:color="auto"/>
        <w:bottom w:val="none" w:sz="0" w:space="0" w:color="auto"/>
        <w:right w:val="none" w:sz="0" w:space="0" w:color="auto"/>
      </w:divBdr>
      <w:divsChild>
        <w:div w:id="1073818927">
          <w:marLeft w:val="640"/>
          <w:marRight w:val="0"/>
          <w:marTop w:val="0"/>
          <w:marBottom w:val="0"/>
          <w:divBdr>
            <w:top w:val="none" w:sz="0" w:space="0" w:color="auto"/>
            <w:left w:val="none" w:sz="0" w:space="0" w:color="auto"/>
            <w:bottom w:val="none" w:sz="0" w:space="0" w:color="auto"/>
            <w:right w:val="none" w:sz="0" w:space="0" w:color="auto"/>
          </w:divBdr>
        </w:div>
        <w:div w:id="2024549966">
          <w:marLeft w:val="640"/>
          <w:marRight w:val="0"/>
          <w:marTop w:val="0"/>
          <w:marBottom w:val="0"/>
          <w:divBdr>
            <w:top w:val="none" w:sz="0" w:space="0" w:color="auto"/>
            <w:left w:val="none" w:sz="0" w:space="0" w:color="auto"/>
            <w:bottom w:val="none" w:sz="0" w:space="0" w:color="auto"/>
            <w:right w:val="none" w:sz="0" w:space="0" w:color="auto"/>
          </w:divBdr>
        </w:div>
        <w:div w:id="1821919134">
          <w:marLeft w:val="640"/>
          <w:marRight w:val="0"/>
          <w:marTop w:val="0"/>
          <w:marBottom w:val="0"/>
          <w:divBdr>
            <w:top w:val="none" w:sz="0" w:space="0" w:color="auto"/>
            <w:left w:val="none" w:sz="0" w:space="0" w:color="auto"/>
            <w:bottom w:val="none" w:sz="0" w:space="0" w:color="auto"/>
            <w:right w:val="none" w:sz="0" w:space="0" w:color="auto"/>
          </w:divBdr>
        </w:div>
        <w:div w:id="149757000">
          <w:marLeft w:val="640"/>
          <w:marRight w:val="0"/>
          <w:marTop w:val="0"/>
          <w:marBottom w:val="0"/>
          <w:divBdr>
            <w:top w:val="none" w:sz="0" w:space="0" w:color="auto"/>
            <w:left w:val="none" w:sz="0" w:space="0" w:color="auto"/>
            <w:bottom w:val="none" w:sz="0" w:space="0" w:color="auto"/>
            <w:right w:val="none" w:sz="0" w:space="0" w:color="auto"/>
          </w:divBdr>
        </w:div>
        <w:div w:id="123619213">
          <w:marLeft w:val="640"/>
          <w:marRight w:val="0"/>
          <w:marTop w:val="0"/>
          <w:marBottom w:val="0"/>
          <w:divBdr>
            <w:top w:val="none" w:sz="0" w:space="0" w:color="auto"/>
            <w:left w:val="none" w:sz="0" w:space="0" w:color="auto"/>
            <w:bottom w:val="none" w:sz="0" w:space="0" w:color="auto"/>
            <w:right w:val="none" w:sz="0" w:space="0" w:color="auto"/>
          </w:divBdr>
        </w:div>
        <w:div w:id="47579509">
          <w:marLeft w:val="640"/>
          <w:marRight w:val="0"/>
          <w:marTop w:val="0"/>
          <w:marBottom w:val="0"/>
          <w:divBdr>
            <w:top w:val="none" w:sz="0" w:space="0" w:color="auto"/>
            <w:left w:val="none" w:sz="0" w:space="0" w:color="auto"/>
            <w:bottom w:val="none" w:sz="0" w:space="0" w:color="auto"/>
            <w:right w:val="none" w:sz="0" w:space="0" w:color="auto"/>
          </w:divBdr>
        </w:div>
        <w:div w:id="2088456272">
          <w:marLeft w:val="640"/>
          <w:marRight w:val="0"/>
          <w:marTop w:val="0"/>
          <w:marBottom w:val="0"/>
          <w:divBdr>
            <w:top w:val="none" w:sz="0" w:space="0" w:color="auto"/>
            <w:left w:val="none" w:sz="0" w:space="0" w:color="auto"/>
            <w:bottom w:val="none" w:sz="0" w:space="0" w:color="auto"/>
            <w:right w:val="none" w:sz="0" w:space="0" w:color="auto"/>
          </w:divBdr>
        </w:div>
        <w:div w:id="531648729">
          <w:marLeft w:val="640"/>
          <w:marRight w:val="0"/>
          <w:marTop w:val="0"/>
          <w:marBottom w:val="0"/>
          <w:divBdr>
            <w:top w:val="none" w:sz="0" w:space="0" w:color="auto"/>
            <w:left w:val="none" w:sz="0" w:space="0" w:color="auto"/>
            <w:bottom w:val="none" w:sz="0" w:space="0" w:color="auto"/>
            <w:right w:val="none" w:sz="0" w:space="0" w:color="auto"/>
          </w:divBdr>
        </w:div>
        <w:div w:id="794517681">
          <w:marLeft w:val="640"/>
          <w:marRight w:val="0"/>
          <w:marTop w:val="0"/>
          <w:marBottom w:val="0"/>
          <w:divBdr>
            <w:top w:val="none" w:sz="0" w:space="0" w:color="auto"/>
            <w:left w:val="none" w:sz="0" w:space="0" w:color="auto"/>
            <w:bottom w:val="none" w:sz="0" w:space="0" w:color="auto"/>
            <w:right w:val="none" w:sz="0" w:space="0" w:color="auto"/>
          </w:divBdr>
        </w:div>
        <w:div w:id="2119370263">
          <w:marLeft w:val="640"/>
          <w:marRight w:val="0"/>
          <w:marTop w:val="0"/>
          <w:marBottom w:val="0"/>
          <w:divBdr>
            <w:top w:val="none" w:sz="0" w:space="0" w:color="auto"/>
            <w:left w:val="none" w:sz="0" w:space="0" w:color="auto"/>
            <w:bottom w:val="none" w:sz="0" w:space="0" w:color="auto"/>
            <w:right w:val="none" w:sz="0" w:space="0" w:color="auto"/>
          </w:divBdr>
        </w:div>
        <w:div w:id="758477755">
          <w:marLeft w:val="640"/>
          <w:marRight w:val="0"/>
          <w:marTop w:val="0"/>
          <w:marBottom w:val="0"/>
          <w:divBdr>
            <w:top w:val="none" w:sz="0" w:space="0" w:color="auto"/>
            <w:left w:val="none" w:sz="0" w:space="0" w:color="auto"/>
            <w:bottom w:val="none" w:sz="0" w:space="0" w:color="auto"/>
            <w:right w:val="none" w:sz="0" w:space="0" w:color="auto"/>
          </w:divBdr>
        </w:div>
        <w:div w:id="2038433147">
          <w:marLeft w:val="640"/>
          <w:marRight w:val="0"/>
          <w:marTop w:val="0"/>
          <w:marBottom w:val="0"/>
          <w:divBdr>
            <w:top w:val="none" w:sz="0" w:space="0" w:color="auto"/>
            <w:left w:val="none" w:sz="0" w:space="0" w:color="auto"/>
            <w:bottom w:val="none" w:sz="0" w:space="0" w:color="auto"/>
            <w:right w:val="none" w:sz="0" w:space="0" w:color="auto"/>
          </w:divBdr>
        </w:div>
        <w:div w:id="1077555175">
          <w:marLeft w:val="640"/>
          <w:marRight w:val="0"/>
          <w:marTop w:val="0"/>
          <w:marBottom w:val="0"/>
          <w:divBdr>
            <w:top w:val="none" w:sz="0" w:space="0" w:color="auto"/>
            <w:left w:val="none" w:sz="0" w:space="0" w:color="auto"/>
            <w:bottom w:val="none" w:sz="0" w:space="0" w:color="auto"/>
            <w:right w:val="none" w:sz="0" w:space="0" w:color="auto"/>
          </w:divBdr>
        </w:div>
        <w:div w:id="1182663296">
          <w:marLeft w:val="640"/>
          <w:marRight w:val="0"/>
          <w:marTop w:val="0"/>
          <w:marBottom w:val="0"/>
          <w:divBdr>
            <w:top w:val="none" w:sz="0" w:space="0" w:color="auto"/>
            <w:left w:val="none" w:sz="0" w:space="0" w:color="auto"/>
            <w:bottom w:val="none" w:sz="0" w:space="0" w:color="auto"/>
            <w:right w:val="none" w:sz="0" w:space="0" w:color="auto"/>
          </w:divBdr>
        </w:div>
        <w:div w:id="1816483209">
          <w:marLeft w:val="640"/>
          <w:marRight w:val="0"/>
          <w:marTop w:val="0"/>
          <w:marBottom w:val="0"/>
          <w:divBdr>
            <w:top w:val="none" w:sz="0" w:space="0" w:color="auto"/>
            <w:left w:val="none" w:sz="0" w:space="0" w:color="auto"/>
            <w:bottom w:val="none" w:sz="0" w:space="0" w:color="auto"/>
            <w:right w:val="none" w:sz="0" w:space="0" w:color="auto"/>
          </w:divBdr>
        </w:div>
        <w:div w:id="399645387">
          <w:marLeft w:val="640"/>
          <w:marRight w:val="0"/>
          <w:marTop w:val="0"/>
          <w:marBottom w:val="0"/>
          <w:divBdr>
            <w:top w:val="none" w:sz="0" w:space="0" w:color="auto"/>
            <w:left w:val="none" w:sz="0" w:space="0" w:color="auto"/>
            <w:bottom w:val="none" w:sz="0" w:space="0" w:color="auto"/>
            <w:right w:val="none" w:sz="0" w:space="0" w:color="auto"/>
          </w:divBdr>
        </w:div>
      </w:divsChild>
    </w:div>
    <w:div w:id="1883904268">
      <w:bodyDiv w:val="1"/>
      <w:marLeft w:val="0"/>
      <w:marRight w:val="0"/>
      <w:marTop w:val="0"/>
      <w:marBottom w:val="0"/>
      <w:divBdr>
        <w:top w:val="none" w:sz="0" w:space="0" w:color="auto"/>
        <w:left w:val="none" w:sz="0" w:space="0" w:color="auto"/>
        <w:bottom w:val="none" w:sz="0" w:space="0" w:color="auto"/>
        <w:right w:val="none" w:sz="0" w:space="0" w:color="auto"/>
      </w:divBdr>
      <w:divsChild>
        <w:div w:id="1083144504">
          <w:marLeft w:val="640"/>
          <w:marRight w:val="0"/>
          <w:marTop w:val="0"/>
          <w:marBottom w:val="0"/>
          <w:divBdr>
            <w:top w:val="none" w:sz="0" w:space="0" w:color="auto"/>
            <w:left w:val="none" w:sz="0" w:space="0" w:color="auto"/>
            <w:bottom w:val="none" w:sz="0" w:space="0" w:color="auto"/>
            <w:right w:val="none" w:sz="0" w:space="0" w:color="auto"/>
          </w:divBdr>
        </w:div>
        <w:div w:id="46223545">
          <w:marLeft w:val="640"/>
          <w:marRight w:val="0"/>
          <w:marTop w:val="0"/>
          <w:marBottom w:val="0"/>
          <w:divBdr>
            <w:top w:val="none" w:sz="0" w:space="0" w:color="auto"/>
            <w:left w:val="none" w:sz="0" w:space="0" w:color="auto"/>
            <w:bottom w:val="none" w:sz="0" w:space="0" w:color="auto"/>
            <w:right w:val="none" w:sz="0" w:space="0" w:color="auto"/>
          </w:divBdr>
        </w:div>
        <w:div w:id="1942251674">
          <w:marLeft w:val="640"/>
          <w:marRight w:val="0"/>
          <w:marTop w:val="0"/>
          <w:marBottom w:val="0"/>
          <w:divBdr>
            <w:top w:val="none" w:sz="0" w:space="0" w:color="auto"/>
            <w:left w:val="none" w:sz="0" w:space="0" w:color="auto"/>
            <w:bottom w:val="none" w:sz="0" w:space="0" w:color="auto"/>
            <w:right w:val="none" w:sz="0" w:space="0" w:color="auto"/>
          </w:divBdr>
        </w:div>
        <w:div w:id="2064598793">
          <w:marLeft w:val="640"/>
          <w:marRight w:val="0"/>
          <w:marTop w:val="0"/>
          <w:marBottom w:val="0"/>
          <w:divBdr>
            <w:top w:val="none" w:sz="0" w:space="0" w:color="auto"/>
            <w:left w:val="none" w:sz="0" w:space="0" w:color="auto"/>
            <w:bottom w:val="none" w:sz="0" w:space="0" w:color="auto"/>
            <w:right w:val="none" w:sz="0" w:space="0" w:color="auto"/>
          </w:divBdr>
        </w:div>
        <w:div w:id="1100445410">
          <w:marLeft w:val="640"/>
          <w:marRight w:val="0"/>
          <w:marTop w:val="0"/>
          <w:marBottom w:val="0"/>
          <w:divBdr>
            <w:top w:val="none" w:sz="0" w:space="0" w:color="auto"/>
            <w:left w:val="none" w:sz="0" w:space="0" w:color="auto"/>
            <w:bottom w:val="none" w:sz="0" w:space="0" w:color="auto"/>
            <w:right w:val="none" w:sz="0" w:space="0" w:color="auto"/>
          </w:divBdr>
        </w:div>
        <w:div w:id="1758745690">
          <w:marLeft w:val="640"/>
          <w:marRight w:val="0"/>
          <w:marTop w:val="0"/>
          <w:marBottom w:val="0"/>
          <w:divBdr>
            <w:top w:val="none" w:sz="0" w:space="0" w:color="auto"/>
            <w:left w:val="none" w:sz="0" w:space="0" w:color="auto"/>
            <w:bottom w:val="none" w:sz="0" w:space="0" w:color="auto"/>
            <w:right w:val="none" w:sz="0" w:space="0" w:color="auto"/>
          </w:divBdr>
        </w:div>
        <w:div w:id="621154898">
          <w:marLeft w:val="640"/>
          <w:marRight w:val="0"/>
          <w:marTop w:val="0"/>
          <w:marBottom w:val="0"/>
          <w:divBdr>
            <w:top w:val="none" w:sz="0" w:space="0" w:color="auto"/>
            <w:left w:val="none" w:sz="0" w:space="0" w:color="auto"/>
            <w:bottom w:val="none" w:sz="0" w:space="0" w:color="auto"/>
            <w:right w:val="none" w:sz="0" w:space="0" w:color="auto"/>
          </w:divBdr>
        </w:div>
        <w:div w:id="1734229665">
          <w:marLeft w:val="640"/>
          <w:marRight w:val="0"/>
          <w:marTop w:val="0"/>
          <w:marBottom w:val="0"/>
          <w:divBdr>
            <w:top w:val="none" w:sz="0" w:space="0" w:color="auto"/>
            <w:left w:val="none" w:sz="0" w:space="0" w:color="auto"/>
            <w:bottom w:val="none" w:sz="0" w:space="0" w:color="auto"/>
            <w:right w:val="none" w:sz="0" w:space="0" w:color="auto"/>
          </w:divBdr>
        </w:div>
        <w:div w:id="789251290">
          <w:marLeft w:val="640"/>
          <w:marRight w:val="0"/>
          <w:marTop w:val="0"/>
          <w:marBottom w:val="0"/>
          <w:divBdr>
            <w:top w:val="none" w:sz="0" w:space="0" w:color="auto"/>
            <w:left w:val="none" w:sz="0" w:space="0" w:color="auto"/>
            <w:bottom w:val="none" w:sz="0" w:space="0" w:color="auto"/>
            <w:right w:val="none" w:sz="0" w:space="0" w:color="auto"/>
          </w:divBdr>
        </w:div>
        <w:div w:id="578173654">
          <w:marLeft w:val="640"/>
          <w:marRight w:val="0"/>
          <w:marTop w:val="0"/>
          <w:marBottom w:val="0"/>
          <w:divBdr>
            <w:top w:val="none" w:sz="0" w:space="0" w:color="auto"/>
            <w:left w:val="none" w:sz="0" w:space="0" w:color="auto"/>
            <w:bottom w:val="none" w:sz="0" w:space="0" w:color="auto"/>
            <w:right w:val="none" w:sz="0" w:space="0" w:color="auto"/>
          </w:divBdr>
        </w:div>
        <w:div w:id="1241522500">
          <w:marLeft w:val="640"/>
          <w:marRight w:val="0"/>
          <w:marTop w:val="0"/>
          <w:marBottom w:val="0"/>
          <w:divBdr>
            <w:top w:val="none" w:sz="0" w:space="0" w:color="auto"/>
            <w:left w:val="none" w:sz="0" w:space="0" w:color="auto"/>
            <w:bottom w:val="none" w:sz="0" w:space="0" w:color="auto"/>
            <w:right w:val="none" w:sz="0" w:space="0" w:color="auto"/>
          </w:divBdr>
        </w:div>
        <w:div w:id="1206406838">
          <w:marLeft w:val="640"/>
          <w:marRight w:val="0"/>
          <w:marTop w:val="0"/>
          <w:marBottom w:val="0"/>
          <w:divBdr>
            <w:top w:val="none" w:sz="0" w:space="0" w:color="auto"/>
            <w:left w:val="none" w:sz="0" w:space="0" w:color="auto"/>
            <w:bottom w:val="none" w:sz="0" w:space="0" w:color="auto"/>
            <w:right w:val="none" w:sz="0" w:space="0" w:color="auto"/>
          </w:divBdr>
        </w:div>
        <w:div w:id="1017001950">
          <w:marLeft w:val="640"/>
          <w:marRight w:val="0"/>
          <w:marTop w:val="0"/>
          <w:marBottom w:val="0"/>
          <w:divBdr>
            <w:top w:val="none" w:sz="0" w:space="0" w:color="auto"/>
            <w:left w:val="none" w:sz="0" w:space="0" w:color="auto"/>
            <w:bottom w:val="none" w:sz="0" w:space="0" w:color="auto"/>
            <w:right w:val="none" w:sz="0" w:space="0" w:color="auto"/>
          </w:divBdr>
        </w:div>
        <w:div w:id="1284116816">
          <w:marLeft w:val="640"/>
          <w:marRight w:val="0"/>
          <w:marTop w:val="0"/>
          <w:marBottom w:val="0"/>
          <w:divBdr>
            <w:top w:val="none" w:sz="0" w:space="0" w:color="auto"/>
            <w:left w:val="none" w:sz="0" w:space="0" w:color="auto"/>
            <w:bottom w:val="none" w:sz="0" w:space="0" w:color="auto"/>
            <w:right w:val="none" w:sz="0" w:space="0" w:color="auto"/>
          </w:divBdr>
        </w:div>
        <w:div w:id="828405825">
          <w:marLeft w:val="640"/>
          <w:marRight w:val="0"/>
          <w:marTop w:val="0"/>
          <w:marBottom w:val="0"/>
          <w:divBdr>
            <w:top w:val="none" w:sz="0" w:space="0" w:color="auto"/>
            <w:left w:val="none" w:sz="0" w:space="0" w:color="auto"/>
            <w:bottom w:val="none" w:sz="0" w:space="0" w:color="auto"/>
            <w:right w:val="none" w:sz="0" w:space="0" w:color="auto"/>
          </w:divBdr>
        </w:div>
        <w:div w:id="323704451">
          <w:marLeft w:val="640"/>
          <w:marRight w:val="0"/>
          <w:marTop w:val="0"/>
          <w:marBottom w:val="0"/>
          <w:divBdr>
            <w:top w:val="none" w:sz="0" w:space="0" w:color="auto"/>
            <w:left w:val="none" w:sz="0" w:space="0" w:color="auto"/>
            <w:bottom w:val="none" w:sz="0" w:space="0" w:color="auto"/>
            <w:right w:val="none" w:sz="0" w:space="0" w:color="auto"/>
          </w:divBdr>
        </w:div>
        <w:div w:id="67728831">
          <w:marLeft w:val="640"/>
          <w:marRight w:val="0"/>
          <w:marTop w:val="0"/>
          <w:marBottom w:val="0"/>
          <w:divBdr>
            <w:top w:val="none" w:sz="0" w:space="0" w:color="auto"/>
            <w:left w:val="none" w:sz="0" w:space="0" w:color="auto"/>
            <w:bottom w:val="none" w:sz="0" w:space="0" w:color="auto"/>
            <w:right w:val="none" w:sz="0" w:space="0" w:color="auto"/>
          </w:divBdr>
        </w:div>
        <w:div w:id="1232082993">
          <w:marLeft w:val="640"/>
          <w:marRight w:val="0"/>
          <w:marTop w:val="0"/>
          <w:marBottom w:val="0"/>
          <w:divBdr>
            <w:top w:val="none" w:sz="0" w:space="0" w:color="auto"/>
            <w:left w:val="none" w:sz="0" w:space="0" w:color="auto"/>
            <w:bottom w:val="none" w:sz="0" w:space="0" w:color="auto"/>
            <w:right w:val="none" w:sz="0" w:space="0" w:color="auto"/>
          </w:divBdr>
        </w:div>
        <w:div w:id="484442789">
          <w:marLeft w:val="640"/>
          <w:marRight w:val="0"/>
          <w:marTop w:val="0"/>
          <w:marBottom w:val="0"/>
          <w:divBdr>
            <w:top w:val="none" w:sz="0" w:space="0" w:color="auto"/>
            <w:left w:val="none" w:sz="0" w:space="0" w:color="auto"/>
            <w:bottom w:val="none" w:sz="0" w:space="0" w:color="auto"/>
            <w:right w:val="none" w:sz="0" w:space="0" w:color="auto"/>
          </w:divBdr>
        </w:div>
      </w:divsChild>
    </w:div>
    <w:div w:id="1912151398">
      <w:bodyDiv w:val="1"/>
      <w:marLeft w:val="0"/>
      <w:marRight w:val="0"/>
      <w:marTop w:val="0"/>
      <w:marBottom w:val="0"/>
      <w:divBdr>
        <w:top w:val="none" w:sz="0" w:space="0" w:color="auto"/>
        <w:left w:val="none" w:sz="0" w:space="0" w:color="auto"/>
        <w:bottom w:val="none" w:sz="0" w:space="0" w:color="auto"/>
        <w:right w:val="none" w:sz="0" w:space="0" w:color="auto"/>
      </w:divBdr>
      <w:divsChild>
        <w:div w:id="1511531922">
          <w:marLeft w:val="0"/>
          <w:marRight w:val="0"/>
          <w:marTop w:val="0"/>
          <w:marBottom w:val="0"/>
          <w:divBdr>
            <w:top w:val="none" w:sz="0" w:space="0" w:color="auto"/>
            <w:left w:val="none" w:sz="0" w:space="0" w:color="auto"/>
            <w:bottom w:val="none" w:sz="0" w:space="0" w:color="auto"/>
            <w:right w:val="none" w:sz="0" w:space="0" w:color="auto"/>
          </w:divBdr>
          <w:divsChild>
            <w:div w:id="8011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2837">
      <w:bodyDiv w:val="1"/>
      <w:marLeft w:val="0"/>
      <w:marRight w:val="0"/>
      <w:marTop w:val="0"/>
      <w:marBottom w:val="0"/>
      <w:divBdr>
        <w:top w:val="none" w:sz="0" w:space="0" w:color="auto"/>
        <w:left w:val="none" w:sz="0" w:space="0" w:color="auto"/>
        <w:bottom w:val="none" w:sz="0" w:space="0" w:color="auto"/>
        <w:right w:val="none" w:sz="0" w:space="0" w:color="auto"/>
      </w:divBdr>
    </w:div>
    <w:div w:id="204231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280@ums.ac.id"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24843/mifi.000001816" TargetMode="Externa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s://ejournal2.unud.ac.id/index.php/mifi/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journal2.unud.ac.id/index.php/mifi/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996C36C-66BE-124E-81B2-F6DBA399AED3}"/>
      </w:docPartPr>
      <w:docPartBody>
        <w:p w:rsidR="00000000" w:rsidRDefault="005051FF">
          <w:r w:rsidRPr="00A917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FF"/>
    <w:rsid w:val="00091124"/>
    <w:rsid w:val="00505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1F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19CFCB-C7E8-4743-9101-D5C716966C87}">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9018363468"/>
    <we:property name="MENDELEY_CITATIONS" value="[{&quot;citationID&quot;:&quot;MENDELEY_CITATION_2cb4aa1f-38b6-4cc2-91b7-4fd024e65470&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&quot;,&quot;citationItems&quot;:[{&quot;id&quot;:&quot;8708eef5-a508-3fba-bc81-1a93b5eb4638&quot;,&quot;itemData&quot;:{&quot;type&quot;:&quot;report&quot;,&quot;id&quot;:&quot;8708eef5-a508-3fba-bc81-1a93b5eb4638&quot;,&quot;title&quot;:&quot;Cardiovascular diseases (CVDs)&quot;,&quot;author&quot;:[{&quot;family&quot;:&quot;Organization&quot;,&quot;given&quot;:&quot;World Health&quot;,&quot;parse-names&quot;:false,&quot;dropping-particle&quot;:&quot;&quot;,&quot;non-dropping-particle&quot;:&quot;&quot;}],&quot;URL&quot;:&quot;https://www.who.int/news-room/fact-sheets/detail/cardiovascular-diseases-(cvds)&quot;,&quot;issued&quot;:{&quot;date-parts&quot;:[[2022]]},&quot;publisher-place&quot;:&quot;Geneva&quot;,&quot;publisher&quot;:&quot;WHO&quot;,&quot;container-title-short&quot;:&quot;&quot;},&quot;isTemporary&quot;:false}]},{&quot;citationID&quot;:&quot;MENDELEY_CITATION_175ec50b-97f4-4228-881a-6f993d517866&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&quot;,&quot;citationItems&quot;:[{&quot;id&quot;:&quot;68cec509-6a39-3476-97b9-8eff000be02c&quot;,&quot;itemData&quot;:{&quot;type&quot;:&quot;article-journal&quot;,&quot;id&quot;:&quot;68cec509-6a39-3476-97b9-8eff000be02c&quot;,&quot;title&quot;:&quot;Rheumatic heart disease and its complications: current perspectives&quot;,&quot;author&quot;:[{&quot;family&quot;:&quot;Hu&quot;,&quot;given&quot;:&quot;X&quot;,&quot;parse-names&quot;:false,&quot;dropping-particle&quot;:&quot;&quot;,&quot;non-dropping-particle&quot;:&quot;&quot;},{&quot;family&quot;:&quot;Li&quot;,&quot;given&quot;:&quot;W&quot;,&quot;parse-names&quot;:false,&quot;dropping-particle&quot;:&quot;&quot;,&quot;non-dropping-particle&quot;:&quot;&quot;},{&quot;family&quot;:&quot;Zhao&quot;,&quot;given&quot;:&quot;L&quot;,&quot;parse-names&quot;:false,&quot;dropping-particle&quot;:&quot;&quot;,&quot;non-dropping-particle&quot;:&quot;&quot;},{&quot;family&quot;:&quot;Wang&quot;,&quot;given&quot;:&quot;Y&quot;,&quot;parse-names&quot;:false,&quot;dropping-particle&quot;:&quot;&quot;,&quot;non-dropping-particle&quot;:&quot;&quot;},{&quot;family&quot;:&quot;Zhang&quot;,&quot;given&quot;:&quot;Y&quot;,&quot;parse-names&quot;:false,&quot;dropping-particle&quot;:&quot;&quot;,&quot;non-dropping-particle&quot;:&quot;&quot;}],&quot;container-title&quot;:&quot;Frontiers in Cardiovascular Medicine&quot;,&quot;container-title-short&quot;:&quot;Front. Cardiovasc. Med.&quot;,&quot;DOI&quot;:&quot;10.3389/fcvm.2022.903412&quot;,&quot;issued&quot;:{&quot;date-parts&quot;:[[2022]]},&quot;page&quot;:&quot;903412&quot;,&quot;volume&quot;:&quot;9&quot;},&quot;isTemporary&quot;:false}]},{&quot;citationID&quot;:&quot;MENDELEY_CITATION_739f956e-aa8f-4579-aeb7-7300de888311&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&quot;,&quot;citationItems&quot;:[{&quot;id&quot;:&quot;3c818564-fd6d-36a0-af34-68f859219667&quot;,&quot;itemData&quot;:{&quot;type&quot;:&quot;article-journal&quot;,&quot;id&quot;:&quot;3c818564-fd6d-36a0-af34-68f859219667&quot;,&quot;title&quot;:&quot;Core components of cardiac rehabilitation programs: 2024 update&quot;,&quot;author&quot;:[{&quot;family&quot;:&quot;Brown&quot;,&quot;given&quot;:&quot;T M&quot;,&quot;parse-names&quot;:false,&quot;dropping-particle&quot;:&quot;&quot;,&quot;non-dropping-particle&quot;:&quot;&quot;},{&quot;family&quot;:&quot;Pack&quot;,&quot;given&quot;:&quot;Q R&quot;,&quot;parse-names&quot;:false,&quot;dropping-particle&quot;:&quot;&quot;,&quot;non-dropping-particle&quot;:&quot;&quot;},{&quot;family&quot;:&quot;Aberegg&quot;,&quot;given&quot;:&quot;E&quot;,&quot;parse-names&quot;:false,&quot;dropping-particle&quot;:&quot;&quot;,&quot;non-dropping-particle&quot;:&quot;&quot;},{&quot;family&quot;:&quot;Brewer&quot;,&quot;given&quot;:&quot;L C&quot;,&quot;parse-names&quot;:false,&quot;dropping-particle&quot;:&quot;&quot;,&quot;non-dropping-particle&quot;:&quot;&quot;},{&quot;family&quot;:&quot;Ford&quot;,&quot;given&quot;:&quot;Y R&quot;,&quot;parse-names&quot;:false,&quot;dropping-particle&quot;:&quot;&quot;,&quot;non-dropping-particle&quot;:&quot;&quot;},{&quot;family&quot;:&quot;Forman&quot;,&quot;given&quot;:&quot;D E&quot;,&quot;parse-names&quot;:false,&quot;dropping-particle&quot;:&quot;&quot;,&quot;non-dropping-particle&quot;:&quot;&quot;}],&quot;container-title&quot;:&quot;Circulation&quot;,&quot;container-title-short&quot;:&quot;Circulation&quot;,&quot;DOI&quot;:&quot;10.1161/CIR.0000000000001289&quot;,&quot;issued&quot;:{&quot;date-parts&quot;:[[2024]]},&quot;page&quot;:&quot;e328-e347&quot;,&quot;issue&quot;:&quot;18&quot;,&quot;volume&quot;:&quot;150&quot;},&quot;isTemporary&quot;:false}]},{&quot;citationID&quot;:&quot;MENDELEY_CITATION_31ddfd92-e037-49eb-a92a-a8ffbf56c5f9&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&quot;,&quot;citationItems&quot;:[{&quot;id&quot;:&quot;a7c52bd1-e84f-3447-a188-5e69359e829d&quot;,&quot;itemData&quot;:{&quot;type&quot;:&quot;article-journal&quot;,&quot;id&quot;:&quot;a7c52bd1-e84f-3447-a188-5e69359e829d&quot;,&quot;title&quot;:&quot;ATS statement: guidelines for the six-minute walk test&quot;,&quot;author&quot;:[{&quot;family&quot;:&quot;Laboratories&quot;,&quot;given&quot;:&quot;A T S Committee on Proficiency Standards for Clinical Pulmonary Function&quot;,&quot;parse-names&quot;:false,&quot;dropping-particle&quot;:&quot;&quot;,&quot;non-dropping-particle&quot;:&quot;&quot;}],&quot;container-title&quot;:&quot;American Journal of Respiratory and Critical Care Medicine&quot;,&quot;container-title-short&quot;:&quot;Am. J. Respir. Crit. Care Med.&quot;,&quot;DOI&quot;:&quot;10.1164/ajrccm.166.1.at1102&quot;,&quot;issued&quot;:{&quot;date-parts&quot;:[[2002]]},&quot;page&quot;:&quot;111-117&quot;,&quot;issue&quot;:&quot;1&quot;,&quot;volume&quot;:&quot;166&quot;},&quot;isTemporary&quot;:false}]},{&quot;citationID&quot;:&quot;MENDELEY_CITATION_73c1692c-2568-48a3-9835-fa4b2f4607f3&quot;,&quot;properties&quot;:{&quot;noteIndex&quot;:0},&quot;isEdited&quot;:false,&quot;manualOverride&quot;:{&quot;isManuallyOverridden&quot;:false,&quot;citeprocText&quot;:&quot;&lt;sup&gt;5,6&lt;/sup&gt;&quot;,&quot;manualOverrideText&quot;:&quot;&quot;},&quot;citationItems&quot;:[{&quot;id&quot;:&quot;8e57b132-d6fa-356e-9496-7315d1482e4d&quot;,&quot;itemData&quot;:{&quot;type&quot;:&quot;article-journal&quot;,&quot;id&quot;:&quot;8e57b132-d6fa-356e-9496-7315d1482e4d&quot;,&quot;title&quot;:&quot;Exercise training in patients with heart failure: from pathophysiology to prescription&quot;,&quot;author&quot;:[{&quot;family&quot;:&quot;Cuomo&quot;,&quot;given&quot;:&quot;G&quot;,&quot;parse-names&quot;:false,&quot;dropping-particle&quot;:&quot;&quot;,&quot;non-dropping-particle&quot;:&quot;&quot;},{&quot;family&quot;:&quot;Lorenzo&quot;,&quot;given&quot;:&quot;A&quot;,&quot;parse-names&quot;:false,&quot;dropping-particle&quot;:&quot;&quot;,&quot;non-dropping-particle&quot;:&quot;Di&quot;},{&quot;family&quot;:&quot;Tramontano&quot;,&quot;given&quot;:&quot;A&quot;,&quot;parse-names&quot;:false,&quot;dropping-particle&quot;:&quot;&quot;,&quot;non-dropping-particle&quot;:&quot;&quot;},{&quot;family&quot;:&quot;Iannone&quot;,&quot;given&quot;:&quot;F P&quot;,&quot;parse-names&quot;:false,&quot;dropping-particle&quot;:&quot;&quot;,&quot;non-dropping-particle&quot;:&quot;&quot;},{&quot;family&quot;:&quot;D’Angelo&quot;,&quot;given&quot;:&quot;A&quot;,&quot;parse-names&quot;:false,&quot;dropping-particle&quot;:&quot;&quot;,&quot;non-dropping-particle&quot;:&quot;&quot;},{&quot;family&quot;:&quot;Pezzella&quot;,&quot;given&quot;:&quot;R&quot;,&quot;parse-names&quot;:false,&quot;dropping-particle&quot;:&quot;&quot;,&quot;non-dropping-particle&quot;:&quot;&quot;}],&quot;container-title&quot;:&quot;Reviews in Cardiovascular Medicine&quot;,&quot;container-title-short&quot;:&quot;Rev. Cardiovasc. Med.&quot;,&quot;DOI&quot;:&quot;10.31083/j.rcm2304130&quot;,&quot;issued&quot;:{&quot;date-parts&quot;:[[2022]]},&quot;page&quot;:&quot;1-12&quot;,&quot;issue&quot;:&quot;4&quot;,&quot;volume&quot;:&quot;23&quot;},&quot;isTemporary&quot;:false},{&quot;id&quot;:&quot;67c91864-f896-306c-b0f2-e69b11faa78a&quot;,&quot;itemData&quot;:{&quot;type&quot;:&quot;article-journal&quot;,&quot;id&quot;:&quot;67c91864-f896-306c-b0f2-e69b11faa78a&quot;,&quot;title&quot;:&quot;Cardiac rehabilitation in heart failure: contemporary perspectives&quot;,&quot;author&quot;:[{&quot;family&quot;:&quot;Verdicchio&quot;,&quot;given&quot;:&quot;C&quot;,&quot;parse-names&quot;:false,&quot;dropping-particle&quot;:&quot;V&quot;,&quot;non-dropping-particle&quot;:&quot;&quot;},{&quot;family&quot;:&quot;Lopes&quot;,&quot;given&quot;:&quot;R D&quot;,&quot;parse-names&quot;:false,&quot;dropping-particle&quot;:&quot;&quot;,&quot;non-dropping-particle&quot;:&quot;&quot;},{&quot;family&quot;:&quot;Furtado&quot;,&quot;given&quot;:&quot;R H&quot;,&quot;parse-names&quot;:false,&quot;dropping-particle&quot;:&quot;&quot;,&quot;non-dropping-particle&quot;:&quot;&quot;}],&quot;container-title&quot;:&quot;Journal of Cardiovascular Development and Disease&quot;,&quot;container-title-short&quot;:&quot;J. Cardiovasc. Dev. Dis.&quot;,&quot;DOI&quot;:&quot;10.3390/jcdd10020085&quot;,&quot;issued&quot;:{&quot;date-parts&quot;:[[2023]]},&quot;page&quot;:&quot;85&quot;,&quot;issue&quot;:&quot;2&quot;,&quot;volume&quot;:&quot;10&quot;},&quot;isTemporary&quot;:false}],&quot;citationTag&quot;:&quot;MENDELEY_CITATION_v3_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&quot;},{&quot;citationID&quot;:&quot;MENDELEY_CITATION_8f0d64ea-4ebf-471b-bc5d-397b628c6cee&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&quot;,&quot;citationItems&quot;:[{&quot;id&quot;:&quot;3a493eb8-66a4-3589-88ef-4fde02ceac00&quot;,&quot;itemData&quot;:{&quot;type&quot;:&quot;article-journal&quot;,&quot;id&quot;:&quot;3a493eb8-66a4-3589-88ef-4fde02ceac00&quot;,&quot;title&quot;:&quot;Exercise-based cardiac rehabilitation for coronary heart disease: a meta-analysis&quot;,&quot;author&quot;:[{&quot;family&quot;:&quot;Dibben&quot;,&quot;given&quot;:&quot;G O&quot;,&quot;parse-names&quot;:false,&quot;dropping-particle&quot;:&quot;&quot;,&quot;non-dropping-particle&quot;:&quot;&quot;},{&quot;family&quot;:&quot;Faulkner&quot;,&quot;given&quot;:&quot;J&quot;,&quot;parse-names&quot;:false,&quot;dropping-particle&quot;:&quot;&quot;,&quot;non-dropping-particle&quot;:&quot;&quot;},{&quot;family&quot;:&quot;Oldridge&quot;,&quot;given&quot;:&quot;N&quot;,&quot;parse-names&quot;:false,&quot;dropping-particle&quot;:&quot;&quot;,&quot;non-dropping-particle&quot;:&quot;&quot;},{&quot;family&quot;:&quot;Rees&quot;,&quot;given&quot;:&quot;K&quot;,&quot;parse-names&quot;:false,&quot;dropping-particle&quot;:&quot;&quot;,&quot;non-dropping-particle&quot;:&quot;&quot;},{&quot;family&quot;:&quot;Thompson&quot;,&quot;given&quot;:&quot;D R&quot;,&quot;parse-names&quot;:false,&quot;dropping-particle&quot;:&quot;&quot;,&quot;non-dropping-particle&quot;:&quot;&quot;},{&quot;family&quot;:&quot;Zwisler&quot;,&quot;given&quot;:&quot;A D&quot;,&quot;parse-names&quot;:false,&quot;dropping-particle&quot;:&quot;&quot;,&quot;non-dropping-particle&quot;:&quot;&quot;}],&quot;container-title&quot;:&quot;European Heart Journal&quot;,&quot;container-title-short&quot;:&quot;Eur. Heart J.&quot;,&quot;DOI&quot;:&quot;10.1093/eurheartj/ehac747&quot;,&quot;issued&quot;:{&quot;date-parts&quot;:[[2023]]},&quot;page&quot;:&quot;452-469&quot;,&quot;issue&quot;:&quot;6&quot;,&quot;volume&quot;:&quot;44&quot;},&quot;isTemporary&quot;:false}]},{&quot;citationID&quot;:&quot;MENDELEY_CITATION_63bb148f-bd3b-4786-9b09-812fb747dcc4&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&quot;,&quot;citationItems&quot;:[{&quot;id&quot;:&quot;bbb124d4-d843-3788-9c01-43fb85392952&quot;,&quot;itemData&quot;:{&quot;type&quot;:&quot;article-journal&quot;,&quot;id&quot;:&quot;bbb124d4-d843-3788-9c01-43fb85392952&quot;,&quot;title&quot;:&quot;Exercise-induced desaturation during six-minute walk test and clinical outcomes&quot;,&quot;author&quot;:[{&quot;family&quot;:&quot;Choi&quot;,&quot;given&quot;:&quot;J H&quot;,&quot;parse-names&quot;:false,&quot;dropping-particle&quot;:&quot;&quot;,&quot;non-dropping-particle&quot;:&quot;&quot;},{&quot;family&quot;:&quot;Shin&quot;,&quot;given&quot;:&quot;M J&quot;,&quot;parse-names&quot;:false,&quot;dropping-particle&quot;:&quot;&quot;,&quot;non-dropping-particle&quot;:&quot;&quot;},{&quot;family&quot;:&quot;Lee&quot;,&quot;given&quot;:&quot;B J&quot;,&quot;parse-names&quot;:false,&quot;dropping-particle&quot;:&quot;&quot;,&quot;non-dropping-particle&quot;:&quot;&quot;},{&quot;family&quot;:&quot;Park&quot;,&quot;given&quot;:&quot;J H&quot;,&quot;parse-names&quot;:false,&quot;dropping-particle&quot;:&quot;&quot;,&quot;non-dropping-particle&quot;:&quot;&quot;}],&quot;container-title&quot;:&quot;Clinical Hypertension&quot;,&quot;container-title-short&quot;:&quot;Clin. Hypertens.&quot;,&quot;DOI&quot;:&quot;10.1186/s40885-023-00225-5&quot;,&quot;issued&quot;:{&quot;date-parts&quot;:[[2023]]},&quot;page&quot;:&quot;1-8&quot;,&quot;issue&quot;:&quot;1&quot;,&quot;volume&quot;:&quot;29&quot;},&quot;isTemporary&quot;:false}]},{&quot;citationID&quot;:&quot;MENDELEY_CITATION_fad53104-984e-4cba-9a15-c0ac36f89be0&quot;,&quot;properties&quot;:{&quot;noteIndex&quot;:0},&quot;isEdited&quot;:false,&quot;manualOverride&quot;:{&quot;isManuallyOverridden&quot;:false,&quot;citeprocText&quot;:&quot;&lt;sup&gt;6,9&lt;/sup&gt;&quot;,&quot;manualOverrideText&quot;:&quot;&quot;},&quot;citationItems&quot;:[{&quot;id&quot;:&quot;67c91864-f896-306c-b0f2-e69b11faa78a&quot;,&quot;itemData&quot;:{&quot;type&quot;:&quot;article-journal&quot;,&quot;id&quot;:&quot;67c91864-f896-306c-b0f2-e69b11faa78a&quot;,&quot;title&quot;:&quot;Cardiac rehabilitation in heart failure: contemporary perspectives&quot;,&quot;author&quot;:[{&quot;family&quot;:&quot;Verdicchio&quot;,&quot;given&quot;:&quot;C&quot;,&quot;parse-names&quot;:false,&quot;dropping-particle&quot;:&quot;V&quot;,&quot;non-dropping-particle&quot;:&quot;&quot;},{&quot;family&quot;:&quot;Lopes&quot;,&quot;given&quot;:&quot;R D&quot;,&quot;parse-names&quot;:false,&quot;dropping-particle&quot;:&quot;&quot;,&quot;non-dropping-particle&quot;:&quot;&quot;},{&quot;family&quot;:&quot;Furtado&quot;,&quot;given&quot;:&quot;R H&quot;,&quot;parse-names&quot;:false,&quot;dropping-particle&quot;:&quot;&quot;,&quot;non-dropping-particle&quot;:&quot;&quot;}],&quot;container-title&quot;:&quot;Journal of Cardiovascular Development and Disease&quot;,&quot;container-title-short&quot;:&quot;J. Cardiovasc. Dev. Dis.&quot;,&quot;DOI&quot;:&quot;10.3390/jcdd10020085&quot;,&quot;issued&quot;:{&quot;date-parts&quot;:[[2023]]},&quot;page&quot;:&quot;85&quot;,&quot;issue&quot;:&quot;2&quot;,&quot;volume&quot;:&quot;10&quot;},&quot;isTemporary&quot;:false},{&quot;id&quot;:&quot;05825863-3c93-3af4-8519-c9eb1557fbd8&quot;,&quot;itemData&quot;:{&quot;type&quot;:&quot;article-journal&quot;,&quot;id&quot;:&quot;05825863-3c93-3af4-8519-c9eb1557fbd8&quot;,&quot;title&quot;:&quot;Early cardiac rehabilitation after valve surgery: safety and outcomes&quot;,&quot;author&quot;:[{&quot;family&quot;:&quot;Xue&quot;,&quot;given&quot;:&quot;Y&quot;,&quot;parse-names&quot;:false,&quot;dropping-particle&quot;:&quot;&quot;,&quot;non-dropping-particle&quot;:&quot;&quot;},{&quot;family&quot;:&quot;Xu&quot;,&quot;given&quot;:&quot;Y&quot;,&quot;parse-names&quot;:false,&quot;dropping-particle&quot;:&quot;&quot;,&quot;non-dropping-particle&quot;:&quot;&quot;},{&quot;family&quot;:&quot;Wang&quot;,&quot;given&quot;:&quot;Y&quot;,&quot;parse-names&quot;:false,&quot;dropping-particle&quot;:&quot;&quot;,&quot;non-dropping-particle&quot;:&quot;&quot;},{&quot;family&quot;:&quot;Zhang&quot;,&quot;given&quot;:&quot;L&quot;,&quot;parse-names&quot;:false,&quot;dropping-particle&quot;:&quot;&quot;,&quot;non-dropping-particle&quot;:&quot;&quot;}],&quot;container-title&quot;:&quot;Journal of Cardiothoracic Surgery&quot;,&quot;container-title-short&quot;:&quot;J. Cardiothorac. Surg.&quot;,&quot;DOI&quot;:&quot;10.1186/s13019-022-01842-5&quot;,&quot;issued&quot;:{&quot;date-parts&quot;:[[2022]]},&quot;page&quot;:&quot;1-9&quot;,&quot;issue&quot;:&quot;1&quot;,&quot;volume&quot;:&quot;17&quot;},&quot;isTemporary&quot;:false}],&quot;citationTag&quot;:&quot;MENDELEY_CITATION_v3_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&quot;},{&quot;citationID&quot;:&quot;MENDELEY_CITATION_bfc0d2b8-1e86-4ed6-9010-60b65ee60ec0&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&quot;,&quot;citationItems&quot;:[{&quot;id&quot;:&quot;1ccf219e-6059-364a-93f0-f0a2e6922319&quot;,&quot;itemData&quot;:{&quot;type&quot;:&quot;article-journal&quot;,&quot;id&quot;:&quot;1ccf219e-6059-364a-93f0-f0a2e6922319&quot;,&quot;title&quot;:&quot;The current and potential role of cardiac rehabilitation for heart failure&quot;,&quot;author&quot;:[{&quot;family&quot;:&quot;Pack&quot;,&quot;given&quot;:&quot;Q R&quot;,&quot;parse-names&quot;:false,&quot;dropping-particle&quot;:&quot;&quot;,&quot;non-dropping-particle&quot;:&quot;&quot;},{&quot;family&quot;:&quot;Squires&quot;,&quot;given&quot;:&quot;R W&quot;,&quot;parse-names&quot;:false,&quot;dropping-particle&quot;:&quot;&quot;,&quot;non-dropping-particle&quot;:&quot;&quot;},{&quot;family&quot;:&quot;Lopez-Jimenez&quot;,&quot;given&quot;:&quot;F&quot;,&quot;parse-names&quot;:false,&quot;dropping-particle&quot;:&quot;&quot;,&quot;non-dropping-particle&quot;:&quot;&quot;},{&quot;family&quot;:&quot;Lichtman&quot;,&quot;given&quot;:&quot;S W&quot;,&quot;parse-names&quot;:false,&quot;dropping-particle&quot;:&quot;&quot;,&quot;non-dropping-particle&quot;:&quot;&quot;},{&quot;family&quot;:&quot;Thomas&quot;,&quot;given&quot;:&quot;R J&quot;,&quot;parse-names&quot;:false,&quot;dropping-particle&quot;:&quot;&quot;,&quot;non-dropping-particle&quot;:&quot;&quot;}],&quot;container-title&quot;:&quot;Current Treatment Options in Cardiovascular Medicine&quot;,&quot;container-title-short&quot;:&quot;Curr. Treat. Options Cardiovasc. Med.&quot;,&quot;DOI&quot;:&quot;10.1007/s11936-022-00944-z&quot;,&quot;issued&quot;:{&quot;date-parts&quot;:[[2022]]},&quot;page&quot;:&quot;1-12&quot;,&quot;issue&quot;:&quot;1&quot;,&quot;volume&quot;:&quot;24&quot;},&quot;isTemporary&quot;:false}]},{&quot;citationID&quot;:&quot;MENDELEY_CITATION_d4c7ad0e-ebe0-4473-995a-806cd8b053bb&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&quot;,&quot;citationItems&quot;:[{&quot;id&quot;:&quot;bacf88bf-28ec-3a2f-aa86-5cb3cda408fc&quot;,&quot;itemData&quot;:{&quot;type&quot;:&quot;article-journal&quot;,&quot;id&quot;:&quot;bacf88bf-28ec-3a2f-aa86-5cb3cda408fc&quot;,&quot;title&quot;:&quot;Functional improvement after cardiac rehabilitation across EF ranges&quot;,&quot;author&quot;:[{&quot;family&quot;:&quot;Scrutinio&quot;,&quot;given&quot;:&quot;D&quot;,&quot;parse-names&quot;:false,&quot;dropping-particle&quot;:&quot;&quot;,&quot;non-dropping-particle&quot;:&quot;&quot;},{&quot;family&quot;:&quot;Guida&quot;,&quot;given&quot;:&quot;P&quot;,&quot;parse-names&quot;:false,&quot;dropping-particle&quot;:&quot;&quot;,&quot;non-dropping-particle&quot;:&quot;&quot;},{&quot;family&quot;:&quot;Passantino&quot;,&quot;given&quot;:&quot;A&quot;,&quot;parse-names&quot;:false,&quot;dropping-particle&quot;:&quot;&quot;,&quot;non-dropping-particle&quot;:&quot;&quot;},{&quot;family&quot;:&quot;Lagioia&quot;,&quot;given&quot;:&quot;R&quot;,&quot;parse-names&quot;:false,&quot;dropping-particle&quot;:&quot;&quot;,&quot;non-dropping-particle&quot;:&quot;&quot;}],&quot;container-title&quot;:&quot;European Journal of Preventive Cardiology&quot;,&quot;container-title-short&quot;:&quot;Eur. J. Prev. Cardiol.&quot;,&quot;DOI&quot;:&quot;10.1093/eurjpc/zwac258&quot;,&quot;issued&quot;:{&quot;date-parts&quot;:[[2023]]},&quot;page&quot;:&quot;623-631&quot;,&quot;issue&quot;:&quot;5&quot;,&quot;volume&quot;:&quot;30&quot;},&quot;isTemporary&quot;:false}]},{&quot;citationID&quot;:&quot;MENDELEY_CITATION_6604a270-d966-4204-8e49-e72f28f12149&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&quot;,&quot;citationItems&quot;:[{&quot;id&quot;:&quot;67c91864-f896-306c-b0f2-e69b11faa78a&quot;,&quot;itemData&quot;:{&quot;type&quot;:&quot;article-journal&quot;,&quot;id&quot;:&quot;67c91864-f896-306c-b0f2-e69b11faa78a&quot;,&quot;title&quot;:&quot;Cardiac rehabilitation in heart failure: contemporary perspectives&quot;,&quot;author&quot;:[{&quot;family&quot;:&quot;Verdicchio&quot;,&quot;given&quot;:&quot;C&quot;,&quot;parse-names&quot;:false,&quot;dropping-particle&quot;:&quot;V&quot;,&quot;non-dropping-particle&quot;:&quot;&quot;},{&quot;family&quot;:&quot;Lopes&quot;,&quot;given&quot;:&quot;R D&quot;,&quot;parse-names&quot;:false,&quot;dropping-particle&quot;:&quot;&quot;,&quot;non-dropping-particle&quot;:&quot;&quot;},{&quot;family&quot;:&quot;Furtado&quot;,&quot;given&quot;:&quot;R H&quot;,&quot;parse-names&quot;:false,&quot;dropping-particle&quot;:&quot;&quot;,&quot;non-dropping-particle&quot;:&quot;&quot;}],&quot;container-title&quot;:&quot;Journal of Cardiovascular Development and Disease&quot;,&quot;container-title-short&quot;:&quot;J. Cardiovasc. Dev. Dis.&quot;,&quot;DOI&quot;:&quot;10.3390/jcdd10020085&quot;,&quot;issued&quot;:{&quot;date-parts&quot;:[[2023]]},&quot;page&quot;:&quot;85&quot;,&quot;issue&quot;:&quot;2&quot;,&quot;volume&quot;:&quot;10&quot;},&quot;isTemporary&quot;:false}]},{&quot;citationID&quot;:&quot;MENDELEY_CITATION_e45a399d-93ed-4f9d-be21-2d2c2edd8dbe&quot;,&quot;properties&quot;:{&quot;noteIndex&quot;:0},&quot;isEdited&quot;:false,&quot;manualOverride&quot;:{&quot;isManuallyOverridden&quot;:false,&quot;citeprocText&quot;:&quot;&lt;sup&gt;4,12&lt;/sup&gt;&quot;,&quot;manualOverrideText&quot;:&quot;&quot;},&quot;citationItems&quot;:[{&quot;id&quot;:&quot;a7c52bd1-e84f-3447-a188-5e69359e829d&quot;,&quot;itemData&quot;:{&quot;type&quot;:&quot;article-journal&quot;,&quot;id&quot;:&quot;a7c52bd1-e84f-3447-a188-5e69359e829d&quot;,&quot;title&quot;:&quot;ATS statement: guidelines for the six-minute walk test&quot;,&quot;author&quot;:[{&quot;family&quot;:&quot;Laboratories&quot;,&quot;given&quot;:&quot;A T S Committee on Proficiency Standards for Clinical Pulmonary Function&quot;,&quot;parse-names&quot;:false,&quot;dropping-particle&quot;:&quot;&quot;,&quot;non-dropping-particle&quot;:&quot;&quot;}],&quot;container-title&quot;:&quot;American Journal of Respiratory and Critical Care Medicine&quot;,&quot;container-title-short&quot;:&quot;Am. J. Respir. Crit. Care Med.&quot;,&quot;DOI&quot;:&quot;10.1164/ajrccm.166.1.at1102&quot;,&quot;issued&quot;:{&quot;date-parts&quot;:[[2002]]},&quot;page&quot;:&quot;111-117&quot;,&quot;issue&quot;:&quot;1&quot;,&quot;volume&quot;:&quot;166&quot;},&quot;isTemporary&quot;:false},{&quot;id&quot;:&quot;a9e491f6-edc1-3210-987d-337ed46f5ff8&quot;,&quot;itemData&quot;:{&quot;type&quot;:&quot;article-journal&quot;,&quot;id&quot;:&quot;a9e491f6-edc1-3210-987d-337ed46f5ff8&quot;,&quot;title&quot;:&quot;Exercise capacity and cardiovascular function&quot;,&quot;author&quot;:[{&quot;family&quot;:&quot;Nayor&quot;,&quot;given&quot;:&quot;M&quot;,&quot;parse-names&quot;:false,&quot;dropping-particle&quot;:&quot;&quot;,&quot;non-dropping-particle&quot;:&quot;&quot;},{&quot;family&quot;:&quot;Vasan&quot;,&quot;given&quot;:&quot;R S&quot;,&quot;parse-names&quot;:false,&quot;dropping-particle&quot;:&quot;&quot;,&quot;non-dropping-particle&quot;:&quot;&quot;}],&quot;container-title&quot;:&quot;Circulation&quot;,&quot;container-title-short&quot;:&quot;Circulation&quot;,&quot;DOI&quot;:&quot;10.1161/CIRCULATIONAHA.122.060487&quot;,&quot;issued&quot;:{&quot;date-parts&quot;:[[2023]]},&quot;page&quot;:&quot;95-108&quot;,&quot;issue&quot;:&quot;2&quot;,&quot;volume&quot;:&quot;147&quot;},&quot;isTemporary&quot;:false}],&quot;citationTag&quot;:&quot;MENDELEY_CITATION_v3_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&quot;},{&quot;citationID&quot;:&quot;MENDELEY_CITATION_f78e125e-7c0b-4362-9b12-70c938005597&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&quot;,&quot;citationItems&quot;:[{&quot;id&quot;:&quot;46eda9dc-354c-3559-a253-ca3b4dd67224&quot;,&quot;itemData&quot;:{&quot;type&quot;:&quot;article-journal&quot;,&quot;id&quot;:&quot;46eda9dc-354c-3559-a253-ca3b4dd67224&quot;,&quot;title&quot;:&quot;Importance of Work-Related Psychosocial Factors in Exertion Perception Using the Borg Scale Among Workers Subjected to Heavy Physical Work&quot;,&quot;author&quot;:[{&quot;family&quot;:&quot;Sala&quot;,&quot;given&quot;:&quot;Emma&quot;,&quot;parse-names&quot;:false,&quot;dropping-particle&quot;:&quot;&quot;,&quot;non-dropping-particle&quot;:&quot;&quot;},{&quot;family&quot;:&quot;Lopomo&quot;,&quot;given&quot;:&quot;Nicola Francesco&quot;,&quot;parse-names&quot;:false,&quot;dropping-particle&quot;:&quot;&quot;,&quot;non-dropping-particle&quot;:&quot;&quot;},{&quot;family&quot;:&quot;Tomasi&quot;,&quot;given&quot;:&quot;Cesare&quot;,&quot;parse-names&quot;:false,&quot;dropping-particle&quot;:&quot;&quot;,&quot;non-dropping-particle&quot;:&quot;&quot;},{&quot;family&quot;:&quot;Romagnoli&quot;,&quot;given&quot;:&quot;Francesco&quot;,&quot;parse-names&quot;:false,&quot;dropping-particle&quot;:&quot;&quot;,&quot;non-dropping-particle&quot;:&quot;&quot;},{&quot;family&quot;:&quot;Morotti&quot;,&quot;given&quot;:&quot;Alberto&quot;,&quot;parse-names&quot;:false,&quot;dropping-particle&quot;:&quot;&quot;,&quot;non-dropping-particle&quot;:&quot;&quot;},{&quot;family&quot;:&quot;Apostoli&quot;,&quot;given&quot;:&quot;Pietro&quot;,&quot;parse-names&quot;:false,&quot;dropping-particle&quot;:&quot;&quot;,&quot;non-dropping-particle&quot;:&quot;&quot;},{&quot;family&quot;:&quot;Palma&quot;,&quot;given&quot;:&quot;Giuseppe&quot;,&quot;parse-names&quot;:false,&quot;dropping-particle&quot;:&quot;&quot;,&quot;non-dropping-particle&quot;:&quot;De&quot;}],&quot;container-title&quot;:&quot;Frontiers in Public Health&quot;,&quot;container-title-short&quot;:&quot;Front. Public Health&quot;,&quot;DOI&quot;:&quot;10.3389/fpubh.2021.678827&quot;,&quot;ISSN&quot;:&quot;2296-2565&quot;,&quot;issued&quot;:{&quot;date-parts&quot;:[[2021,4,29]]},&quot;abstract&quot;:&quot;&lt;p&gt; &lt;bold&gt;Objective:&lt;/bold&gt; This study aimed to analyse the role of several environmental and time variables, as well as individual and psychosocial factors, on the perception of exertion, expressed by using the Borg scale, on logistics workers performing heavy manual tasks. &lt;/p&gt;&quot;,&quot;volume&quot;:&quot;9&quot;},&quot;isTemporary&quot;:false}]},{&quot;citationID&quot;:&quot;MENDELEY_CITATION_340420c5-3345-434b-a0d3-93977ed9607b&quot;,&quot;properties&quot;:{&quot;noteIndex&quot;:0},&quot;isEdited&quot;:false,&quot;manualOverride&quot;:{&quot;isManuallyOverridden&quot;:false,&quot;citeprocText&quot;:&quot;&lt;sup&gt;6,10&lt;/sup&gt;&quot;,&quot;manualOverrideText&quot;:&quot;&quot;},&quot;citationTag&quot;:&quot;MENDELEY_CITATION_v3_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&quot;,&quot;citationItems&quot;:[{&quot;id&quot;:&quot;67c91864-f896-306c-b0f2-e69b11faa78a&quot;,&quot;itemData&quot;:{&quot;type&quot;:&quot;article-journal&quot;,&quot;id&quot;:&quot;67c91864-f896-306c-b0f2-e69b11faa78a&quot;,&quot;title&quot;:&quot;Cardiac rehabilitation in heart failure: contemporary perspectives&quot;,&quot;author&quot;:[{&quot;family&quot;:&quot;Verdicchio&quot;,&quot;given&quot;:&quot;C&quot;,&quot;parse-names&quot;:false,&quot;dropping-particle&quot;:&quot;V&quot;,&quot;non-dropping-particle&quot;:&quot;&quot;},{&quot;family&quot;:&quot;Lopes&quot;,&quot;given&quot;:&quot;R D&quot;,&quot;parse-names&quot;:false,&quot;dropping-particle&quot;:&quot;&quot;,&quot;non-dropping-particle&quot;:&quot;&quot;},{&quot;family&quot;:&quot;Furtado&quot;,&quot;given&quot;:&quot;R H&quot;,&quot;parse-names&quot;:false,&quot;dropping-particle&quot;:&quot;&quot;,&quot;non-dropping-particle&quot;:&quot;&quot;}],&quot;container-title&quot;:&quot;Journal of Cardiovascular Development and Disease&quot;,&quot;container-title-short&quot;:&quot;J. Cardiovasc. Dev. Dis.&quot;,&quot;DOI&quot;:&quot;10.3390/jcdd10020085&quot;,&quot;issued&quot;:{&quot;date-parts&quot;:[[2023]]},&quot;page&quot;:&quot;85&quot;,&quot;issue&quot;:&quot;2&quot;,&quot;volume&quot;:&quot;10&quot;},&quot;isTemporary&quot;:false},{&quot;id&quot;:&quot;1ccf219e-6059-364a-93f0-f0a2e6922319&quot;,&quot;itemData&quot;:{&quot;type&quot;:&quot;article-journal&quot;,&quot;id&quot;:&quot;1ccf219e-6059-364a-93f0-f0a2e6922319&quot;,&quot;title&quot;:&quot;The current and potential role of cardiac rehabilitation for heart failure&quot;,&quot;author&quot;:[{&quot;family&quot;:&quot;Pack&quot;,&quot;given&quot;:&quot;Q R&quot;,&quot;parse-names&quot;:false,&quot;dropping-particle&quot;:&quot;&quot;,&quot;non-dropping-particle&quot;:&quot;&quot;},{&quot;family&quot;:&quot;Squires&quot;,&quot;given&quot;:&quot;R W&quot;,&quot;parse-names&quot;:false,&quot;dropping-particle&quot;:&quot;&quot;,&quot;non-dropping-particle&quot;:&quot;&quot;},{&quot;family&quot;:&quot;Lopez-Jimenez&quot;,&quot;given&quot;:&quot;F&quot;,&quot;parse-names&quot;:false,&quot;dropping-particle&quot;:&quot;&quot;,&quot;non-dropping-particle&quot;:&quot;&quot;},{&quot;family&quot;:&quot;Lichtman&quot;,&quot;given&quot;:&quot;S W&quot;,&quot;parse-names&quot;:false,&quot;dropping-particle&quot;:&quot;&quot;,&quot;non-dropping-particle&quot;:&quot;&quot;},{&quot;family&quot;:&quot;Thomas&quot;,&quot;given&quot;:&quot;R J&quot;,&quot;parse-names&quot;:false,&quot;dropping-particle&quot;:&quot;&quot;,&quot;non-dropping-particle&quot;:&quot;&quot;}],&quot;container-title&quot;:&quot;Current Treatment Options in Cardiovascular Medicine&quot;,&quot;container-title-short&quot;:&quot;Curr. Treat. Options Cardiovasc. Med.&quot;,&quot;DOI&quot;:&quot;10.1007/s11936-022-00944-z&quot;,&quot;issued&quot;:{&quot;date-parts&quot;:[[2022]]},&quot;page&quot;:&quot;1-12&quot;,&quot;issue&quot;:&quot;1&quot;,&quot;volume&quot;:&quot;24&quot;},&quot;isTemporary&quot;:false}]},{&quot;citationID&quot;:&quot;MENDELEY_CITATION_f361ae8f-7d02-49f8-9e18-86872b27eef7&quot;,&quot;properties&quot;:{&quot;noteIndex&quot;:0},&quot;isEdited&quot;:false,&quot;manualOverride&quot;:{&quot;isManuallyOverridden&quot;:false,&quot;citeprocText&quot;:&quot;&lt;sup&gt;5,14&lt;/sup&gt;&quot;,&quot;manualOverrideText&quot;:&quot;&quot;},&quot;citationItems&quot;:[{&quot;id&quot;:&quot;8e57b132-d6fa-356e-9496-7315d1482e4d&quot;,&quot;itemData&quot;:{&quot;type&quot;:&quot;article-journal&quot;,&quot;id&quot;:&quot;8e57b132-d6fa-356e-9496-7315d1482e4d&quot;,&quot;title&quot;:&quot;Exercise training in patients with heart failure: from pathophysiology to prescription&quot;,&quot;author&quot;:[{&quot;family&quot;:&quot;Cuomo&quot;,&quot;given&quot;:&quot;G&quot;,&quot;parse-names&quot;:false,&quot;dropping-particle&quot;:&quot;&quot;,&quot;non-dropping-particle&quot;:&quot;&quot;},{&quot;family&quot;:&quot;Lorenzo&quot;,&quot;given&quot;:&quot;A&quot;,&quot;parse-names&quot;:false,&quot;dropping-particle&quot;:&quot;&quot;,&quot;non-dropping-particle&quot;:&quot;Di&quot;},{&quot;family&quot;:&quot;Tramontano&quot;,&quot;given&quot;:&quot;A&quot;,&quot;parse-names&quot;:false,&quot;dropping-particle&quot;:&quot;&quot;,&quot;non-dropping-particle&quot;:&quot;&quot;},{&quot;family&quot;:&quot;Iannone&quot;,&quot;given&quot;:&quot;F P&quot;,&quot;parse-names&quot;:false,&quot;dropping-particle&quot;:&quot;&quot;,&quot;non-dropping-particle&quot;:&quot;&quot;},{&quot;family&quot;:&quot;D’Angelo&quot;,&quot;given&quot;:&quot;A&quot;,&quot;parse-names&quot;:false,&quot;dropping-particle&quot;:&quot;&quot;,&quot;non-dropping-particle&quot;:&quot;&quot;},{&quot;family&quot;:&quot;Pezzella&quot;,&quot;given&quot;:&quot;R&quot;,&quot;parse-names&quot;:false,&quot;dropping-particle&quot;:&quot;&quot;,&quot;non-dropping-particle&quot;:&quot;&quot;}],&quot;container-title&quot;:&quot;Reviews in Cardiovascular Medicine&quot;,&quot;container-title-short&quot;:&quot;Rev. Cardiovasc. Med.&quot;,&quot;DOI&quot;:&quot;10.31083/j.rcm2304130&quot;,&quot;issued&quot;:{&quot;date-parts&quot;:[[2022]]},&quot;page&quot;:&quot;1-12&quot;,&quot;issue&quot;:&quot;4&quot;,&quot;volume&quot;:&quot;23&quot;},&quot;isTemporary&quot;:false},{&quot;id&quot;:&quot;8391973e-5711-3434-9f66-a7810f83da03&quot;,&quot;itemData&quot;:{&quot;type&quot;:&quot;article-journal&quot;,&quot;id&quot;:&quot;8391973e-5711-3434-9f66-a7810f83da03&quot;,&quot;title&quot;:&quot;Effects of exercise rehabilitation after PCI&quot;,&quot;author&quot;:[{&quot;family&quot;:&quot;Chen&quot;,&quot;given&quot;:&quot;L&quot;,&quot;parse-names&quot;:false,&quot;dropping-particle&quot;:&quot;&quot;,&quot;non-dropping-particle&quot;:&quot;&quot;},{&quot;family&quot;:&quot;Liu&quot;,&quot;given&quot;:&quot;Z&quot;,&quot;parse-names&quot;:false,&quot;dropping-particle&quot;:&quot;&quot;,&quot;non-dropping-particle&quot;:&quot;&quot;},{&quot;family&quot;:&quot;Gao&quot;,&quot;given&quot;:&quot;J&quot;,&quot;parse-names&quot;:false,&quot;dropping-particle&quot;:&quot;&quot;,&quot;non-dropping-particle&quot;:&quot;&quot;},{&quot;family&quot;:&quot;Liu&quot;,&quot;given&quot;:&quot;Y&quot;,&quot;parse-names&quot;:false,&quot;dropping-particle&quot;:&quot;&quot;,&quot;non-dropping-particle&quot;:&quot;&quot;},{&quot;family&quot;:&quot;He&quot;,&quot;given&quot;:&quot;R&quot;,&quot;parse-names&quot;:false,&quot;dropping-particle&quot;:&quot;&quot;,&quot;non-dropping-particle&quot;:&quot;&quot;},{&quot;family&quot;:&quot;Wang&quot;,&quot;given&quot;:&quot;W&quot;,&quot;parse-names&quot;:false,&quot;dropping-particle&quot;:&quot;&quot;,&quot;non-dropping-particle&quot;:&quot;&quot;}],&quot;container-title&quot;:&quot;Journal of Clinical Cardiology&quot;,&quot;issued&quot;:{&quot;date-parts&quot;:[[2022]]},&quot;page&quot;:&quot;577-581&quot;,&quot;issue&quot;:&quot;7&quot;,&quot;volume&quot;:&quot;38&quot;},&quot;isTemporary&quot;:false}],&quot;citationTag&quot;:&quot;MENDELEY_CITATION_v3_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&quot;},{&quot;citationID&quot;:&quot;MENDELEY_CITATION_11b0af5e-34e0-4b4d-b990-6f942f447518&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&quot;,&quot;citationItems&quot;:[{&quot;id&quot;:&quot;1ccf219e-6059-364a-93f0-f0a2e6922319&quot;,&quot;itemData&quot;:{&quot;type&quot;:&quot;article-journal&quot;,&quot;id&quot;:&quot;1ccf219e-6059-364a-93f0-f0a2e6922319&quot;,&quot;title&quot;:&quot;The current and potential role of cardiac rehabilitation for heart failure&quot;,&quot;author&quot;:[{&quot;family&quot;:&quot;Pack&quot;,&quot;given&quot;:&quot;Q R&quot;,&quot;parse-names&quot;:false,&quot;dropping-particle&quot;:&quot;&quot;,&quot;non-dropping-particle&quot;:&quot;&quot;},{&quot;family&quot;:&quot;Squires&quot;,&quot;given&quot;:&quot;R W&quot;,&quot;parse-names&quot;:false,&quot;dropping-particle&quot;:&quot;&quot;,&quot;non-dropping-particle&quot;:&quot;&quot;},{&quot;family&quot;:&quot;Lopez-Jimenez&quot;,&quot;given&quot;:&quot;F&quot;,&quot;parse-names&quot;:false,&quot;dropping-particle&quot;:&quot;&quot;,&quot;non-dropping-particle&quot;:&quot;&quot;},{&quot;family&quot;:&quot;Lichtman&quot;,&quot;given&quot;:&quot;S W&quot;,&quot;parse-names&quot;:false,&quot;dropping-particle&quot;:&quot;&quot;,&quot;non-dropping-particle&quot;:&quot;&quot;},{&quot;family&quot;:&quot;Thomas&quot;,&quot;given&quot;:&quot;R J&quot;,&quot;parse-names&quot;:false,&quot;dropping-particle&quot;:&quot;&quot;,&quot;non-dropping-particle&quot;:&quot;&quot;}],&quot;container-title&quot;:&quot;Current Treatment Options in Cardiovascular Medicine&quot;,&quot;container-title-short&quot;:&quot;Curr. Treat. Options Cardiovasc. Med.&quot;,&quot;DOI&quot;:&quot;10.1007/s11936-022-00944-z&quot;,&quot;issued&quot;:{&quot;date-parts&quot;:[[2022]]},&quot;page&quot;:&quot;1-12&quot;,&quot;issue&quot;:&quot;1&quot;,&quot;volume&quot;:&quot;24&quot;},&quot;isTemporary&quot;:false}]},{&quot;citationID&quot;:&quot;MENDELEY_CITATION_687049a4-6b6a-44b9-8ca3-cfb600e2025b&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&quot;,&quot;citationItems&quot;:[{&quot;id&quot;:&quot;aa3140c6-01f8-3c6b-bcd1-98b3346f1927&quot;,&quot;itemData&quot;:{&quot;type&quot;:&quot;article-journal&quot;,&quot;id&quot;:&quot;aa3140c6-01f8-3c6b-bcd1-98b3346f1927&quot;,&quot;title&quot;:&quot;Preoperative Invasive Hemodynamic Determinants of Survival Among Patients Undergoing Aortic or Mitral Valve Surgery&quot;,&quot;author&quot;:[{&quot;family&quot;:&quot;Zhuo&quot;,&quot;given&quot;:&quot;David X&quot;,&quot;parse-names&quot;:false,&quot;dropping-particle&quot;:&quot;&quot;,&quot;non-dropping-particle&quot;:&quot;&quot;},{&quot;family&quot;:&quot;Bilchick&quot;,&quot;given&quot;:&quot;Kenneth C&quot;,&quot;parse-names&quot;:false,&quot;dropping-particle&quot;:&quot;&quot;,&quot;non-dropping-particle&quot;:&quot;&quot;},{&quot;family&quot;:&quot;Mazimba&quot;,&quot;given&quot;:&quot;Sula&quot;,&quot;parse-names&quot;:false,&quot;dropping-particle&quot;:&quot;&quot;,&quot;non-dropping-particle&quot;:&quot;&quot;}],&quot;container-title&quot;:&quot;Journal of Cardiothoracic and Vascular Anesthesia&quot;,&quot;container-title-short&quot;:&quot;J. Cardiothorac. Vasc. Anesth.&quot;,&quot;DOI&quot;:&quot;10.1053/j.jvca.2017.09.041&quot;,&quot;ISSN&quot;:&quot;1053-0770&quot;,&quot;URL&quot;:&quot;https://doi.org/10.1053/j.jvca.2017.09.041&quot;,&quot;issued&quot;:{&quot;date-parts&quot;:[[2018,6,1]]},&quot;page&quot;:&quot;1273-1280&quot;,&quot;abstract&quot;:&quot;ObjectivesTo evaluate the association of preoperative invasive hemodynamic parameters with mortality in valvular heart surgery.&quot;,&quot;publisher&quot;:&quot;Elsevier&quot;,&quot;issue&quot;:&quot;3&quot;,&quot;volume&quot;:&quot;32&quot;},&quot;isTemporary&quot;:false}]},{&quot;citationID&quot;:&quot;MENDELEY_CITATION_4fa3638c-51eb-4d68-a638-b0d39654e784&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&quot;,&quot;citationItems&quot;:[{&quot;id&quot;:&quot;05825863-3c93-3af4-8519-c9eb1557fbd8&quot;,&quot;itemData&quot;:{&quot;type&quot;:&quot;article-journal&quot;,&quot;id&quot;:&quot;05825863-3c93-3af4-8519-c9eb1557fbd8&quot;,&quot;title&quot;:&quot;Early cardiac rehabilitation after valve surgery: safety and outcomes&quot;,&quot;author&quot;:[{&quot;family&quot;:&quot;Xue&quot;,&quot;given&quot;:&quot;Y&quot;,&quot;parse-names&quot;:false,&quot;dropping-particle&quot;:&quot;&quot;,&quot;non-dropping-particle&quot;:&quot;&quot;},{&quot;family&quot;:&quot;Xu&quot;,&quot;given&quot;:&quot;Y&quot;,&quot;parse-names&quot;:false,&quot;dropping-particle&quot;:&quot;&quot;,&quot;non-dropping-particle&quot;:&quot;&quot;},{&quot;family&quot;:&quot;Wang&quot;,&quot;given&quot;:&quot;Y&quot;,&quot;parse-names&quot;:false,&quot;dropping-particle&quot;:&quot;&quot;,&quot;non-dropping-particle&quot;:&quot;&quot;},{&quot;family&quot;:&quot;Zhang&quot;,&quot;given&quot;:&quot;L&quot;,&quot;parse-names&quot;:false,&quot;dropping-particle&quot;:&quot;&quot;,&quot;non-dropping-particle&quot;:&quot;&quot;}],&quot;container-title&quot;:&quot;Journal of Cardiothoracic Surgery&quot;,&quot;container-title-short&quot;:&quot;J. Cardiothorac. Surg.&quot;,&quot;DOI&quot;:&quot;10.1186/s13019-022-01842-5&quot;,&quot;issued&quot;:{&quot;date-parts&quot;:[[2022]]},&quot;page&quot;:&quot;1-9&quot;,&quot;issue&quot;:&quot;1&quot;,&quot;volume&quot;:&quot;17&quot;},&quot;isTemporary&quot;:false}]},{&quot;citationID&quot;:&quot;MENDELEY_CITATION_cbf0b22f-a240-484f-a7de-92915ddd09e6&quot;,&quot;properties&quot;:{&quot;noteIndex&quot;:0},&quot;isEdited&quot;:false,&quot;manualOverride&quot;:{&quot;isManuallyOverridden&quot;:false,&quot;citeprocText&quot;:&quot;&lt;sup&gt;7,9,14&lt;/sup&gt;&quot;,&quot;manualOverrideText&quot;:&quot;&quot;},&quot;citationItems&quot;:[{&quot;id&quot;:&quot;3a493eb8-66a4-3589-88ef-4fde02ceac00&quot;,&quot;itemData&quot;:{&quot;type&quot;:&quot;article-journal&quot;,&quot;id&quot;:&quot;3a493eb8-66a4-3589-88ef-4fde02ceac00&quot;,&quot;title&quot;:&quot;Exercise-based cardiac rehabilitation for coronary heart disease: a meta-analysis&quot;,&quot;author&quot;:[{&quot;family&quot;:&quot;Dibben&quot;,&quot;given&quot;:&quot;G O&quot;,&quot;parse-names&quot;:false,&quot;dropping-particle&quot;:&quot;&quot;,&quot;non-dropping-particle&quot;:&quot;&quot;},{&quot;family&quot;:&quot;Faulkner&quot;,&quot;given&quot;:&quot;J&quot;,&quot;parse-names&quot;:false,&quot;dropping-particle&quot;:&quot;&quot;,&quot;non-dropping-particle&quot;:&quot;&quot;},{&quot;family&quot;:&quot;Oldridge&quot;,&quot;given&quot;:&quot;N&quot;,&quot;parse-names&quot;:false,&quot;dropping-particle&quot;:&quot;&quot;,&quot;non-dropping-particle&quot;:&quot;&quot;},{&quot;family&quot;:&quot;Rees&quot;,&quot;given&quot;:&quot;K&quot;,&quot;parse-names&quot;:false,&quot;dropping-particle&quot;:&quot;&quot;,&quot;non-dropping-particle&quot;:&quot;&quot;},{&quot;family&quot;:&quot;Thompson&quot;,&quot;given&quot;:&quot;D R&quot;,&quot;parse-names&quot;:false,&quot;dropping-particle&quot;:&quot;&quot;,&quot;non-dropping-particle&quot;:&quot;&quot;},{&quot;family&quot;:&quot;Zwisler&quot;,&quot;given&quot;:&quot;A D&quot;,&quot;parse-names&quot;:false,&quot;dropping-particle&quot;:&quot;&quot;,&quot;non-dropping-particle&quot;:&quot;&quot;}],&quot;container-title&quot;:&quot;European Heart Journal&quot;,&quot;container-title-short&quot;:&quot;Eur. Heart J.&quot;,&quot;DOI&quot;:&quot;10.1093/eurheartj/ehac747&quot;,&quot;issued&quot;:{&quot;date-parts&quot;:[[2023]]},&quot;page&quot;:&quot;452-469&quot;,&quot;issue&quot;:&quot;6&quot;,&quot;volume&quot;:&quot;44&quot;},&quot;isTemporary&quot;:false},{&quot;id&quot;:&quot;8391973e-5711-3434-9f66-a7810f83da03&quot;,&quot;itemData&quot;:{&quot;type&quot;:&quot;article-journal&quot;,&quot;id&quot;:&quot;8391973e-5711-3434-9f66-a7810f83da03&quot;,&quot;title&quot;:&quot;Effects of exercise rehabilitation after PCI&quot;,&quot;author&quot;:[{&quot;family&quot;:&quot;Chen&quot;,&quot;given&quot;:&quot;L&quot;,&quot;parse-names&quot;:false,&quot;dropping-particle&quot;:&quot;&quot;,&quot;non-dropping-particle&quot;:&quot;&quot;},{&quot;family&quot;:&quot;Liu&quot;,&quot;given&quot;:&quot;Z&quot;,&quot;parse-names&quot;:false,&quot;dropping-particle&quot;:&quot;&quot;,&quot;non-dropping-particle&quot;:&quot;&quot;},{&quot;family&quot;:&quot;Gao&quot;,&quot;given&quot;:&quot;J&quot;,&quot;parse-names&quot;:false,&quot;dropping-particle&quot;:&quot;&quot;,&quot;non-dropping-particle&quot;:&quot;&quot;},{&quot;family&quot;:&quot;Liu&quot;,&quot;given&quot;:&quot;Y&quot;,&quot;parse-names&quot;:false,&quot;dropping-particle&quot;:&quot;&quot;,&quot;non-dropping-particle&quot;:&quot;&quot;},{&quot;family&quot;:&quot;He&quot;,&quot;given&quot;:&quot;R&quot;,&quot;parse-names&quot;:false,&quot;dropping-particle&quot;:&quot;&quot;,&quot;non-dropping-particle&quot;:&quot;&quot;},{&quot;family&quot;:&quot;Wang&quot;,&quot;given&quot;:&quot;W&quot;,&quot;parse-names&quot;:false,&quot;dropping-particle&quot;:&quot;&quot;,&quot;non-dropping-particle&quot;:&quot;&quot;}],&quot;container-title&quot;:&quot;Journal of Clinical Cardiology&quot;,&quot;issued&quot;:{&quot;date-parts&quot;:[[2022]]},&quot;page&quot;:&quot;577-581&quot;,&quot;issue&quot;:&quot;7&quot;,&quot;volume&quot;:&quot;38&quot;},&quot;isTemporary&quot;:false},{&quot;id&quot;:&quot;05825863-3c93-3af4-8519-c9eb1557fbd8&quot;,&quot;itemData&quot;:{&quot;type&quot;:&quot;article-journal&quot;,&quot;id&quot;:&quot;05825863-3c93-3af4-8519-c9eb1557fbd8&quot;,&quot;title&quot;:&quot;Early cardiac rehabilitation after valve surgery: safety and outcomes&quot;,&quot;author&quot;:[{&quot;family&quot;:&quot;Xue&quot;,&quot;given&quot;:&quot;Y&quot;,&quot;parse-names&quot;:false,&quot;dropping-particle&quot;:&quot;&quot;,&quot;non-dropping-particle&quot;:&quot;&quot;},{&quot;family&quot;:&quot;Xu&quot;,&quot;given&quot;:&quot;Y&quot;,&quot;parse-names&quot;:false,&quot;dropping-particle&quot;:&quot;&quot;,&quot;non-dropping-particle&quot;:&quot;&quot;},{&quot;family&quot;:&quot;Wang&quot;,&quot;given&quot;:&quot;Y&quot;,&quot;parse-names&quot;:false,&quot;dropping-particle&quot;:&quot;&quot;,&quot;non-dropping-particle&quot;:&quot;&quot;},{&quot;family&quot;:&quot;Zhang&quot;,&quot;given&quot;:&quot;L&quot;,&quot;parse-names&quot;:false,&quot;dropping-particle&quot;:&quot;&quot;,&quot;non-dropping-particle&quot;:&quot;&quot;}],&quot;container-title&quot;:&quot;Journal of Cardiothoracic Surgery&quot;,&quot;container-title-short&quot;:&quot;J. Cardiothorac. Surg.&quot;,&quot;DOI&quot;:&quot;10.1186/s13019-022-01842-5&quot;,&quot;issued&quot;:{&quot;date-parts&quot;:[[2022]]},&quot;page&quot;:&quot;1-9&quot;,&quot;issue&quot;:&quot;1&quot;,&quot;volume&quot;:&quot;17&quot;},&quot;isTemporary&quot;:false}],&quot;citationTag&quot;:&quot;MENDELEY_CITATION_v3_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&quot;},{&quot;citationID&quot;:&quot;MENDELEY_CITATION_33bb6d80-eea7-49fb-b2ec-682ad4b46edf&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&quot;,&quot;citationItems&quot;:[{&quot;id&quot;:&quot;9063fba9-e482-3470-b771-2d01363fd2bb&quot;,&quot;itemData&quot;:{&quot;type&quot;:&quot;article-journal&quot;,&quot;id&quot;:&quot;9063fba9-e482-3470-b771-2d01363fd2bb&quot;,&quot;title&quot;:&quot;Diagnostic, prognostic and differential-diagnostic relevance of pulmonary haemodynamic parameters during exercise: a systematic review&quot;,&quot;author&quot;:[{&quot;family&quot;:&quot;Zeder&quot;,&quot;given&quot;:&quot;Katarina&quot;,&quot;parse-names&quot;:false,&quot;dropping-particle&quot;:&quot;&quot;,&quot;non-dropping-particle&quot;:&quot;&quot;},{&quot;family&quot;:&quot;Banfi&quot;,&quot;given&quot;:&quot;Chiara&quot;,&quot;parse-names&quot;:false,&quot;dropping-particle&quot;:&quot;&quot;,&quot;non-dropping-particle&quot;:&quot;&quot;},{&quot;family&quot;:&quot;Steinrisser-Allex&quot;,&quot;given&quot;:&quot;Gregor&quot;,&quot;parse-names&quot;:false,&quot;dropping-particle&quot;:&quot;&quot;,&quot;non-dropping-particle&quot;:&quot;&quot;},{&quot;family&quot;:&quot;Maron&quot;,&quot;given&quot;:&quot;Bradley A.&quot;,&quot;parse-names&quot;:false,&quot;dropping-particle&quot;:&quot;&quot;,&quot;non-dropping-particle&quot;:&quot;&quot;},{&quot;family&quot;:&quot;Humbert&quot;,&quot;given&quot;:&quot;Marc&quot;,&quot;parse-names&quot;:false,&quot;dropping-particle&quot;:&quot;&quot;,&quot;non-dropping-particle&quot;:&quot;&quot;},{&quot;family&quot;:&quot;Lewis&quot;,&quot;given&quot;:&quot;Gregory D.&quot;,&quot;parse-names&quot;:false,&quot;dropping-particle&quot;:&quot;&quot;,&quot;non-dropping-particle&quot;:&quot;&quot;},{&quot;family&quot;:&quot;Berghold&quot;,&quot;given&quot;:&quot;Andrea&quot;,&quot;parse-names&quot;:false,&quot;dropping-particle&quot;:&quot;&quot;,&quot;non-dropping-particle&quot;:&quot;&quot;},{&quot;family&quot;:&quot;Olschewski&quot;,&quot;given&quot;:&quot;Horst&quot;,&quot;parse-names&quot;:false,&quot;dropping-particle&quot;:&quot;&quot;,&quot;non-dropping-particle&quot;:&quot;&quot;},{&quot;family&quot;:&quot;Kovacs&quot;,&quot;given&quot;:&quot;Gabor&quot;,&quot;parse-names&quot;:false,&quot;dropping-particle&quot;:&quot;&quot;,&quot;non-dropping-particle&quot;:&quot;&quot;}],&quot;container-title&quot;:&quot;European Respiratory Journal&quot;,&quot;DOI&quot;:&quot;10.1183/13993003.03181-2021&quot;,&quot;ISSN&quot;:&quot;0903-1936&quot;,&quot;issued&quot;:{&quot;date-parts&quot;:[[2022,10]]},&quot;page&quot;:&quot;2103181&quot;,&quot;issue&quot;:&quot;4&quot;,&quot;volume&quot;:&quot;60&quot;,&quot;container-title-short&quot;:&quot;&quot;},&quot;isTemporary&quot;:false}]},{&quot;citationID&quot;:&quot;MENDELEY_CITATION_03c696ee-40b9-42e0-a7b7-93ec235a7fab&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&quot;,&quot;citationItems&quot;:[{&quot;id&quot;:&quot;a9e491f6-edc1-3210-987d-337ed46f5ff8&quot;,&quot;itemData&quot;:{&quot;type&quot;:&quot;article-journal&quot;,&quot;id&quot;:&quot;a9e491f6-edc1-3210-987d-337ed46f5ff8&quot;,&quot;title&quot;:&quot;Exercise capacity and cardiovascular function&quot;,&quot;author&quot;:[{&quot;family&quot;:&quot;Nayor&quot;,&quot;given&quot;:&quot;M&quot;,&quot;parse-names&quot;:false,&quot;dropping-particle&quot;:&quot;&quot;,&quot;non-dropping-particle&quot;:&quot;&quot;},{&quot;family&quot;:&quot;Vasan&quot;,&quot;given&quot;:&quot;R S&quot;,&quot;parse-names&quot;:false,&quot;dropping-particle&quot;:&quot;&quot;,&quot;non-dropping-particle&quot;:&quot;&quot;}],&quot;container-title&quot;:&quot;Circulation&quot;,&quot;container-title-short&quot;:&quot;Circulation&quot;,&quot;DOI&quot;:&quot;10.1161/CIRCULATIONAHA.122.060487&quot;,&quot;issued&quot;:{&quot;date-parts&quot;:[[2023]]},&quot;page&quot;:&quot;95-108&quot;,&quot;issue&quot;:&quot;2&quot;,&quot;volume&quot;:&quot;147&quot;},&quot;isTemporary&quot;:false}]},{&quot;citationID&quot;:&quot;MENDELEY_CITATION_7a7665fe-c4e0-481c-915f-e40a824336c5&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&quot;,&quot;citationItems&quot;:[{&quot;id&quot;:&quot;0fdc09e4-53f9-392a-b2b9-a48bfe0915c3&quot;,&quot;itemData&quot;:{&quot;type&quot;:&quot;article-journal&quot;,&quot;id&quot;:&quot;0fdc09e4-53f9-392a-b2b9-a48bfe0915c3&quot;,&quot;title&quot;:&quot;Left and Right Ventricular Hemodynamic Response After Transcatheter Mitral Valve Replacement&quot;,&quot;author&quot;:[{&quot;family&quot;:&quot;Ludwig&quot;,&quot;given&quot;:&quot;Sebastian&quot;,&quot;parse-names&quot;:false,&quot;dropping-particle&quot;:&quot;&quot;,&quot;non-dropping-particle&quot;:&quot;&quot;},{&quot;family&quot;:&quot;Strotmann&quot;,&quot;given&quot;:&quot;Lena S&quot;,&quot;parse-names&quot;:false,&quot;dropping-particle&quot;:&quot;&quot;,&quot;non-dropping-particle&quot;:&quot;&quot;},{&quot;family&quot;:&quot;Schrage&quot;,&quot;given&quot;:&quot;Benedikt N&quot;,&quot;parse-names&quot;:false,&quot;dropping-particle&quot;:&quot;&quot;,&quot;non-dropping-particle&quot;:&quot;&quot;},{&quot;family&quot;:&quot;Koell&quot;,&quot;given&quot;:&quot;Benedikt&quot;,&quot;parse-names&quot;:false,&quot;dropping-particle&quot;:&quot;&quot;,&quot;non-dropping-particle&quot;:&quot;&quot;},{&quot;family&quot;:&quot;Coisne&quot;,&quot;given&quot;:&quot;Augustin&quot;,&quot;parse-names&quot;:false,&quot;dropping-particle&quot;:&quot;&quot;,&quot;non-dropping-particle&quot;:&quot;&quot;},{&quot;family&quot;:&quot;Scotti&quot;,&quot;given&quot;:&quot;Andrea&quot;,&quot;parse-names&quot;:false,&quot;dropping-particle&quot;:&quot;&quot;,&quot;non-dropping-particle&quot;:&quot;&quot;},{&quot;family&quot;:&quot;Rommel&quot;,&quot;given&quot;:&quot;Karl-Philipp&quot;,&quot;parse-names&quot;:false,&quot;dropping-particle&quot;:&quot;&quot;,&quot;non-dropping-particle&quot;:&quot;&quot;},{&quot;family&quot;:&quot;Weimann&quot;,&quot;given&quot;:&quot;Jessica&quot;,&quot;parse-names&quot;:false,&quot;dropping-particle&quot;:&quot;&quot;,&quot;non-dropping-particle&quot;:&quot;&quot;},{&quot;family&quot;:&quot;Schwarzl&quot;,&quot;given&quot;:&quot;Michael&quot;,&quot;parse-names&quot;:false,&quot;dropping-particle&quot;:&quot;&quot;,&quot;non-dropping-particle&quot;:&quot;&quot;},{&quot;family&quot;:&quot;Seiffert&quot;,&quot;given&quot;:&quot;Moritz&quot;,&quot;parse-names&quot;:false,&quot;dropping-particle&quot;:&quot;&quot;,&quot;non-dropping-particle&quot;:&quot;&quot;},{&quot;family&quot;:&quot;Reichenspurner&quot;,&quot;given&quot;:&quot;Hermann&quot;,&quot;parse-names&quot;:false,&quot;dropping-particle&quot;:&quot;&quot;,&quot;non-dropping-particle&quot;:&quot;&quot;},{&quot;family&quot;:&quot;Blankenberg&quot;,&quot;given&quot;:&quot;Stefan&quot;,&quot;parse-names&quot;:false,&quot;dropping-particle&quot;:&quot;&quot;,&quot;non-dropping-particle&quot;:&quot;&quot;},{&quot;family&quot;:&quot;Schäfer&quot;,&quot;given&quot;:&quot;Andreas&quot;,&quot;parse-names&quot;:false,&quot;dropping-particle&quot;:&quot;&quot;,&quot;non-dropping-particle&quot;:&quot;&quot;},{&quot;family&quot;:&quot;Burkhoff&quot;,&quot;given&quot;:&quot;Daniel&quot;,&quot;parse-names&quot;:false,&quot;dropping-particle&quot;:&quot;&quot;,&quot;non-dropping-particle&quot;:&quot;&quot;},{&quot;family&quot;:&quot;Schofer&quot;,&quot;given&quot;:&quot;Niklas&quot;,&quot;parse-names&quot;:false,&quot;dropping-particle&quot;:&quot;&quot;,&quot;non-dropping-particle&quot;:&quot;&quot;},{&quot;family&quot;:&quot;Granada&quot;,&quot;given&quot;:&quot;Juan&quot;,&quot;parse-names&quot;:false,&quot;dropping-particle&quot;:&quot;&quot;,&quot;non-dropping-particle&quot;:&quot;&quot;},{&quot;family&quot;:&quot;Conradi&quot;,&quot;given&quot;:&quot;Lenard&quot;,&quot;parse-names&quot;:false,&quot;dropping-particle&quot;:&quot;&quot;,&quot;non-dropping-particle&quot;:&quot;&quot;},{&quot;family&quot;:&quot;Kalbacher&quot;,&quot;given&quot;:&quot;Daniel&quot;,&quot;parse-names&quot;:false,&quot;dropping-particle&quot;:&quot;&quot;,&quot;non-dropping-particle&quot;:&quot;&quot;}],&quot;container-title&quot;:&quot;Structural Heart&quot;,&quot;DOI&quot;:&quot;10.1016/j.shj.2024.100322&quot;,&quot;ISSN&quot;:&quot;2474-8706&quot;,&quot;URL&quot;:&quot;https://doi.org/10.1016/j.shj.2024.100322&quot;,&quot;issued&quot;:{&quot;date-parts&quot;:[[2024,7,1]]},&quot;abstract&quot;:&quot;BackgroundTranscatheter mitral valve replacement (TMVR) represents a novel treatment option for patients with mitral regurgitation (MR), but little is known about the hemodynamic impact of MR elimination following TMVR. We sought to investigate the hemodynamic impact of TMVR on left ventricular (LV) and right ventricular (RV) function using noninvasive pressure-volume loops.&quot;,&quot;publisher&quot;:&quot;Elsevier&quot;,&quot;issue&quot;:&quot;4&quot;,&quot;volume&quot;:&quot;8&quot;,&quot;container-title-short&quot;:&quot;&quot;},&quot;isTemporary&quot;:false}]},{&quot;citationID&quot;:&quot;MENDELEY_CITATION_65539f4c-e82d-4d54-bdba-576aaaf0fb51&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&quot;,&quot;citationItems&quot;:[{&quot;id&quot;:&quot;bacf88bf-28ec-3a2f-aa86-5cb3cda408fc&quot;,&quot;itemData&quot;:{&quot;type&quot;:&quot;article-journal&quot;,&quot;id&quot;:&quot;bacf88bf-28ec-3a2f-aa86-5cb3cda408fc&quot;,&quot;title&quot;:&quot;Functional improvement after cardiac rehabilitation across EF ranges&quot;,&quot;author&quot;:[{&quot;family&quot;:&quot;Scrutinio&quot;,&quot;given&quot;:&quot;D&quot;,&quot;parse-names&quot;:false,&quot;dropping-particle&quot;:&quot;&quot;,&quot;non-dropping-particle&quot;:&quot;&quot;},{&quot;family&quot;:&quot;Guida&quot;,&quot;given&quot;:&quot;P&quot;,&quot;parse-names&quot;:false,&quot;dropping-particle&quot;:&quot;&quot;,&quot;non-dropping-particle&quot;:&quot;&quot;},{&quot;family&quot;:&quot;Passantino&quot;,&quot;given&quot;:&quot;A&quot;,&quot;parse-names&quot;:false,&quot;dropping-particle&quot;:&quot;&quot;,&quot;non-dropping-particle&quot;:&quot;&quot;},{&quot;family&quot;:&quot;Lagioia&quot;,&quot;given&quot;:&quot;R&quot;,&quot;parse-names&quot;:false,&quot;dropping-particle&quot;:&quot;&quot;,&quot;non-dropping-particle&quot;:&quot;&quot;}],&quot;container-title&quot;:&quot;European Journal of Preventive Cardiology&quot;,&quot;container-title-short&quot;:&quot;Eur. J. Prev. Cardiol.&quot;,&quot;DOI&quot;:&quot;10.1093/eurjpc/zwac258&quot;,&quot;issued&quot;:{&quot;date-parts&quot;:[[2023]]},&quot;page&quot;:&quot;623-631&quot;,&quot;issue&quot;:&quot;5&quot;,&quot;volume&quot;:&quot;30&quot;},&quot;isTemporary&quot;:false}]},{&quot;citationID&quot;:&quot;MENDELEY_CITATION_38a4e98a-a587-467c-944b-c33077833e6f&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&quot;,&quot;citationItems&quot;:[{&quot;id&quot;:&quot;d254d6e8-269c-3c1a-9557-b83ef07fab61&quot;,&quot;itemData&quot;:{&quot;type&quot;:&quot;article-journal&quot;,&quot;id&quot;:&quot;d254d6e8-269c-3c1a-9557-b83ef07fab61&quot;,&quot;title&quot;:&quot;Reduced functional capacity is associated with the proportion of impaired myocardial deformation assessed in heart failure patients by CMR&quot;,&quot;author&quot;:[{&quot;family&quot;:&quot;Hashemi&quot;,&quot;given&quot;:&quot;Djawid&quot;,&quot;parse-names&quot;:false,&quot;dropping-particle&quot;:&quot;&quot;,&quot;non-dropping-particle&quot;:&quot;&quot;},{&quot;family&quot;:&quot;Doeblin&quot;,&quot;given&quot;:&quot;Patrick&quot;,&quot;parse-names&quot;:false,&quot;dropping-particle&quot;:&quot;&quot;,&quot;non-dropping-particle&quot;:&quot;&quot;},{&quot;family&quot;:&quot;Blum&quot;,&quot;given&quot;:&quot;Moritz&quot;,&quot;parse-names&quot;:false,&quot;dropping-particle&quot;:&quot;&quot;,&quot;non-dropping-particle&quot;:&quot;&quot;},{&quot;family&quot;:&quot;Weiss&quot;,&quot;given&quot;:&quot;Karl Jakob&quot;,&quot;parse-names&quot;:false,&quot;dropping-particle&quot;:&quot;&quot;,&quot;non-dropping-particle&quot;:&quot;&quot;},{&quot;family&quot;:&quot;Schneider&quot;,&quot;given&quot;:&quot;Matthias&quot;,&quot;parse-names&quot;:false,&quot;dropping-particle&quot;:&quot;&quot;,&quot;non-dropping-particle&quot;:&quot;&quot;},{&quot;family&quot;:&quot;Beyer&quot;,&quot;given&quot;:&quot;Rebecca&quot;,&quot;parse-names&quot;:false,&quot;dropping-particle&quot;:&quot;&quot;,&quot;non-dropping-particle&quot;:&quot;&quot;},{&quot;family&quot;:&quot;Pieske&quot;,&quot;given&quot;:&quot;Burkert&quot;,&quot;parse-names&quot;:false,&quot;dropping-particle&quot;:&quot;&quot;,&quot;non-dropping-particle&quot;:&quot;&quot;},{&quot;family&quot;:&quot;Duengen&quot;,&quot;given&quot;:&quot;Hans-Dirk&quot;,&quot;parse-names&quot;:false,&quot;dropping-particle&quot;:&quot;&quot;,&quot;non-dropping-particle&quot;:&quot;&quot;},{&quot;family&quot;:&quot;Edelmann&quot;,&quot;given&quot;:&quot;Frank&quot;,&quot;parse-names&quot;:false,&quot;dropping-particle&quot;:&quot;&quot;,&quot;non-dropping-particle&quot;:&quot;&quot;},{&quot;family&quot;:&quot;Kelle&quot;,&quot;given&quot;:&quot;Sebastian&quot;,&quot;parse-names&quot;:false,&quot;dropping-particle&quot;:&quot;&quot;,&quot;non-dropping-particle&quot;:&quot;&quot;}],&quot;container-title&quot;:&quot;Frontiers in Cardiovascular Medicine&quot;,&quot;container-title-short&quot;:&quot;Front. Cardiovasc. Med.&quot;,&quot;DOI&quot;:&quot;10.3389/fcvm.2023.1038337&quot;,&quot;ISSN&quot;:&quot;2297-055X&quot;,&quot;issued&quot;:{&quot;date-parts&quot;:[[2023,2,9]]},&quot;volume&quot;:&quot;10&quot;},&quot;isTemporary&quot;:false}]},{&quot;citationID&quot;:&quot;MENDELEY_CITATION_5e5825a8-82fa-42e0-b6e7-76b8d49ca371&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&quot;,&quot;citationItems&quot;:[{&quot;id&quot;:&quot;61e30d4f-9a59-3b52-9404-7f525a675a67&quot;,&quot;itemData&quot;:{&quot;type&quot;:&quot;article-journal&quot;,&quot;id&quot;:&quot;61e30d4f-9a59-3b52-9404-7f525a675a67&quot;,&quot;title&quot;:&quot;Evaluating Effectiveness of an Acute Rehabilitation Program in Hospital-Associated Deconditioning&quot;,&quot;author&quot;:[{&quot;family&quot;:&quot;Suriyaarachchi&quot;,&quot;given&quot;:&quot;Pushpa&quot;,&quot;parse-names&quot;:false,&quot;dropping-particle&quot;:&quot;&quot;,&quot;non-dropping-particle&quot;:&quot;&quot;},{&quot;family&quot;:&quot;Chu&quot;,&quot;given&quot;:&quot;Laurence&quot;,&quot;parse-names&quot;:false,&quot;dropping-particle&quot;:&quot;&quot;,&quot;non-dropping-particle&quot;:&quot;&quot;},{&quot;family&quot;:&quot;Bishop&quot;,&quot;given&quot;:&quot;Anna&quot;,&quot;parse-names&quot;:false,&quot;dropping-particle&quot;:&quot;&quot;,&quot;non-dropping-particle&quot;:&quot;&quot;},{&quot;family&quot;:&quot;Thew&quot;,&quot;given&quot;:&quot;Tina&quot;,&quot;parse-names&quot;:false,&quot;dropping-particle&quot;:&quot;&quot;,&quot;non-dropping-particle&quot;:&quot;&quot;},{&quot;family&quot;:&quot;Matthews&quot;,&quot;given&quot;:&quot;Kate&quot;,&quot;parse-names&quot;:false,&quot;dropping-particle&quot;:&quot;&quot;,&quot;non-dropping-particle&quot;:&quot;&quot;},{&quot;family&quot;:&quot;Cowan&quot;,&quot;given&quot;:&quot;Rose&quot;,&quot;parse-names&quot;:false,&quot;dropping-particle&quot;:&quot;&quot;,&quot;non-dropping-particle&quot;:&quot;&quot;},{&quot;family&quot;:&quot;Gunawardene&quot;,&quot;given&quot;:&quot;Piumali&quot;,&quot;parse-names&quot;:false,&quot;dropping-particle&quot;:&quot;&quot;,&quot;non-dropping-particle&quot;:&quot;&quot;},{&quot;family&quot;:&quot;Duque&quot;,&quot;given&quot;:&quot;Gustavo&quot;,&quot;parse-names&quot;:false,&quot;dropping-particle&quot;:&quot;&quot;,&quot;non-dropping-particle&quot;:&quot;&quot;}],&quot;container-title&quot;:&quot;Journal of Geriatric Physical Therapy&quot;,&quot;DOI&quot;:&quot;10.1519/JPT.0000000000000238&quot;,&quot;ISSN&quot;:&quot;1539-8412&quot;,&quot;issued&quot;:{&quot;date-parts&quot;:[[2020,10]]},&quot;page&quot;:&quot;172-178&quot;,&quot;issue&quot;:&quot;4&quot;,&quot;volume&quot;:&quot;43&quot;,&quot;container-title-short&quot;:&quot;&quot;},&quot;isTemporary&quot;:false}]},{&quot;citationID&quot;:&quot;MENDELEY_CITATION_9a069dac-56e4-477e-a1f2-cb7e101c8292&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&quot;,&quot;citationItems&quot;:[{&quot;id&quot;:&quot;edd7e25f-ba4c-3cdc-b69d-2d02f300b0c6&quot;,&quot;itemData&quot;:{&quot;type&quot;:&quot;article-journal&quot;,&quot;id&quot;:&quot;edd7e25f-ba4c-3cdc-b69d-2d02f300b0c6&quot;,&quot;title&quot;:&quot;Is physical exercise effective at improving body structure &amp;amp; function and activity outcomes in individuals with Mild Cognitive Impairment? a systematic review with quality of evidence assessment&quot;,&quot;author&quot;:[{&quot;family&quot;:&quot;Braz de Oliveira&quot;,&quot;given&quot;:&quot;Marcos Paulo&quot;,&quot;parse-names&quot;:false,&quot;dropping-particle&quot;:&quot;&quot;,&quot;non-dropping-particle&quot;:&quot;&quot;},{&quot;family&quot;:&quot;Moreira Padovez&quot;,&quot;given&quot;:&quot;Roberta de Fátima Carreira&quot;,&quot;parse-names&quot;:false,&quot;dropping-particle&quot;:&quot;&quot;,&quot;non-dropping-particle&quot;:&quot;&quot;},{&quot;family&quot;:&quot;Serrão&quot;,&quot;given&quot;:&quot;Paula Regina Mendes da Silva&quot;,&quot;parse-names&quot;:false,&quot;dropping-particle&quot;:&quot;&quot;,&quot;non-dropping-particle&quot;:&quot;&quot;},{&quot;family&quot;:&quot;Gomes dos Santos&quot;,&quot;given&quot;:&quot;Julimara&quot;,&quot;parse-names&quot;:false,&quot;dropping-particle&quot;:&quot;&quot;,&quot;non-dropping-particle&quot;:&quot;&quot;},{&quot;family&quot;:&quot;Silva&quot;,&quot;given&quot;:&quot;Danielle Chagas Pereira&quot;,&quot;parse-names&quot;:false,&quot;dropping-particle&quot;:&quot;da&quot;,&quot;non-dropping-particle&quot;:&quot;&quot;},{&quot;family&quot;:&quot;Andrade&quot;,&quot;given&quot;:&quot;Larissa Pires&quot;,&quot;parse-names&quot;:false,&quot;dropping-particle&quot;:&quot;de&quot;,&quot;non-dropping-particle&quot;:&quot;&quot;}],&quot;container-title&quot;:&quot;Disability and Rehabilitation&quot;,&quot;container-title-short&quot;:&quot;Disabil. Rehabil.&quot;,&quot;DOI&quot;:&quot;10.1080/09638288.2022.2040609&quot;,&quot;ISSN&quot;:&quot;0963-8288&quot;,&quot;issued&quot;:{&quot;date-parts&quot;:[[2023,2,13]]},&quot;page&quot;:&quot;575-587&quot;,&quot;issue&quot;:&quot;4&quot;,&quot;volume&quot;:&quot;45&quot;},&quot;isTemporary&quot;:false}]},{&quot;citationID&quot;:&quot;MENDELEY_CITATION_0bf28759-10ab-419a-b5bf-aa0f3b3a65e0&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&quot;,&quot;citationItems&quot;:[{&quot;id&quot;:&quot;1ccf219e-6059-364a-93f0-f0a2e6922319&quot;,&quot;itemData&quot;:{&quot;type&quot;:&quot;article-journal&quot;,&quot;id&quot;:&quot;1ccf219e-6059-364a-93f0-f0a2e6922319&quot;,&quot;title&quot;:&quot;The current and potential role of cardiac rehabilitation for heart failure&quot;,&quot;author&quot;:[{&quot;family&quot;:&quot;Pack&quot;,&quot;given&quot;:&quot;Q R&quot;,&quot;parse-names&quot;:false,&quot;dropping-particle&quot;:&quot;&quot;,&quot;non-dropping-particle&quot;:&quot;&quot;},{&quot;family&quot;:&quot;Squires&quot;,&quot;given&quot;:&quot;R W&quot;,&quot;parse-names&quot;:false,&quot;dropping-particle&quot;:&quot;&quot;,&quot;non-dropping-particle&quot;:&quot;&quot;},{&quot;family&quot;:&quot;Lopez-Jimenez&quot;,&quot;given&quot;:&quot;F&quot;,&quot;parse-names&quot;:false,&quot;dropping-particle&quot;:&quot;&quot;,&quot;non-dropping-particle&quot;:&quot;&quot;},{&quot;family&quot;:&quot;Lichtman&quot;,&quot;given&quot;:&quot;S W&quot;,&quot;parse-names&quot;:false,&quot;dropping-particle&quot;:&quot;&quot;,&quot;non-dropping-particle&quot;:&quot;&quot;},{&quot;family&quot;:&quot;Thomas&quot;,&quot;given&quot;:&quot;R J&quot;,&quot;parse-names&quot;:false,&quot;dropping-particle&quot;:&quot;&quot;,&quot;non-dropping-particle&quot;:&quot;&quot;}],&quot;container-title&quot;:&quot;Current Treatment Options in Cardiovascular Medicine&quot;,&quot;container-title-short&quot;:&quot;Curr. Treat. Options Cardiovasc. Med.&quot;,&quot;DOI&quot;:&quot;10.1007/s11936-022-00944-z&quot;,&quot;issued&quot;:{&quot;date-parts&quot;:[[2022]]},&quot;page&quot;:&quot;1-12&quot;,&quot;issue&quot;:&quot;1&quot;,&quot;volume&quot;:&quot;24&quot;},&quot;isTemporary&quot;:false}]},{&quot;citationID&quot;:&quot;MENDELEY_CITATION_849ec7aa-7529-45f2-91d9-6541c3fc69d3&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&quot;,&quot;citationItems&quot;:[{&quot;id&quot;:&quot;60782d2e-19f0-37a2-a68a-01ed6bcee1f9&quot;,&quot;itemData&quot;:{&quot;type&quot;:&quot;article-journal&quot;,&quot;id&quot;:&quot;60782d2e-19f0-37a2-a68a-01ed6bcee1f9&quot;,&quot;title&quot;:&quot;Safety monitoring in cardiac rehabilitation programs&quot;,&quot;author&quot;:[{&quot;family&quot;:&quot;Zhang&quot;,&quot;given&quot;:&quot;Y&quot;,&quot;parse-names&quot;:false,&quot;dropping-particle&quot;:&quot;&quot;,&quot;non-dropping-particle&quot;:&quot;&quot;},{&quot;family&quot;:&quot;Li&quot;,&quot;given&quot;:&quot;J&quot;,&quot;parse-names&quot;:false,&quot;dropping-particle&quot;:&quot;&quot;,&quot;non-dropping-particle&quot;:&quot;&quot;},{&quot;family&quot;:&quot;Wang&quot;,&quot;given&quot;:&quot;H&quot;,&quot;parse-names&quot;:false,&quot;dropping-particle&quot;:&quot;&quot;,&quot;non-dropping-particle&quot;:&quot;&quot;},{&quot;family&quot;:&quot;Chen&quot;,&quot;given&quot;:&quot;X&quot;,&quot;parse-names&quot;:false,&quot;dropping-particle&quot;:&quot;&quot;,&quot;non-dropping-particle&quot;:&quot;&quot;}],&quot;container-title&quot;:&quot;European Journal of Cardiovascular Nursing&quot;,&quot;issued&quot;:{&quot;date-parts&quot;:[[2025]]},&quot;page&quot;:&quot;45-53&quot;,&quot;issue&quot;:&quot;1&quot;,&quot;volume&quot;:&quot;24&quot;,&quot;container-title-short&quot;:&quot;&quot;},&quot;isTemporary&quot;:false}]},{&quot;citationID&quot;:&quot;MENDELEY_CITATION_416a9ebd-fe53-4c8c-a42b-17e57ae6ee49&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&quot;,&quot;citationItems&quot;:[{&quot;id&quot;:&quot;9d42833e-4d77-31b6-ab0d-546f5aa94ce2&quot;,&quot;itemData&quot;:{&quot;type&quot;:&quot;article-journal&quot;,&quot;id&quot;:&quot;9d42833e-4d77-31b6-ab0d-546f5aa94ce2&quot;,&quot;title&quot;:&quot;Risk stratification and safety in cardiac rehabilitation&quot;,&quot;author&quot;:[{&quot;family&quot;:&quot;Stamate&quot;,&quot;given&quot;:&quot;D&quot;,&quot;parse-names&quot;:false,&quot;dropping-particle&quot;:&quot;&quot;,&quot;non-dropping-particle&quot;:&quot;&quot;},{&quot;family&quot;:&quot;Popescu&quot;,&quot;given&quot;:&quot;A&quot;,&quot;parse-names&quot;:false,&quot;dropping-particle&quot;:&quot;&quot;,&quot;non-dropping-particle&quot;:&quot;&quot;},{&quot;family&quot;:&quot;Ionescu&quot;,&quot;given&quot;:&quot;D D&quot;,&quot;parse-names&quot;:false,&quot;dropping-particle&quot;:&quot;&quot;,&quot;non-dropping-particle&quot;:&quot;&quot;}],&quot;container-title&quot;:&quot;International Journal of Cardiology&quot;,&quot;container-title-short&quot;:&quot;Int. J. Cardiol.&quot;,&quot;issued&quot;:{&quot;date-parts&quot;:[[2025]]},&quot;page&quot;:&quot;120-126&quot;,&quot;volume&quot;:&quot;405&quot;},&quot;isTemporary&quot;:false}]}]"/>
    <we:property name="MENDELEY_CITATIONS_STYLE" value="{&quot;id&quot;:&quot;https://www.zotero.org/styles/nlm-citation-sequence-superscript-year-only-no-issue&quot;,&quot;title&quot;:&quot;NLM/Vancouver: Citing Medicine 2nd edition (citation-sequence, superscript, year-only dates, no issue numbers)&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C2D01-CAF7-4E42-AEEF-A43F6CCF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4549</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Udayana University</Company>
  <LinksUpToDate>false</LinksUpToDate>
  <CharactersWithSpaces>30424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Ftr. Anak Agung Gede Angga Puspa Negara, S.Ft., M.Fis.</dc:creator>
  <cp:keywords/>
  <dc:description/>
  <cp:lastModifiedBy>Ftr. Anak Agung Gede Angga Puspa Negara, S.Ft., M.Fis.</cp:lastModifiedBy>
  <cp:revision>11</cp:revision>
  <dcterms:created xsi:type="dcterms:W3CDTF">2026-05-17T11:14:00Z</dcterms:created>
  <dcterms:modified xsi:type="dcterms:W3CDTF">2026-05-17T11:47:00Z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5c5e66d6e7c8bfcbabfddddafabdf067c84a3704e4ef36978afc15a4159bd22b</vt:lpwstr>
  </property>
</Properties>
</file>